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755" w:rsidRDefault="00445755" w:rsidP="00445755">
      <w:r>
        <w:t>Задание к экзамену включает в себя подготовку к отчету по пройденным тестам и написание общего заключения.</w:t>
      </w:r>
    </w:p>
    <w:p w:rsidR="00445755" w:rsidRDefault="00445755" w:rsidP="00445755"/>
    <w:p w:rsidR="00445755" w:rsidRDefault="00445755" w:rsidP="00445755">
      <w:r>
        <w:t>Общая структура.</w:t>
      </w:r>
    </w:p>
    <w:p w:rsidR="00445755" w:rsidRDefault="00445755" w:rsidP="00445755">
      <w:r>
        <w:t>1.Результаты прохождения следующих тестов:</w:t>
      </w:r>
    </w:p>
    <w:p w:rsidR="00445755" w:rsidRPr="00445755" w:rsidRDefault="00445755" w:rsidP="00445755">
      <w:pPr>
        <w:pStyle w:val="a3"/>
        <w:numPr>
          <w:ilvl w:val="0"/>
          <w:numId w:val="1"/>
        </w:numPr>
      </w:pPr>
      <w:r>
        <w:t>16-</w:t>
      </w:r>
      <w:r w:rsidRPr="00445755">
        <w:rPr>
          <w:lang w:val="en-US"/>
        </w:rPr>
        <w:t>PF</w:t>
      </w:r>
    </w:p>
    <w:p w:rsidR="00445755" w:rsidRDefault="00445755" w:rsidP="00445755">
      <w:pPr>
        <w:pStyle w:val="a3"/>
        <w:numPr>
          <w:ilvl w:val="0"/>
          <w:numId w:val="1"/>
        </w:numPr>
      </w:pPr>
      <w:proofErr w:type="spellStart"/>
      <w:r>
        <w:t>Мини-мульт</w:t>
      </w:r>
      <w:proofErr w:type="spellEnd"/>
    </w:p>
    <w:p w:rsidR="00445755" w:rsidRDefault="00445755" w:rsidP="00445755">
      <w:pPr>
        <w:pStyle w:val="a3"/>
        <w:numPr>
          <w:ilvl w:val="0"/>
          <w:numId w:val="1"/>
        </w:numPr>
      </w:pPr>
      <w:r>
        <w:t>Рисованный апперцептивный тест</w:t>
      </w:r>
    </w:p>
    <w:p w:rsidR="00445755" w:rsidRDefault="00445755" w:rsidP="00445755">
      <w:pPr>
        <w:pStyle w:val="a3"/>
        <w:numPr>
          <w:ilvl w:val="0"/>
          <w:numId w:val="1"/>
        </w:numPr>
      </w:pPr>
      <w:r>
        <w:t>Те</w:t>
      </w:r>
      <w:proofErr w:type="gramStart"/>
      <w:r>
        <w:t>ст стр</w:t>
      </w:r>
      <w:proofErr w:type="gramEnd"/>
      <w:r>
        <w:t xml:space="preserve">уктуры интеллекта Р. </w:t>
      </w:r>
      <w:proofErr w:type="spellStart"/>
      <w:r>
        <w:t>Амтхауэра</w:t>
      </w:r>
      <w:proofErr w:type="spellEnd"/>
    </w:p>
    <w:p w:rsidR="00445755" w:rsidRDefault="00445755" w:rsidP="00445755">
      <w:pPr>
        <w:pStyle w:val="a3"/>
        <w:numPr>
          <w:ilvl w:val="0"/>
          <w:numId w:val="1"/>
        </w:numPr>
      </w:pPr>
      <w:r>
        <w:t xml:space="preserve">Свободно-культурный тест </w:t>
      </w:r>
      <w:proofErr w:type="spellStart"/>
      <w:r>
        <w:t>Кеттелла</w:t>
      </w:r>
      <w:proofErr w:type="spellEnd"/>
    </w:p>
    <w:p w:rsidR="00445755" w:rsidRDefault="00445755" w:rsidP="00445755">
      <w:pPr>
        <w:pStyle w:val="a3"/>
        <w:numPr>
          <w:ilvl w:val="0"/>
          <w:numId w:val="1"/>
        </w:numPr>
      </w:pPr>
      <w:r>
        <w:t>Краткий ориентировочный тест на интеллект</w:t>
      </w:r>
    </w:p>
    <w:p w:rsidR="00445755" w:rsidRPr="00445755" w:rsidRDefault="00445755" w:rsidP="00445755"/>
    <w:p w:rsidR="00445755" w:rsidRDefault="00445755" w:rsidP="00445755">
      <w:r>
        <w:t>2. Отчет по каждому тесту должен включать в себя:</w:t>
      </w:r>
    </w:p>
    <w:p w:rsidR="00445755" w:rsidRDefault="00445755" w:rsidP="00445755">
      <w:r>
        <w:t>А) количественную обработку (график, балл или таблица в зависимости от теста)</w:t>
      </w:r>
    </w:p>
    <w:p w:rsidR="00445755" w:rsidRDefault="00445755" w:rsidP="00445755">
      <w:r>
        <w:t>Б) описание показателей (интерпретацию шкал, текстов, показателя теста)</w:t>
      </w:r>
    </w:p>
    <w:p w:rsidR="00445755" w:rsidRDefault="00445755" w:rsidP="00445755">
      <w:r>
        <w:t>В) Рекомендации и профессиональный прогноз.</w:t>
      </w:r>
    </w:p>
    <w:p w:rsidR="00445755" w:rsidRDefault="00445755" w:rsidP="00445755">
      <w:r>
        <w:t>3. Написание общего психологического заключения по всем тестам (сведение показателей в общий портрет).</w:t>
      </w:r>
    </w:p>
    <w:p w:rsidR="00445755" w:rsidRDefault="0064254A" w:rsidP="0064254A">
      <w:pPr>
        <w:tabs>
          <w:tab w:val="left" w:pos="7155"/>
        </w:tabs>
      </w:pPr>
      <w:r>
        <w:tab/>
      </w:r>
    </w:p>
    <w:p w:rsidR="0064254A" w:rsidRPr="0064254A" w:rsidRDefault="0064254A" w:rsidP="0064254A">
      <w:pPr>
        <w:tabs>
          <w:tab w:val="left" w:pos="7155"/>
        </w:tabs>
      </w:pPr>
      <w:r>
        <w:t xml:space="preserve">Вопросы можно задавать в форуме или по почте преподавателя: </w:t>
      </w:r>
      <w:r>
        <w:rPr>
          <w:lang w:val="en-US"/>
        </w:rPr>
        <w:t>stingray</w:t>
      </w:r>
      <w:r w:rsidRPr="0064254A">
        <w:t>@</w:t>
      </w:r>
      <w:r>
        <w:rPr>
          <w:lang w:val="en-US"/>
        </w:rPr>
        <w:t>aport</w:t>
      </w:r>
      <w:r w:rsidRPr="0064254A">
        <w:t>2000.</w:t>
      </w:r>
      <w:r>
        <w:rPr>
          <w:lang w:val="en-US"/>
        </w:rPr>
        <w:t>ru</w:t>
      </w:r>
    </w:p>
    <w:p w:rsidR="00445755" w:rsidRDefault="00445755" w:rsidP="00445755"/>
    <w:sectPr w:rsidR="00445755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0950"/>
    <w:multiLevelType w:val="hybridMultilevel"/>
    <w:tmpl w:val="DEBA149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755"/>
    <w:rsid w:val="002507C7"/>
    <w:rsid w:val="002E264C"/>
    <w:rsid w:val="00445755"/>
    <w:rsid w:val="0064254A"/>
    <w:rsid w:val="007E6C56"/>
    <w:rsid w:val="0090760C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7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2</cp:revision>
  <dcterms:created xsi:type="dcterms:W3CDTF">2020-04-06T07:36:00Z</dcterms:created>
  <dcterms:modified xsi:type="dcterms:W3CDTF">2020-04-06T07:41:00Z</dcterms:modified>
</cp:coreProperties>
</file>