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465A" w:rsidRPr="00F91C20" w:rsidRDefault="0011465A" w:rsidP="00F91C20">
      <w:pPr>
        <w:spacing w:line="276" w:lineRule="auto"/>
        <w:ind w:firstLine="709"/>
        <w:jc w:val="both"/>
        <w:rPr>
          <w:b/>
        </w:rPr>
      </w:pPr>
      <w:r w:rsidRPr="00F91C20">
        <w:rPr>
          <w:b/>
        </w:rPr>
        <w:t>Семинар 4.  Урок литературы в специальной (коррекционной) общеобразовательной школе 5 вида. (2 часа)</w:t>
      </w:r>
    </w:p>
    <w:p w:rsidR="0011465A" w:rsidRPr="00F91C20" w:rsidRDefault="0011465A" w:rsidP="00F91C20">
      <w:pPr>
        <w:spacing w:line="276" w:lineRule="auto"/>
        <w:ind w:firstLine="709"/>
        <w:jc w:val="both"/>
        <w:rPr>
          <w:b/>
        </w:rPr>
      </w:pPr>
    </w:p>
    <w:p w:rsidR="00C638F7" w:rsidRPr="00F1359D" w:rsidRDefault="0011465A" w:rsidP="00C638F7">
      <w:pPr>
        <w:widowControl w:val="0"/>
        <w:numPr>
          <w:ilvl w:val="0"/>
          <w:numId w:val="1"/>
        </w:numPr>
        <w:shd w:val="clear" w:color="auto" w:fill="FFFFFF"/>
        <w:tabs>
          <w:tab w:val="left" w:pos="581"/>
        </w:tabs>
        <w:suppressAutoHyphens w:val="0"/>
        <w:autoSpaceDE w:val="0"/>
        <w:spacing w:line="276" w:lineRule="auto"/>
        <w:ind w:firstLine="709"/>
        <w:jc w:val="both"/>
        <w:rPr>
          <w:spacing w:val="4"/>
          <w:highlight w:val="cyan"/>
        </w:rPr>
      </w:pPr>
      <w:r w:rsidRPr="00F1359D">
        <w:rPr>
          <w:highlight w:val="cyan"/>
        </w:rPr>
        <w:t>Назовите важнейшие проблемы урока литературы.</w:t>
      </w:r>
    </w:p>
    <w:p w:rsidR="00C638F7" w:rsidRDefault="00C638F7" w:rsidP="003A4501">
      <w:pPr>
        <w:widowControl w:val="0"/>
        <w:shd w:val="clear" w:color="auto" w:fill="FFFFFF"/>
        <w:tabs>
          <w:tab w:val="left" w:pos="-284"/>
        </w:tabs>
        <w:suppressAutoHyphens w:val="0"/>
        <w:autoSpaceDE w:val="0"/>
        <w:spacing w:line="276" w:lineRule="auto"/>
        <w:ind w:firstLine="709"/>
        <w:jc w:val="both"/>
        <w:rPr>
          <w:spacing w:val="4"/>
        </w:rPr>
      </w:pPr>
      <w:r w:rsidRPr="00C638F7">
        <w:rPr>
          <w:spacing w:val="4"/>
        </w:rPr>
        <w:t>В методике преподавания литературы поставлены как теоретические проблемы урока (типология, классификация, структура урока, его воспитательная направленность, роль в нем учебной ситуации, место урока в системе развивающего обучения, взаимодействие методов обучения на уроке), так и задачи конкретной реализации положений педагогической науки.</w:t>
      </w:r>
    </w:p>
    <w:p w:rsidR="003A4501" w:rsidRPr="003A4501" w:rsidRDefault="003A4501" w:rsidP="003A4501">
      <w:pPr>
        <w:widowControl w:val="0"/>
        <w:shd w:val="clear" w:color="auto" w:fill="FFFFFF"/>
        <w:tabs>
          <w:tab w:val="left" w:pos="-284"/>
        </w:tabs>
        <w:suppressAutoHyphens w:val="0"/>
        <w:autoSpaceDE w:val="0"/>
        <w:spacing w:line="276" w:lineRule="auto"/>
        <w:ind w:firstLine="709"/>
        <w:jc w:val="both"/>
        <w:rPr>
          <w:spacing w:val="4"/>
        </w:rPr>
      </w:pPr>
      <w:r w:rsidRPr="003A4501">
        <w:rPr>
          <w:spacing w:val="4"/>
        </w:rPr>
        <w:t xml:space="preserve">Важнейшие проблемы урока литературы нуждаются в дальнейших исследованиях. </w:t>
      </w:r>
      <w:proofErr w:type="gramStart"/>
      <w:r>
        <w:rPr>
          <w:spacing w:val="4"/>
        </w:rPr>
        <w:t>Н</w:t>
      </w:r>
      <w:r w:rsidRPr="003A4501">
        <w:rPr>
          <w:spacing w:val="4"/>
        </w:rPr>
        <w:t>екоторые из них: место урока в системе развивающего обучения, роль урока литературы в развитии логического и образного мышления учащихся, в формировании их творческой самостоятельности, взаимосвязь коллективной, групповой и индивидуальной работы учащихся на уроке, особенности объяснения учителя и ученика на уроке литературы, развитие форм урока: урока-диспута, урока-панорамы, урока-концерта, урока-лекции и т. д.</w:t>
      </w:r>
      <w:proofErr w:type="gramEnd"/>
    </w:p>
    <w:p w:rsidR="0011465A" w:rsidRPr="00F1359D" w:rsidRDefault="0011465A" w:rsidP="00F91C20">
      <w:pPr>
        <w:widowControl w:val="0"/>
        <w:numPr>
          <w:ilvl w:val="0"/>
          <w:numId w:val="1"/>
        </w:numPr>
        <w:shd w:val="clear" w:color="auto" w:fill="FFFFFF"/>
        <w:tabs>
          <w:tab w:val="left" w:pos="581"/>
        </w:tabs>
        <w:suppressAutoHyphens w:val="0"/>
        <w:autoSpaceDE w:val="0"/>
        <w:spacing w:line="276" w:lineRule="auto"/>
        <w:ind w:firstLine="709"/>
        <w:jc w:val="both"/>
        <w:rPr>
          <w:spacing w:val="-3"/>
          <w:highlight w:val="cyan"/>
        </w:rPr>
      </w:pPr>
      <w:r w:rsidRPr="00F1359D">
        <w:rPr>
          <w:spacing w:val="2"/>
          <w:highlight w:val="cyan"/>
        </w:rPr>
        <w:t>Почему В.В. Голубков разделяет уроки на вступительные занятия, ориентировочные занятия, уроки чтения, анализа текста, итоговые занятия?</w:t>
      </w:r>
    </w:p>
    <w:p w:rsidR="003A4501" w:rsidRDefault="00F1359D" w:rsidP="00F1359D">
      <w:pPr>
        <w:widowControl w:val="0"/>
        <w:shd w:val="clear" w:color="auto" w:fill="FFFFFF"/>
        <w:tabs>
          <w:tab w:val="left" w:pos="-284"/>
        </w:tabs>
        <w:suppressAutoHyphens w:val="0"/>
        <w:autoSpaceDE w:val="0"/>
        <w:spacing w:line="276" w:lineRule="auto"/>
        <w:ind w:firstLine="709"/>
        <w:jc w:val="both"/>
        <w:rPr>
          <w:spacing w:val="-3"/>
        </w:rPr>
      </w:pPr>
      <w:r>
        <w:rPr>
          <w:spacing w:val="-3"/>
        </w:rPr>
        <w:t>Такое разделение</w:t>
      </w:r>
      <w:r w:rsidRPr="00F1359D">
        <w:rPr>
          <w:spacing w:val="-3"/>
        </w:rPr>
        <w:t xml:space="preserve"> связан</w:t>
      </w:r>
      <w:r>
        <w:rPr>
          <w:spacing w:val="-3"/>
        </w:rPr>
        <w:t>о</w:t>
      </w:r>
      <w:r w:rsidRPr="00F1359D">
        <w:rPr>
          <w:spacing w:val="-3"/>
        </w:rPr>
        <w:t xml:space="preserve"> с анализом процесса обучения, с определением места урока в системе уроков по изучению темы, раздела.</w:t>
      </w:r>
    </w:p>
    <w:p w:rsidR="00A22630" w:rsidRPr="00F91C20" w:rsidRDefault="00A22630" w:rsidP="003A4501">
      <w:pPr>
        <w:widowControl w:val="0"/>
        <w:shd w:val="clear" w:color="auto" w:fill="FFFFFF"/>
        <w:tabs>
          <w:tab w:val="left" w:pos="581"/>
        </w:tabs>
        <w:suppressAutoHyphens w:val="0"/>
        <w:autoSpaceDE w:val="0"/>
        <w:spacing w:line="276" w:lineRule="auto"/>
        <w:ind w:left="709"/>
        <w:jc w:val="both"/>
        <w:rPr>
          <w:spacing w:val="-3"/>
        </w:rPr>
      </w:pPr>
    </w:p>
    <w:p w:rsidR="0011465A" w:rsidRPr="00F1359D" w:rsidRDefault="0011465A" w:rsidP="00132D05">
      <w:pPr>
        <w:widowControl w:val="0"/>
        <w:numPr>
          <w:ilvl w:val="0"/>
          <w:numId w:val="1"/>
        </w:numPr>
        <w:shd w:val="clear" w:color="auto" w:fill="FFFFFF"/>
        <w:tabs>
          <w:tab w:val="clear" w:pos="0"/>
          <w:tab w:val="num" w:pos="-284"/>
          <w:tab w:val="left" w:pos="581"/>
        </w:tabs>
        <w:suppressAutoHyphens w:val="0"/>
        <w:autoSpaceDE w:val="0"/>
        <w:spacing w:line="276" w:lineRule="auto"/>
        <w:ind w:firstLine="709"/>
        <w:jc w:val="both"/>
        <w:rPr>
          <w:spacing w:val="2"/>
          <w:highlight w:val="cyan"/>
        </w:rPr>
      </w:pPr>
      <w:r w:rsidRPr="00F1359D">
        <w:rPr>
          <w:spacing w:val="1"/>
          <w:highlight w:val="cyan"/>
        </w:rPr>
        <w:t>Что лежит в основе классификации уроков Н.И. Кудряшов</w:t>
      </w:r>
      <w:r w:rsidR="00F1359D">
        <w:rPr>
          <w:spacing w:val="1"/>
          <w:highlight w:val="cyan"/>
        </w:rPr>
        <w:t>а</w:t>
      </w:r>
      <w:r w:rsidRPr="00F1359D">
        <w:rPr>
          <w:spacing w:val="4"/>
          <w:highlight w:val="cyan"/>
        </w:rPr>
        <w:t>.</w:t>
      </w:r>
    </w:p>
    <w:p w:rsidR="00F1359D" w:rsidRDefault="00132D05" w:rsidP="00132D05">
      <w:pPr>
        <w:widowControl w:val="0"/>
        <w:shd w:val="clear" w:color="auto" w:fill="FFFFFF"/>
        <w:tabs>
          <w:tab w:val="num" w:pos="-284"/>
          <w:tab w:val="left" w:pos="581"/>
        </w:tabs>
        <w:suppressAutoHyphens w:val="0"/>
        <w:autoSpaceDE w:val="0"/>
        <w:spacing w:line="276" w:lineRule="auto"/>
        <w:ind w:firstLine="709"/>
        <w:jc w:val="both"/>
        <w:rPr>
          <w:spacing w:val="4"/>
          <w:highlight w:val="cyan"/>
        </w:rPr>
      </w:pPr>
      <w:r w:rsidRPr="00132D05">
        <w:rPr>
          <w:spacing w:val="4"/>
        </w:rPr>
        <w:t xml:space="preserve">Н. И. </w:t>
      </w:r>
      <w:proofErr w:type="spellStart"/>
      <w:r w:rsidRPr="00132D05">
        <w:rPr>
          <w:spacing w:val="4"/>
        </w:rPr>
        <w:t>Кудряшев</w:t>
      </w:r>
      <w:proofErr w:type="spellEnd"/>
      <w:r w:rsidRPr="00132D05">
        <w:rPr>
          <w:spacing w:val="4"/>
        </w:rPr>
        <w:t xml:space="preserve"> разработал классификацию уроков литературы, исходя из специфики самого предмета: уроки изучения художественных произведений, уроки изучения теории и истории литературы, уроки развития речи. Из всего разнообразия уроков первого типа (изучения художественных произведений) Н. И. </w:t>
      </w:r>
      <w:proofErr w:type="spellStart"/>
      <w:r w:rsidRPr="00132D05">
        <w:rPr>
          <w:spacing w:val="4"/>
        </w:rPr>
        <w:t>Кудряшев</w:t>
      </w:r>
      <w:proofErr w:type="spellEnd"/>
      <w:r w:rsidRPr="00132D05">
        <w:rPr>
          <w:spacing w:val="4"/>
        </w:rPr>
        <w:t xml:space="preserve"> суммирует три его основные разновидности: уроки художественного восприятия произведения, уроки углубленной работы над текстом произведения, обобщающие работу над произведением.</w:t>
      </w:r>
    </w:p>
    <w:p w:rsidR="00F1359D" w:rsidRDefault="00F1359D" w:rsidP="00F1359D">
      <w:pPr>
        <w:widowControl w:val="0"/>
        <w:shd w:val="clear" w:color="auto" w:fill="FFFFFF"/>
        <w:tabs>
          <w:tab w:val="left" w:pos="581"/>
        </w:tabs>
        <w:suppressAutoHyphens w:val="0"/>
        <w:autoSpaceDE w:val="0"/>
        <w:spacing w:line="276" w:lineRule="auto"/>
        <w:ind w:left="709"/>
        <w:jc w:val="both"/>
        <w:rPr>
          <w:spacing w:val="4"/>
          <w:highlight w:val="cyan"/>
        </w:rPr>
      </w:pPr>
    </w:p>
    <w:p w:rsidR="00F1359D" w:rsidRPr="00F1359D" w:rsidRDefault="00F1359D" w:rsidP="00F1359D">
      <w:pPr>
        <w:widowControl w:val="0"/>
        <w:shd w:val="clear" w:color="auto" w:fill="FFFFFF"/>
        <w:tabs>
          <w:tab w:val="left" w:pos="581"/>
        </w:tabs>
        <w:suppressAutoHyphens w:val="0"/>
        <w:autoSpaceDE w:val="0"/>
        <w:spacing w:line="276" w:lineRule="auto"/>
        <w:ind w:left="709"/>
        <w:jc w:val="both"/>
        <w:rPr>
          <w:spacing w:val="2"/>
          <w:highlight w:val="cyan"/>
        </w:rPr>
      </w:pPr>
    </w:p>
    <w:p w:rsidR="0011465A" w:rsidRDefault="0011465A" w:rsidP="00F91C20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b/>
          <w:spacing w:val="3"/>
        </w:rPr>
      </w:pPr>
      <w:r w:rsidRPr="00F1359D">
        <w:rPr>
          <w:b/>
          <w:spacing w:val="4"/>
          <w:highlight w:val="cyan"/>
        </w:rPr>
        <w:t>Задания на семинар:</w:t>
      </w:r>
      <w:r w:rsidRPr="00F1359D">
        <w:rPr>
          <w:b/>
          <w:spacing w:val="3"/>
          <w:highlight w:val="cyan"/>
        </w:rPr>
        <w:t xml:space="preserve"> 1)Сделайте  </w:t>
      </w:r>
      <w:r w:rsidRPr="00F1359D">
        <w:rPr>
          <w:spacing w:val="3"/>
          <w:highlight w:val="cyan"/>
        </w:rPr>
        <w:t>аннотированный</w:t>
      </w:r>
      <w:r w:rsidRPr="00F1359D">
        <w:rPr>
          <w:b/>
          <w:spacing w:val="3"/>
          <w:highlight w:val="cyan"/>
        </w:rPr>
        <w:t xml:space="preserve"> обзор статей по проблемам проведения уроков  чтения в начальной школе. То есть, найдите 5 статей в журналах и представьте их аннотацию</w:t>
      </w:r>
    </w:p>
    <w:p w:rsidR="00BD2941" w:rsidRDefault="00BD2941" w:rsidP="00F91C20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3"/>
        </w:rPr>
      </w:pPr>
      <w:r w:rsidRPr="00753881">
        <w:rPr>
          <w:b/>
          <w:spacing w:val="3"/>
        </w:rPr>
        <w:t>1)</w:t>
      </w:r>
      <w:r>
        <w:rPr>
          <w:spacing w:val="3"/>
        </w:rPr>
        <w:t xml:space="preserve"> </w:t>
      </w:r>
      <w:r w:rsidRPr="00BD2941">
        <w:rPr>
          <w:spacing w:val="3"/>
        </w:rPr>
        <w:t>Мелешкина Мария Сергеевна МЕТОДИЧЕСКАЯ РАБОТА НАД ХУДОЖЕСТВЕННЫМ ПРОИЗВЕДЕНИЕМ НА УРОКАХ ЧТЕНИЯ В НАЧАЛЬНЫХ КЛАССАХ СПЕЦИАЛЬНОЙ (КОРРЕКЦИОННОЙ) ШКОЛЫ // Проблемы современного педагогического образования. 2018. №59-4. URL: https://cyberleninka.ru/article/n/metodicheskaya-rabota-nad-hudozhestvennym-proizvedeniem-na-urokah-chteniya-v-nachalnyh-klassah-spetsialnoy-korrektsionnoy-shkoly (дата обращения: 20.04.2020).</w:t>
      </w:r>
    </w:p>
    <w:p w:rsidR="00BD2941" w:rsidRDefault="00753881" w:rsidP="00F91C20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3"/>
        </w:rPr>
      </w:pPr>
      <w:r w:rsidRPr="00753881">
        <w:rPr>
          <w:b/>
          <w:spacing w:val="3"/>
        </w:rPr>
        <w:t xml:space="preserve">Аннотация: </w:t>
      </w:r>
      <w:r w:rsidR="00057F0B" w:rsidRPr="00057F0B">
        <w:rPr>
          <w:spacing w:val="3"/>
        </w:rPr>
        <w:t>В статье представлен анализ методики преподавания русского языка, а именно построение уроков чтения, в общеобразовательной и специальной (коррекционной) школе для детей с умственной отсталостью. Описывается специфика и этапы работы над произведениями различных жанров, работа по формированию полноценного навыка чтения в специальной (коррекционной) школе. Акцент сделан на методической работе на уроках чтения, направленной на развитие понимания, осознанного чтения рассказов младшими школьниками с умственной отсталостью.</w:t>
      </w:r>
    </w:p>
    <w:p w:rsidR="00057F0B" w:rsidRDefault="00057F0B" w:rsidP="00F91C20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3"/>
        </w:rPr>
      </w:pPr>
    </w:p>
    <w:p w:rsidR="00057F0B" w:rsidRDefault="00057F0B" w:rsidP="00F91C20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3"/>
        </w:rPr>
      </w:pPr>
      <w:r w:rsidRPr="00753881">
        <w:rPr>
          <w:b/>
          <w:spacing w:val="3"/>
        </w:rPr>
        <w:t>2)</w:t>
      </w:r>
      <w:r>
        <w:rPr>
          <w:spacing w:val="3"/>
        </w:rPr>
        <w:t xml:space="preserve"> </w:t>
      </w:r>
      <w:r w:rsidR="00753881" w:rsidRPr="00753881">
        <w:rPr>
          <w:spacing w:val="3"/>
        </w:rPr>
        <w:t>Крюкова Светлана Викторовна Выразительность чтения учащихся специальной (коррекционной) школы // Проблемы педагогики. 2019. №3 (42). URL: https://cyberleninka.ru/article/n/vyrazitelnost-chteniya-uchaschihsya-spetsialnoy-korrektsionnoy-shkoly (дата обращения: 20.04.2020).</w:t>
      </w:r>
    </w:p>
    <w:p w:rsidR="00753881" w:rsidRDefault="00753881" w:rsidP="00F91C20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3"/>
        </w:rPr>
      </w:pPr>
      <w:r w:rsidRPr="00753881">
        <w:rPr>
          <w:b/>
          <w:spacing w:val="3"/>
        </w:rPr>
        <w:t>Аннотация:</w:t>
      </w:r>
      <w:r>
        <w:rPr>
          <w:b/>
          <w:spacing w:val="3"/>
        </w:rPr>
        <w:t xml:space="preserve"> </w:t>
      </w:r>
      <w:r w:rsidRPr="00753881">
        <w:rPr>
          <w:spacing w:val="3"/>
        </w:rPr>
        <w:t>На сегодняшний день проблема речевого развития у детей специальных (коррекционных) школ стоит достаточно остро, так как именно речь считается одним из основных показателей детского развития. Вопросы развития выразительности чтения принадлежат к числу актуальных вопросов в методике обучения русскому языку и чтения в начальных классах специальной (коррекционной) школы. Выразительность это такое качество чтения, при котором с помощью средств устной речи передается главная мысль произведения и собственное отношение к нему. Таким образом, статья раскрывает понятие и сущность выразительности чтения, его основные признаки, требования, приемы и виды упражнений, формирующие навык выразительного чтения в начальных класса детей специальной (коррекционной) школы.</w:t>
      </w:r>
    </w:p>
    <w:p w:rsidR="0021319D" w:rsidRDefault="0021319D" w:rsidP="00F91C20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3"/>
        </w:rPr>
      </w:pPr>
    </w:p>
    <w:p w:rsidR="0021319D" w:rsidRDefault="0021319D" w:rsidP="00F91C20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3"/>
        </w:rPr>
      </w:pPr>
      <w:r w:rsidRPr="0021319D">
        <w:rPr>
          <w:b/>
          <w:spacing w:val="3"/>
        </w:rPr>
        <w:t>3)</w:t>
      </w:r>
      <w:r>
        <w:rPr>
          <w:b/>
          <w:spacing w:val="3"/>
        </w:rPr>
        <w:t xml:space="preserve"> </w:t>
      </w:r>
      <w:r w:rsidRPr="0021319D">
        <w:rPr>
          <w:spacing w:val="3"/>
        </w:rPr>
        <w:t>Лазаренко Дмитрий Витальевич, Курбатова Светлана Владимировна Исследование развития наглядно-образного мышления у младших школьников с общим психическим недоразвитием на уроках чтения // АНИ: педагогика и психология. 2013. №3. URL: https://cyberleninka.ru/article/n/issledovanie-razvitiya-naglyadno-obraznogo-myshleniya-u-mladshih-shkolnikov-s-obschim-psihicheskim-nedorazvitiem-na-urokah-chteniya (дата обращения: 20.04.2020).</w:t>
      </w:r>
    </w:p>
    <w:p w:rsidR="0021319D" w:rsidRPr="0021319D" w:rsidRDefault="0021319D" w:rsidP="00F91C20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3"/>
        </w:rPr>
      </w:pPr>
      <w:r>
        <w:rPr>
          <w:b/>
          <w:spacing w:val="3"/>
        </w:rPr>
        <w:t xml:space="preserve">Аннотация: </w:t>
      </w:r>
      <w:r w:rsidRPr="0021319D">
        <w:rPr>
          <w:spacing w:val="3"/>
        </w:rPr>
        <w:t>Специальное обучение, направленное на развитие детей с общим психическим недоразвитием, предусматривает в первую очередь формирования у них высших психических процессов, особенно – мышления. Это важное направление коррекционной работы теоретически обоснованно тем, что формирование наглядно-образного мышления у младших школьников с общим психическим недоразвитием на уроках чтения способствует развитию мыслительной деятельности и речи, продвижению в общем развитии и тем самым создает реальную основу для социально-трудовой адаптации выпускников специальной (коррекционной) школы.</w:t>
      </w:r>
    </w:p>
    <w:p w:rsidR="00BD2941" w:rsidRDefault="00BD2941" w:rsidP="00F91C20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b/>
          <w:spacing w:val="3"/>
        </w:rPr>
      </w:pPr>
    </w:p>
    <w:p w:rsidR="005E73E5" w:rsidRDefault="005E73E5" w:rsidP="00F91C20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3"/>
        </w:rPr>
      </w:pPr>
      <w:r>
        <w:rPr>
          <w:b/>
          <w:spacing w:val="3"/>
        </w:rPr>
        <w:t xml:space="preserve">4) </w:t>
      </w:r>
      <w:r w:rsidR="002F7561">
        <w:rPr>
          <w:b/>
          <w:spacing w:val="3"/>
        </w:rPr>
        <w:t xml:space="preserve"> </w:t>
      </w:r>
      <w:r w:rsidR="002F7561" w:rsidRPr="002F7561">
        <w:rPr>
          <w:spacing w:val="3"/>
        </w:rPr>
        <w:t>Бородина Ольга Леонидовна Формирование интонационной стороны речи младших школьников на уроках литературного чтения // Пермский педагогический журнал. 2012. №3. URL: https://cyberleninka.ru/article/n/formirovanie-intonatsionnoy-storony-rechi-mladshih-shkolnikov-na-urokah-literaturnogo-chteniya (дата обращения: 20.04.2020).</w:t>
      </w:r>
    </w:p>
    <w:p w:rsidR="002F7561" w:rsidRDefault="002F7561" w:rsidP="00F91C20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3"/>
        </w:rPr>
      </w:pPr>
      <w:r>
        <w:rPr>
          <w:b/>
          <w:spacing w:val="3"/>
        </w:rPr>
        <w:t xml:space="preserve">Аннотация: </w:t>
      </w:r>
      <w:r w:rsidRPr="00DD67E0">
        <w:rPr>
          <w:spacing w:val="3"/>
        </w:rPr>
        <w:t>В статье представлен опыт работы по формированию интонационной стороны речи младших школьников на уроках литературного чтения через систему разных видов упражнений, способствующих интонационной выразительности речи.</w:t>
      </w:r>
    </w:p>
    <w:p w:rsidR="00DD67E0" w:rsidRDefault="00DD67E0" w:rsidP="00F91C20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3"/>
        </w:rPr>
      </w:pPr>
    </w:p>
    <w:p w:rsidR="00E8368E" w:rsidRDefault="00DD67E0" w:rsidP="0039416D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3"/>
        </w:rPr>
      </w:pPr>
      <w:r w:rsidRPr="00DD67E0">
        <w:rPr>
          <w:b/>
          <w:spacing w:val="3"/>
        </w:rPr>
        <w:t xml:space="preserve">5) </w:t>
      </w:r>
      <w:r w:rsidR="00E8368E" w:rsidRPr="00E8368E">
        <w:rPr>
          <w:spacing w:val="3"/>
        </w:rPr>
        <w:t>Зиновьева Т.И., Богданова А.В. Обучение школьников интонационной выразительности диалогической речи: пути решения проблемы // Вестник ГУУ. 2012. №13-1. URL: https://cyberleninka.ru/article/n/obuchenie-shkolnikov-intonatsionnoy-vyrazitelnosti-dialogicheskoy-rechi-puti-resheniya-problemy (дата обращения: 20.04.2020).</w:t>
      </w:r>
    </w:p>
    <w:p w:rsidR="00132D05" w:rsidRDefault="00E8368E" w:rsidP="00132D05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b/>
          <w:spacing w:val="3"/>
        </w:rPr>
      </w:pPr>
      <w:r w:rsidRPr="0039416D">
        <w:rPr>
          <w:b/>
          <w:spacing w:val="3"/>
        </w:rPr>
        <w:t>Аннотация:</w:t>
      </w:r>
      <w:r w:rsidR="0039416D">
        <w:rPr>
          <w:b/>
          <w:spacing w:val="3"/>
        </w:rPr>
        <w:t xml:space="preserve"> </w:t>
      </w:r>
      <w:r w:rsidR="0039416D" w:rsidRPr="0039416D">
        <w:rPr>
          <w:spacing w:val="3"/>
        </w:rPr>
        <w:t>в статье представлена концепция авторской методики развития интонационной выразительности диалогической речи учащихся, описана программа опытного обучения</w:t>
      </w:r>
      <w:r w:rsidR="00132D05">
        <w:rPr>
          <w:spacing w:val="3"/>
        </w:rPr>
        <w:t>.</w:t>
      </w:r>
    </w:p>
    <w:p w:rsidR="0011465A" w:rsidRPr="00132D05" w:rsidRDefault="0011465A" w:rsidP="00132D05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b/>
          <w:spacing w:val="3"/>
        </w:rPr>
      </w:pPr>
      <w:r w:rsidRPr="00132D05">
        <w:rPr>
          <w:b/>
          <w:i/>
          <w:spacing w:val="4"/>
          <w:highlight w:val="cyan"/>
        </w:rPr>
        <w:lastRenderedPageBreak/>
        <w:t>2)Законспектируйте статью, излагающую опыт проведения уроков в начальной школе (желательно в школе для детей с логопедическими нарушениями).</w:t>
      </w:r>
      <w:r w:rsidRPr="00F91C20">
        <w:rPr>
          <w:b/>
          <w:i/>
          <w:spacing w:val="4"/>
        </w:rPr>
        <w:tab/>
      </w:r>
    </w:p>
    <w:p w:rsidR="00BD2941" w:rsidRDefault="00BD2941" w:rsidP="00F91C20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b/>
          <w:i/>
          <w:spacing w:val="4"/>
        </w:rPr>
      </w:pPr>
    </w:p>
    <w:p w:rsidR="00F02469" w:rsidRPr="00F02469" w:rsidRDefault="00F02469" w:rsidP="00F02469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4"/>
        </w:rPr>
      </w:pPr>
      <w:r w:rsidRPr="00F02469">
        <w:rPr>
          <w:spacing w:val="4"/>
        </w:rPr>
        <w:t>Статья по коррекционной педагогике. Коррекция нарушений чтения у учащихся начальных классов с ОВЗ (нарушением интеллекта)</w:t>
      </w:r>
    </w:p>
    <w:p w:rsidR="00BD2941" w:rsidRDefault="00F02469" w:rsidP="00F02469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4"/>
        </w:rPr>
      </w:pPr>
      <w:r w:rsidRPr="00F02469">
        <w:rPr>
          <w:spacing w:val="4"/>
        </w:rPr>
        <w:t xml:space="preserve">Автор: </w:t>
      </w:r>
      <w:proofErr w:type="spellStart"/>
      <w:r w:rsidRPr="00F02469">
        <w:rPr>
          <w:spacing w:val="4"/>
        </w:rPr>
        <w:t>Пригорнева</w:t>
      </w:r>
      <w:proofErr w:type="spellEnd"/>
      <w:r w:rsidRPr="00F02469">
        <w:rPr>
          <w:spacing w:val="4"/>
        </w:rPr>
        <w:t xml:space="preserve"> Татьяна Александровна, учитель начальных классов ГБОУ «</w:t>
      </w:r>
      <w:proofErr w:type="spellStart"/>
      <w:r w:rsidRPr="00F02469">
        <w:rPr>
          <w:spacing w:val="4"/>
        </w:rPr>
        <w:t>Валуйская</w:t>
      </w:r>
      <w:proofErr w:type="spellEnd"/>
      <w:r w:rsidRPr="00F02469">
        <w:rPr>
          <w:spacing w:val="4"/>
        </w:rPr>
        <w:t xml:space="preserve"> специальная общеобразовательная школа - интернат» </w:t>
      </w:r>
      <w:proofErr w:type="gramStart"/>
      <w:r w:rsidRPr="00F02469">
        <w:rPr>
          <w:spacing w:val="4"/>
        </w:rPr>
        <w:t>г</w:t>
      </w:r>
      <w:proofErr w:type="gramEnd"/>
      <w:r w:rsidRPr="00F02469">
        <w:rPr>
          <w:spacing w:val="4"/>
        </w:rPr>
        <w:t>. Валуйки.</w:t>
      </w:r>
    </w:p>
    <w:p w:rsidR="00476062" w:rsidRPr="00476062" w:rsidRDefault="00476062" w:rsidP="00476062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4"/>
        </w:rPr>
      </w:pPr>
      <w:r w:rsidRPr="00476062">
        <w:rPr>
          <w:b/>
          <w:spacing w:val="4"/>
        </w:rPr>
        <w:t>Аннотация:</w:t>
      </w:r>
      <w:r w:rsidRPr="00476062">
        <w:rPr>
          <w:spacing w:val="4"/>
        </w:rPr>
        <w:t xml:space="preserve"> Данный материал будет полезен педагогам, обучающим учащихся с ограниченными возможностями здоровья в начальных классах по адаптированной программе, разработанной на основе «Программы специальных (коррекционных) образовательных учреждений VIII вида 1 -4 классы» под редакцией В.В. Воронковой. - М.:, Просвещение, 2013 г.</w:t>
      </w:r>
    </w:p>
    <w:p w:rsidR="00476062" w:rsidRPr="00476062" w:rsidRDefault="00476062" w:rsidP="00476062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4"/>
        </w:rPr>
      </w:pPr>
    </w:p>
    <w:p w:rsidR="00476062" w:rsidRPr="00476062" w:rsidRDefault="00476062" w:rsidP="00DB3121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4"/>
        </w:rPr>
      </w:pPr>
      <w:r w:rsidRPr="00476062">
        <w:rPr>
          <w:spacing w:val="4"/>
        </w:rPr>
        <w:t xml:space="preserve">В образовательных учреждениях, где обучаются дети с ограниченными возможностями здоровья (дети с нарушением интеллекта), особенно остро стоит проблема формирования навыков чтения. Эти дети нуждаются в специальном </w:t>
      </w:r>
      <w:proofErr w:type="spellStart"/>
      <w:r w:rsidRPr="00476062">
        <w:rPr>
          <w:spacing w:val="4"/>
        </w:rPr>
        <w:t>коррекционно</w:t>
      </w:r>
      <w:proofErr w:type="spellEnd"/>
      <w:r w:rsidRPr="00476062">
        <w:rPr>
          <w:spacing w:val="4"/>
        </w:rPr>
        <w:t xml:space="preserve"> - развивающем обучении. </w:t>
      </w:r>
      <w:proofErr w:type="gramStart"/>
      <w:r w:rsidRPr="00476062">
        <w:rPr>
          <w:spacing w:val="4"/>
        </w:rPr>
        <w:t>Контингент обучающихся разнороден по особенностям восприятия, памяти, мыслительной деятельности, нарушениям психофизических функций, речевого развития.</w:t>
      </w:r>
      <w:proofErr w:type="gramEnd"/>
    </w:p>
    <w:p w:rsidR="00476062" w:rsidRPr="00476062" w:rsidRDefault="00476062" w:rsidP="00DB3121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4"/>
        </w:rPr>
      </w:pPr>
      <w:r w:rsidRPr="00476062">
        <w:rPr>
          <w:spacing w:val="4"/>
        </w:rPr>
        <w:t>Обучение в начальных классах коррекционной школы VIII вида осуществляется по адаптированной программе, разработанной на основе «Программ специальных (коррекционных) образовательных учреждений VIII вида 1-4 классы» под редакцией доктора педагогических наук В.В. Воронковой. – М.: Просвещение, 2013г.</w:t>
      </w:r>
    </w:p>
    <w:p w:rsidR="00476062" w:rsidRPr="00476062" w:rsidRDefault="00476062" w:rsidP="00DB3121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4"/>
        </w:rPr>
      </w:pPr>
      <w:r w:rsidRPr="00476062">
        <w:rPr>
          <w:spacing w:val="4"/>
        </w:rPr>
        <w:t xml:space="preserve">Цель программы по чтению и развитию речи: формировать навык сознательного, правильного, беглого, выразительного чтения целыми словами, развивать связную устную речь, что является необходимым условием для успешного овладения учащимися с ограниченными возможностями здоровья того уровня образовательных умений и навыков, который необходим им </w:t>
      </w:r>
      <w:proofErr w:type="gramStart"/>
      <w:r w:rsidRPr="00476062">
        <w:rPr>
          <w:spacing w:val="4"/>
        </w:rPr>
        <w:t>для</w:t>
      </w:r>
      <w:proofErr w:type="gramEnd"/>
      <w:r w:rsidRPr="00476062">
        <w:rPr>
          <w:spacing w:val="4"/>
        </w:rPr>
        <w:t xml:space="preserve"> социальной адаптация и реабилитация в обществе.</w:t>
      </w:r>
    </w:p>
    <w:p w:rsidR="00476062" w:rsidRPr="00476062" w:rsidRDefault="00476062" w:rsidP="00476062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4"/>
        </w:rPr>
      </w:pPr>
      <w:r w:rsidRPr="00476062">
        <w:rPr>
          <w:spacing w:val="4"/>
        </w:rPr>
        <w:t>Основные направления коррекционной работы:</w:t>
      </w:r>
    </w:p>
    <w:p w:rsidR="00476062" w:rsidRPr="00476062" w:rsidRDefault="00476062" w:rsidP="00476062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4"/>
        </w:rPr>
      </w:pPr>
      <w:r w:rsidRPr="00476062">
        <w:rPr>
          <w:spacing w:val="4"/>
        </w:rPr>
        <w:t>- развитие умения устанавливать причинно-следственные связи и закономерности;</w:t>
      </w:r>
    </w:p>
    <w:p w:rsidR="00476062" w:rsidRPr="00476062" w:rsidRDefault="00476062" w:rsidP="00476062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4"/>
        </w:rPr>
      </w:pPr>
      <w:r w:rsidRPr="00476062">
        <w:rPr>
          <w:spacing w:val="4"/>
        </w:rPr>
        <w:t>- совершенствование навыков связной устной речи, обогащение и уточнение словарного запаса;</w:t>
      </w:r>
    </w:p>
    <w:p w:rsidR="00476062" w:rsidRPr="00476062" w:rsidRDefault="00476062" w:rsidP="00476062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4"/>
        </w:rPr>
      </w:pPr>
      <w:r w:rsidRPr="00476062">
        <w:rPr>
          <w:spacing w:val="4"/>
        </w:rPr>
        <w:t>- коррекция недостатков развития познавательной деятельности.</w:t>
      </w:r>
    </w:p>
    <w:p w:rsidR="00476062" w:rsidRPr="00476062" w:rsidRDefault="00476062" w:rsidP="00476062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4"/>
        </w:rPr>
      </w:pPr>
      <w:r w:rsidRPr="00476062">
        <w:rPr>
          <w:spacing w:val="4"/>
        </w:rPr>
        <w:t>- развитие артикуляционной моторики;</w:t>
      </w:r>
    </w:p>
    <w:p w:rsidR="00476062" w:rsidRPr="00476062" w:rsidRDefault="00476062" w:rsidP="00476062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4"/>
        </w:rPr>
      </w:pPr>
      <w:r w:rsidRPr="00476062">
        <w:rPr>
          <w:spacing w:val="4"/>
        </w:rPr>
        <w:t>- формирование умения работать по словесной инструкции, алгоритму;</w:t>
      </w:r>
    </w:p>
    <w:p w:rsidR="00476062" w:rsidRPr="00476062" w:rsidRDefault="00476062" w:rsidP="00476062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4"/>
        </w:rPr>
      </w:pPr>
      <w:r w:rsidRPr="00476062">
        <w:rPr>
          <w:spacing w:val="4"/>
        </w:rPr>
        <w:t>- коррекция нарушений эмоционально-личностной сферы;</w:t>
      </w:r>
    </w:p>
    <w:p w:rsidR="00476062" w:rsidRPr="00476062" w:rsidRDefault="00476062" w:rsidP="00476062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4"/>
        </w:rPr>
      </w:pPr>
      <w:r w:rsidRPr="00476062">
        <w:rPr>
          <w:spacing w:val="4"/>
        </w:rPr>
        <w:t>- расширение представлений об окружающем мире;</w:t>
      </w:r>
    </w:p>
    <w:p w:rsidR="00476062" w:rsidRPr="00476062" w:rsidRDefault="00476062" w:rsidP="00C45578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4"/>
        </w:rPr>
      </w:pPr>
      <w:r w:rsidRPr="00476062">
        <w:rPr>
          <w:spacing w:val="4"/>
        </w:rPr>
        <w:t>- коррекция индивидуальных пробелов в знаниях, умениях, навыках.</w:t>
      </w:r>
    </w:p>
    <w:p w:rsidR="00476062" w:rsidRPr="00476062" w:rsidRDefault="00476062" w:rsidP="00C45578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4"/>
        </w:rPr>
      </w:pPr>
      <w:r w:rsidRPr="00476062">
        <w:rPr>
          <w:spacing w:val="4"/>
        </w:rPr>
        <w:t>Нарушения речи у детей с отклонениями в развитии разнообразны по своим проявлениям, механизмам, уровню и их следствием являются различные нарушения чтения.</w:t>
      </w:r>
    </w:p>
    <w:p w:rsidR="00476062" w:rsidRPr="00476062" w:rsidRDefault="00476062" w:rsidP="00C45578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4"/>
        </w:rPr>
      </w:pPr>
      <w:r w:rsidRPr="00476062">
        <w:rPr>
          <w:spacing w:val="4"/>
        </w:rPr>
        <w:t xml:space="preserve">В качестве основных причин возникновения нарушений чтения у учащихся начальных классов коррекционных школ VIII вида в отечественной коррекционной педагогике рассматриваются: 1) </w:t>
      </w:r>
      <w:proofErr w:type="spellStart"/>
      <w:proofErr w:type="gramStart"/>
      <w:r w:rsidRPr="00476062">
        <w:rPr>
          <w:spacing w:val="4"/>
        </w:rPr>
        <w:t>фонетико</w:t>
      </w:r>
      <w:proofErr w:type="spellEnd"/>
      <w:r w:rsidRPr="00476062">
        <w:rPr>
          <w:spacing w:val="4"/>
        </w:rPr>
        <w:t>- фонематическое</w:t>
      </w:r>
      <w:proofErr w:type="gramEnd"/>
      <w:r w:rsidRPr="00476062">
        <w:rPr>
          <w:spacing w:val="4"/>
        </w:rPr>
        <w:t xml:space="preserve"> недоразвитие речи (Г. А. Каше, Р. Е. Ле</w:t>
      </w:r>
      <w:r w:rsidR="00C45578">
        <w:rPr>
          <w:spacing w:val="4"/>
        </w:rPr>
        <w:t>в</w:t>
      </w:r>
      <w:r w:rsidRPr="00476062">
        <w:rPr>
          <w:spacing w:val="4"/>
        </w:rPr>
        <w:t xml:space="preserve">ина и др.); 2) общее недоразвитие речи (Г. А. Каше, Л. Ф. Спирова и др.); З) уровень психического развития (А.Н. Корнев, Н. А. </w:t>
      </w:r>
      <w:proofErr w:type="spellStart"/>
      <w:r w:rsidRPr="00476062">
        <w:rPr>
          <w:spacing w:val="4"/>
        </w:rPr>
        <w:t>Цыцина</w:t>
      </w:r>
      <w:proofErr w:type="spellEnd"/>
      <w:r w:rsidRPr="00476062">
        <w:rPr>
          <w:spacing w:val="4"/>
        </w:rPr>
        <w:t xml:space="preserve"> и др.).</w:t>
      </w:r>
    </w:p>
    <w:p w:rsidR="00476062" w:rsidRPr="00476062" w:rsidRDefault="00476062" w:rsidP="00C45578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4"/>
        </w:rPr>
      </w:pPr>
      <w:r w:rsidRPr="00476062">
        <w:rPr>
          <w:spacing w:val="4"/>
        </w:rPr>
        <w:t xml:space="preserve">У обучающихся с ограниченными возможностями здоровья наблюдаются нарушения </w:t>
      </w:r>
      <w:r w:rsidRPr="00476062">
        <w:rPr>
          <w:spacing w:val="4"/>
        </w:rPr>
        <w:lastRenderedPageBreak/>
        <w:t xml:space="preserve">всех компонентов навыка чтения: способа чтения, правильности чтения, понимания прочитанного, выразительности чтения. Педагогу необходимо обследовать </w:t>
      </w:r>
      <w:proofErr w:type="gramStart"/>
      <w:r w:rsidRPr="00476062">
        <w:rPr>
          <w:spacing w:val="4"/>
        </w:rPr>
        <w:t>обучающихся</w:t>
      </w:r>
      <w:proofErr w:type="gramEnd"/>
      <w:r w:rsidRPr="00476062">
        <w:rPr>
          <w:spacing w:val="4"/>
        </w:rPr>
        <w:t>, проанализировать и определить вид нарушения чтения, его проявление у каждого и составить перспективный план коррекционной работы по устранению.</w:t>
      </w:r>
    </w:p>
    <w:p w:rsidR="00476062" w:rsidRPr="00476062" w:rsidRDefault="00476062" w:rsidP="00C45578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4"/>
        </w:rPr>
      </w:pPr>
      <w:r w:rsidRPr="00476062">
        <w:rPr>
          <w:spacing w:val="4"/>
        </w:rPr>
        <w:t xml:space="preserve">На уроках применяются следующие приемы </w:t>
      </w:r>
      <w:proofErr w:type="gramStart"/>
      <w:r w:rsidRPr="00476062">
        <w:rPr>
          <w:spacing w:val="4"/>
        </w:rPr>
        <w:t>коррекции основных нарушений правильности чтения обучающихся начальных классов коррекционной школы</w:t>
      </w:r>
      <w:proofErr w:type="gramEnd"/>
      <w:r w:rsidRPr="00476062">
        <w:rPr>
          <w:spacing w:val="4"/>
        </w:rPr>
        <w:t xml:space="preserve"> VIII вида. Р.И. </w:t>
      </w:r>
      <w:proofErr w:type="spellStart"/>
      <w:r w:rsidRPr="00476062">
        <w:rPr>
          <w:spacing w:val="4"/>
        </w:rPr>
        <w:t>Лалаева</w:t>
      </w:r>
      <w:proofErr w:type="spellEnd"/>
      <w:r w:rsidRPr="00476062">
        <w:rPr>
          <w:spacing w:val="4"/>
        </w:rPr>
        <w:t xml:space="preserve"> рекомендует специальные приёмы, способствующие выработке прави</w:t>
      </w:r>
      <w:r w:rsidR="00C45578">
        <w:rPr>
          <w:spacing w:val="4"/>
        </w:rPr>
        <w:t>льного чтения. К ним относятся:</w:t>
      </w:r>
    </w:p>
    <w:p w:rsidR="00476062" w:rsidRPr="00476062" w:rsidRDefault="00476062" w:rsidP="00476062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4"/>
        </w:rPr>
      </w:pPr>
      <w:r w:rsidRPr="00476062">
        <w:rPr>
          <w:spacing w:val="4"/>
        </w:rPr>
        <w:t>1.</w:t>
      </w:r>
      <w:proofErr w:type="gramStart"/>
      <w:r w:rsidRPr="00476062">
        <w:rPr>
          <w:spacing w:val="4"/>
        </w:rPr>
        <w:t>Звуко-буквенный</w:t>
      </w:r>
      <w:proofErr w:type="gramEnd"/>
      <w:r w:rsidRPr="00476062">
        <w:rPr>
          <w:spacing w:val="4"/>
        </w:rPr>
        <w:t xml:space="preserve"> анализ слов:</w:t>
      </w:r>
    </w:p>
    <w:p w:rsidR="00476062" w:rsidRPr="00476062" w:rsidRDefault="00476062" w:rsidP="00476062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4"/>
        </w:rPr>
      </w:pPr>
      <w:r w:rsidRPr="00476062">
        <w:rPr>
          <w:spacing w:val="4"/>
        </w:rPr>
        <w:t>-подобрать слова, которые начинаются на ударные гласные;</w:t>
      </w:r>
    </w:p>
    <w:p w:rsidR="00476062" w:rsidRPr="00476062" w:rsidRDefault="00476062" w:rsidP="00476062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4"/>
        </w:rPr>
      </w:pPr>
      <w:r w:rsidRPr="00476062">
        <w:rPr>
          <w:spacing w:val="4"/>
        </w:rPr>
        <w:t>- подобрать к картинке букву, соответствующую первому звуку (окна, астра, улица);</w:t>
      </w:r>
    </w:p>
    <w:p w:rsidR="00476062" w:rsidRPr="00476062" w:rsidRDefault="00476062" w:rsidP="00476062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4"/>
        </w:rPr>
      </w:pPr>
      <w:r w:rsidRPr="00476062">
        <w:rPr>
          <w:spacing w:val="4"/>
        </w:rPr>
        <w:t>- речевое лото;</w:t>
      </w:r>
    </w:p>
    <w:p w:rsidR="00476062" w:rsidRPr="00476062" w:rsidRDefault="00476062" w:rsidP="00476062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4"/>
        </w:rPr>
      </w:pPr>
      <w:r w:rsidRPr="00476062">
        <w:rPr>
          <w:spacing w:val="4"/>
        </w:rPr>
        <w:t>- узнавание начального гласного в безударной позиции. Определить на слух, какой звук стоит в начале слов; узнавание гласного звука в середине слова. Попарно предлагаются слова, дети должны определить соответствующий звук:</w:t>
      </w:r>
    </w:p>
    <w:p w:rsidR="00476062" w:rsidRPr="00476062" w:rsidRDefault="00476062" w:rsidP="00476062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4"/>
        </w:rPr>
      </w:pPr>
      <w:r w:rsidRPr="00476062">
        <w:rPr>
          <w:spacing w:val="4"/>
        </w:rPr>
        <w:t xml:space="preserve">О Л </w:t>
      </w:r>
      <w:proofErr w:type="gramStart"/>
      <w:r w:rsidRPr="00476062">
        <w:rPr>
          <w:spacing w:val="4"/>
        </w:rPr>
        <w:t>Ы</w:t>
      </w:r>
      <w:proofErr w:type="gramEnd"/>
      <w:r w:rsidRPr="00476062">
        <w:rPr>
          <w:spacing w:val="4"/>
        </w:rPr>
        <w:t xml:space="preserve"> У</w:t>
      </w:r>
    </w:p>
    <w:p w:rsidR="00476062" w:rsidRPr="00476062" w:rsidRDefault="00476062" w:rsidP="00476062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4"/>
        </w:rPr>
      </w:pPr>
      <w:r w:rsidRPr="00476062">
        <w:rPr>
          <w:spacing w:val="4"/>
        </w:rPr>
        <w:t xml:space="preserve">куст, сок </w:t>
      </w:r>
      <w:proofErr w:type="spellStart"/>
      <w:r w:rsidRPr="00476062">
        <w:rPr>
          <w:spacing w:val="4"/>
        </w:rPr>
        <w:t>сын</w:t>
      </w:r>
      <w:proofErr w:type="gramStart"/>
      <w:r w:rsidRPr="00476062">
        <w:rPr>
          <w:spacing w:val="4"/>
        </w:rPr>
        <w:t>,л</w:t>
      </w:r>
      <w:proofErr w:type="gramEnd"/>
      <w:r w:rsidRPr="00476062">
        <w:rPr>
          <w:spacing w:val="4"/>
        </w:rPr>
        <w:t>ось</w:t>
      </w:r>
      <w:proofErr w:type="spellEnd"/>
      <w:r w:rsidRPr="00476062">
        <w:rPr>
          <w:spacing w:val="4"/>
        </w:rPr>
        <w:t xml:space="preserve"> дым, нес лес, зуб</w:t>
      </w:r>
    </w:p>
    <w:p w:rsidR="00476062" w:rsidRPr="00476062" w:rsidRDefault="00476062" w:rsidP="00476062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4"/>
        </w:rPr>
      </w:pPr>
      <w:r w:rsidRPr="00476062">
        <w:rPr>
          <w:spacing w:val="4"/>
        </w:rPr>
        <w:t>шкаф, сон мал, мышь сел, был лук, пил</w:t>
      </w:r>
    </w:p>
    <w:p w:rsidR="00476062" w:rsidRPr="00476062" w:rsidRDefault="00476062" w:rsidP="00476062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4"/>
        </w:rPr>
      </w:pPr>
      <w:r w:rsidRPr="00476062">
        <w:rPr>
          <w:spacing w:val="4"/>
        </w:rPr>
        <w:t>После того, как дети научатся свободно оперировать с гласными звуками, следует перейти к работе с согласными.</w:t>
      </w:r>
    </w:p>
    <w:p w:rsidR="00476062" w:rsidRPr="00476062" w:rsidRDefault="00476062" w:rsidP="00476062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4"/>
        </w:rPr>
      </w:pPr>
    </w:p>
    <w:p w:rsidR="00476062" w:rsidRPr="00476062" w:rsidRDefault="00476062" w:rsidP="00476062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4"/>
        </w:rPr>
      </w:pPr>
      <w:r w:rsidRPr="00476062">
        <w:rPr>
          <w:spacing w:val="4"/>
        </w:rPr>
        <w:t>Задания на узнавание и вычленение согласного звука:</w:t>
      </w:r>
    </w:p>
    <w:p w:rsidR="00476062" w:rsidRPr="00476062" w:rsidRDefault="00476062" w:rsidP="00476062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4"/>
        </w:rPr>
      </w:pPr>
      <w:r w:rsidRPr="00476062">
        <w:rPr>
          <w:spacing w:val="4"/>
        </w:rPr>
        <w:t>а) узнавание начального звука в слове;</w:t>
      </w:r>
    </w:p>
    <w:p w:rsidR="00476062" w:rsidRPr="00476062" w:rsidRDefault="00476062" w:rsidP="00476062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4"/>
        </w:rPr>
      </w:pPr>
      <w:r w:rsidRPr="00476062">
        <w:rPr>
          <w:spacing w:val="4"/>
        </w:rPr>
        <w:t>б) узнавание последнего согласного в слове;</w:t>
      </w:r>
    </w:p>
    <w:p w:rsidR="00476062" w:rsidRPr="00476062" w:rsidRDefault="00476062" w:rsidP="00476062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4"/>
        </w:rPr>
      </w:pPr>
      <w:r w:rsidRPr="00476062">
        <w:rPr>
          <w:spacing w:val="4"/>
        </w:rPr>
        <w:t>в) узнавание согласного в середине слова;</w:t>
      </w:r>
    </w:p>
    <w:p w:rsidR="00476062" w:rsidRPr="00476062" w:rsidRDefault="00476062" w:rsidP="00476062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4"/>
        </w:rPr>
      </w:pPr>
      <w:r w:rsidRPr="00476062">
        <w:rPr>
          <w:spacing w:val="4"/>
        </w:rPr>
        <w:t>г) отобрать картинки, в названиях которых содержится определённый согласный звук в любой позиции.</w:t>
      </w:r>
    </w:p>
    <w:p w:rsidR="00476062" w:rsidRPr="00476062" w:rsidRDefault="00476062" w:rsidP="00476062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4"/>
        </w:rPr>
      </w:pPr>
    </w:p>
    <w:p w:rsidR="00476062" w:rsidRPr="00476062" w:rsidRDefault="00476062" w:rsidP="00476062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4"/>
        </w:rPr>
      </w:pPr>
      <w:r w:rsidRPr="00476062">
        <w:rPr>
          <w:spacing w:val="4"/>
        </w:rPr>
        <w:t xml:space="preserve">2.Чтение таблиц с трудными словами; предварительное </w:t>
      </w:r>
      <w:proofErr w:type="spellStart"/>
      <w:r w:rsidRPr="00476062">
        <w:rPr>
          <w:spacing w:val="4"/>
        </w:rPr>
        <w:t>послоговое</w:t>
      </w:r>
      <w:proofErr w:type="spellEnd"/>
      <w:r w:rsidRPr="00476062">
        <w:rPr>
          <w:spacing w:val="4"/>
        </w:rPr>
        <w:t xml:space="preserve"> прочтение слов, имеющих сложный слоговой или морфемный состав.</w:t>
      </w:r>
    </w:p>
    <w:p w:rsidR="00476062" w:rsidRPr="00476062" w:rsidRDefault="00476062" w:rsidP="00476062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4"/>
        </w:rPr>
      </w:pPr>
    </w:p>
    <w:p w:rsidR="00476062" w:rsidRPr="00476062" w:rsidRDefault="00476062" w:rsidP="00476062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4"/>
        </w:rPr>
      </w:pPr>
      <w:r w:rsidRPr="00476062">
        <w:rPr>
          <w:spacing w:val="4"/>
        </w:rPr>
        <w:t>3. Чтение небольших текстов, не связанных с изучаемым в классе произведением, написанных на доске.</w:t>
      </w:r>
    </w:p>
    <w:p w:rsidR="00476062" w:rsidRPr="00476062" w:rsidRDefault="00476062" w:rsidP="00476062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4"/>
        </w:rPr>
      </w:pPr>
    </w:p>
    <w:p w:rsidR="00476062" w:rsidRPr="00476062" w:rsidRDefault="00476062" w:rsidP="00476062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4"/>
        </w:rPr>
      </w:pPr>
      <w:r w:rsidRPr="00476062">
        <w:rPr>
          <w:spacing w:val="4"/>
        </w:rPr>
        <w:t>4. Хоровое чтение трудной части рассказа.</w:t>
      </w:r>
    </w:p>
    <w:p w:rsidR="00476062" w:rsidRPr="00476062" w:rsidRDefault="00476062" w:rsidP="00476062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4"/>
        </w:rPr>
      </w:pPr>
    </w:p>
    <w:p w:rsidR="00476062" w:rsidRPr="00476062" w:rsidRDefault="00476062" w:rsidP="00476062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4"/>
        </w:rPr>
      </w:pPr>
      <w:r w:rsidRPr="00476062">
        <w:rPr>
          <w:spacing w:val="4"/>
        </w:rPr>
        <w:t>5.Распределение частей текста для чтения между учащимися с учетом возможностей каждого.</w:t>
      </w:r>
    </w:p>
    <w:p w:rsidR="00476062" w:rsidRPr="00476062" w:rsidRDefault="00476062" w:rsidP="00476062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4"/>
        </w:rPr>
      </w:pPr>
    </w:p>
    <w:p w:rsidR="00476062" w:rsidRPr="00476062" w:rsidRDefault="00476062" w:rsidP="00476062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4"/>
        </w:rPr>
      </w:pPr>
      <w:r w:rsidRPr="00476062">
        <w:rPr>
          <w:spacing w:val="4"/>
        </w:rPr>
        <w:t>6.Чтение по догадке.</w:t>
      </w:r>
    </w:p>
    <w:p w:rsidR="00476062" w:rsidRPr="00476062" w:rsidRDefault="00476062" w:rsidP="00476062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4"/>
        </w:rPr>
      </w:pPr>
    </w:p>
    <w:p w:rsidR="00476062" w:rsidRPr="00476062" w:rsidRDefault="00476062" w:rsidP="00476062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4"/>
        </w:rPr>
      </w:pPr>
      <w:r w:rsidRPr="00476062">
        <w:rPr>
          <w:spacing w:val="4"/>
        </w:rPr>
        <w:t>7. Тренировочное чтение с заданиями различного характера (выборочное чтение, нахождение части текста к иллюстрации и др.).</w:t>
      </w:r>
    </w:p>
    <w:p w:rsidR="00476062" w:rsidRPr="00476062" w:rsidRDefault="00476062" w:rsidP="00476062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4"/>
        </w:rPr>
      </w:pPr>
    </w:p>
    <w:p w:rsidR="00476062" w:rsidRPr="00476062" w:rsidRDefault="00476062" w:rsidP="00476062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4"/>
        </w:rPr>
      </w:pPr>
      <w:r w:rsidRPr="00476062">
        <w:rPr>
          <w:spacing w:val="4"/>
        </w:rPr>
        <w:t xml:space="preserve">В целях предупреждения ошибок проводится предварительная словарная работа, которая направлена на выяснение лексического значения слов, без понимания смысла </w:t>
      </w:r>
      <w:r w:rsidRPr="00476062">
        <w:rPr>
          <w:spacing w:val="4"/>
        </w:rPr>
        <w:lastRenderedPageBreak/>
        <w:t>которых восприятие текста будет затруднено.</w:t>
      </w:r>
    </w:p>
    <w:p w:rsidR="00476062" w:rsidRPr="00476062" w:rsidRDefault="00476062" w:rsidP="00476062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4"/>
        </w:rPr>
      </w:pPr>
    </w:p>
    <w:p w:rsidR="00476062" w:rsidRPr="00476062" w:rsidRDefault="00476062" w:rsidP="00476062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4"/>
        </w:rPr>
      </w:pPr>
      <w:r w:rsidRPr="00476062">
        <w:rPr>
          <w:spacing w:val="4"/>
        </w:rPr>
        <w:t>Коррекционная работа в отношении способа чтения.</w:t>
      </w:r>
    </w:p>
    <w:p w:rsidR="00476062" w:rsidRPr="00476062" w:rsidRDefault="00476062" w:rsidP="00476062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4"/>
        </w:rPr>
      </w:pPr>
      <w:r w:rsidRPr="00476062">
        <w:rPr>
          <w:spacing w:val="4"/>
        </w:rPr>
        <w:t>Основными нарушениями способа чтения у учащихся начальных классов коррекционной школы являются трудности слияния бу</w:t>
      </w:r>
      <w:proofErr w:type="gramStart"/>
      <w:r w:rsidRPr="00476062">
        <w:rPr>
          <w:spacing w:val="4"/>
        </w:rPr>
        <w:t>кв в сл</w:t>
      </w:r>
      <w:proofErr w:type="gramEnd"/>
      <w:r w:rsidRPr="00476062">
        <w:rPr>
          <w:spacing w:val="4"/>
        </w:rPr>
        <w:t>оги и слогов в слова. Для многих детей характерно длительное «</w:t>
      </w:r>
      <w:proofErr w:type="spellStart"/>
      <w:r w:rsidRPr="00476062">
        <w:rPr>
          <w:spacing w:val="4"/>
        </w:rPr>
        <w:t>застревание</w:t>
      </w:r>
      <w:proofErr w:type="spellEnd"/>
      <w:r w:rsidRPr="00476062">
        <w:rPr>
          <w:spacing w:val="4"/>
        </w:rPr>
        <w:t xml:space="preserve">» на неэффективных способах чтения. Причиной этого является </w:t>
      </w:r>
      <w:proofErr w:type="gramStart"/>
      <w:r w:rsidRPr="00476062">
        <w:rPr>
          <w:spacing w:val="4"/>
        </w:rPr>
        <w:t>недостаточная</w:t>
      </w:r>
      <w:proofErr w:type="gramEnd"/>
      <w:r w:rsidRPr="00476062">
        <w:rPr>
          <w:spacing w:val="4"/>
        </w:rPr>
        <w:t xml:space="preserve"> </w:t>
      </w:r>
      <w:proofErr w:type="spellStart"/>
      <w:r w:rsidRPr="00476062">
        <w:rPr>
          <w:spacing w:val="4"/>
        </w:rPr>
        <w:t>сформированность</w:t>
      </w:r>
      <w:proofErr w:type="spellEnd"/>
      <w:r w:rsidRPr="00476062">
        <w:rPr>
          <w:spacing w:val="4"/>
        </w:rPr>
        <w:t xml:space="preserve"> звукового и слогового синтеза, составляющего одну из важных предпосылок успешного овладения навыком чтения.</w:t>
      </w:r>
    </w:p>
    <w:p w:rsidR="00476062" w:rsidRPr="00476062" w:rsidRDefault="00476062" w:rsidP="00476062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4"/>
        </w:rPr>
      </w:pPr>
      <w:r w:rsidRPr="00476062">
        <w:rPr>
          <w:spacing w:val="4"/>
        </w:rPr>
        <w:t xml:space="preserve">Развитие </w:t>
      </w:r>
      <w:proofErr w:type="spellStart"/>
      <w:r w:rsidRPr="00476062">
        <w:rPr>
          <w:spacing w:val="4"/>
        </w:rPr>
        <w:t>звуко</w:t>
      </w:r>
      <w:proofErr w:type="spellEnd"/>
      <w:r w:rsidRPr="00476062">
        <w:rPr>
          <w:spacing w:val="4"/>
        </w:rPr>
        <w:t xml:space="preserve"> - слогового синтеза в устной реч</w:t>
      </w:r>
      <w:proofErr w:type="gramStart"/>
      <w:r w:rsidRPr="00476062">
        <w:rPr>
          <w:spacing w:val="4"/>
        </w:rPr>
        <w:t>и-</w:t>
      </w:r>
      <w:proofErr w:type="gramEnd"/>
      <w:r w:rsidRPr="00476062">
        <w:rPr>
          <w:spacing w:val="4"/>
        </w:rPr>
        <w:t xml:space="preserve"> одно из направлений коррекционной работы в отношении способа чтения:</w:t>
      </w:r>
    </w:p>
    <w:p w:rsidR="00476062" w:rsidRPr="00476062" w:rsidRDefault="00476062" w:rsidP="00476062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4"/>
        </w:rPr>
      </w:pPr>
      <w:r w:rsidRPr="00476062">
        <w:rPr>
          <w:spacing w:val="4"/>
        </w:rPr>
        <w:t>а) игра «Магнитофон»: учитель поочередно с паузами называет слоги, из которых дети должны сложить слово.</w:t>
      </w:r>
    </w:p>
    <w:p w:rsidR="00476062" w:rsidRPr="00476062" w:rsidRDefault="00476062" w:rsidP="00476062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4"/>
        </w:rPr>
      </w:pPr>
      <w:r w:rsidRPr="00476062">
        <w:rPr>
          <w:spacing w:val="4"/>
        </w:rPr>
        <w:t>б) синтез слов из слогов при одном постоянном и одном сменяющемся слоге:</w:t>
      </w:r>
    </w:p>
    <w:p w:rsidR="00476062" w:rsidRPr="00476062" w:rsidRDefault="00476062" w:rsidP="007B2FC4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4"/>
        </w:rPr>
      </w:pPr>
      <w:proofErr w:type="spellStart"/>
      <w:r w:rsidRPr="00476062">
        <w:rPr>
          <w:spacing w:val="4"/>
        </w:rPr>
        <w:t>ро</w:t>
      </w:r>
      <w:proofErr w:type="spellEnd"/>
      <w:r w:rsidRPr="00476062">
        <w:rPr>
          <w:spacing w:val="4"/>
        </w:rPr>
        <w:t xml:space="preserve"> </w:t>
      </w:r>
      <w:proofErr w:type="gramStart"/>
      <w:r w:rsidRPr="00476062">
        <w:rPr>
          <w:spacing w:val="4"/>
        </w:rPr>
        <w:t>-</w:t>
      </w:r>
      <w:proofErr w:type="spellStart"/>
      <w:r w:rsidRPr="00476062">
        <w:rPr>
          <w:spacing w:val="4"/>
        </w:rPr>
        <w:t>ж</w:t>
      </w:r>
      <w:proofErr w:type="gramEnd"/>
      <w:r w:rsidRPr="00476062">
        <w:rPr>
          <w:spacing w:val="4"/>
        </w:rPr>
        <w:t>а</w:t>
      </w:r>
      <w:proofErr w:type="spellEnd"/>
      <w:r w:rsidRPr="00476062">
        <w:rPr>
          <w:spacing w:val="4"/>
        </w:rPr>
        <w:t xml:space="preserve">, - </w:t>
      </w:r>
      <w:proofErr w:type="spellStart"/>
      <w:r w:rsidRPr="00476062">
        <w:rPr>
          <w:spacing w:val="4"/>
        </w:rPr>
        <w:t>ма</w:t>
      </w:r>
      <w:proofErr w:type="spellEnd"/>
      <w:r w:rsidRPr="00476062">
        <w:rPr>
          <w:spacing w:val="4"/>
        </w:rPr>
        <w:t>, –та,- га</w:t>
      </w:r>
    </w:p>
    <w:p w:rsidR="00476062" w:rsidRPr="00476062" w:rsidRDefault="00476062" w:rsidP="00476062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4"/>
        </w:rPr>
      </w:pPr>
      <w:r w:rsidRPr="00476062">
        <w:rPr>
          <w:spacing w:val="4"/>
        </w:rPr>
        <w:t>в) игра « Телеграф»: педагог отстукивает слоговую структуру слова, а дети должны догадаться, какое это могло быть слово: например, имя кого- то из присутствующих.</w:t>
      </w:r>
    </w:p>
    <w:p w:rsidR="00476062" w:rsidRPr="00476062" w:rsidRDefault="00476062" w:rsidP="00476062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4"/>
        </w:rPr>
      </w:pPr>
      <w:r w:rsidRPr="00476062">
        <w:rPr>
          <w:spacing w:val="4"/>
        </w:rPr>
        <w:t>г) игра « Помоги Незнайке»</w:t>
      </w:r>
    </w:p>
    <w:p w:rsidR="00476062" w:rsidRPr="00476062" w:rsidRDefault="00476062" w:rsidP="00476062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4"/>
        </w:rPr>
      </w:pPr>
      <w:r w:rsidRPr="00476062">
        <w:rPr>
          <w:spacing w:val="4"/>
        </w:rPr>
        <w:t>Незнайка перепутал местами слоги. Помоги ему поставить слоги на место, чтобы получилось слово.</w:t>
      </w:r>
    </w:p>
    <w:p w:rsidR="00476062" w:rsidRPr="00476062" w:rsidRDefault="00476062" w:rsidP="00476062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4"/>
        </w:rPr>
      </w:pPr>
      <w:proofErr w:type="spellStart"/>
      <w:r w:rsidRPr="00476062">
        <w:rPr>
          <w:spacing w:val="4"/>
        </w:rPr>
        <w:t>д</w:t>
      </w:r>
      <w:proofErr w:type="spellEnd"/>
      <w:r w:rsidRPr="00476062">
        <w:rPr>
          <w:spacing w:val="4"/>
        </w:rPr>
        <w:t>) ребенку произносят отдельные звуки (</w:t>
      </w:r>
      <w:proofErr w:type="spellStart"/>
      <w:r w:rsidRPr="00476062">
        <w:rPr>
          <w:spacing w:val="4"/>
        </w:rPr>
        <w:t>с</w:t>
      </w:r>
      <w:proofErr w:type="gramStart"/>
      <w:r w:rsidRPr="00476062">
        <w:rPr>
          <w:spacing w:val="4"/>
        </w:rPr>
        <w:t>,а</w:t>
      </w:r>
      <w:proofErr w:type="spellEnd"/>
      <w:proofErr w:type="gramEnd"/>
      <w:r w:rsidRPr="00476062">
        <w:rPr>
          <w:spacing w:val="4"/>
        </w:rPr>
        <w:t>).Какой слог должен получиться?</w:t>
      </w:r>
    </w:p>
    <w:p w:rsidR="00476062" w:rsidRPr="00476062" w:rsidRDefault="00476062" w:rsidP="00476062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4"/>
        </w:rPr>
      </w:pPr>
      <w:r w:rsidRPr="00476062">
        <w:rPr>
          <w:spacing w:val="4"/>
        </w:rPr>
        <w:t>е) игра «Слово рассыпалось» Составление слова из данных букв.</w:t>
      </w:r>
    </w:p>
    <w:p w:rsidR="00476062" w:rsidRPr="00476062" w:rsidRDefault="00476062" w:rsidP="00476062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4"/>
        </w:rPr>
      </w:pPr>
      <w:r w:rsidRPr="00476062">
        <w:rPr>
          <w:spacing w:val="4"/>
        </w:rPr>
        <w:t>ж) игра « Потерялась буква»</w:t>
      </w:r>
    </w:p>
    <w:p w:rsidR="00476062" w:rsidRPr="00476062" w:rsidRDefault="00476062" w:rsidP="00476062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4"/>
        </w:rPr>
      </w:pPr>
      <w:r w:rsidRPr="00476062">
        <w:rPr>
          <w:spacing w:val="4"/>
        </w:rPr>
        <w:t>ДУ. СУ. Д. М Б. К</w:t>
      </w:r>
    </w:p>
    <w:p w:rsidR="00476062" w:rsidRDefault="00476062" w:rsidP="007B2FC4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4"/>
        </w:rPr>
      </w:pPr>
      <w:r w:rsidRPr="00476062">
        <w:rPr>
          <w:spacing w:val="4"/>
        </w:rPr>
        <w:t>Какое слово получиться, если вставить букву?</w:t>
      </w:r>
    </w:p>
    <w:p w:rsidR="007B2FC4" w:rsidRPr="00476062" w:rsidRDefault="007B2FC4" w:rsidP="007B2FC4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4"/>
        </w:rPr>
      </w:pPr>
    </w:p>
    <w:p w:rsidR="00476062" w:rsidRPr="00476062" w:rsidRDefault="00476062" w:rsidP="00476062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4"/>
        </w:rPr>
      </w:pPr>
      <w:proofErr w:type="gramStart"/>
      <w:r w:rsidRPr="00476062">
        <w:rPr>
          <w:spacing w:val="4"/>
        </w:rPr>
        <w:t xml:space="preserve">Навык зрительного </w:t>
      </w:r>
      <w:proofErr w:type="spellStart"/>
      <w:r w:rsidRPr="00476062">
        <w:rPr>
          <w:spacing w:val="4"/>
        </w:rPr>
        <w:t>слогоделения</w:t>
      </w:r>
      <w:proofErr w:type="spellEnd"/>
      <w:r w:rsidRPr="00476062">
        <w:rPr>
          <w:spacing w:val="4"/>
        </w:rPr>
        <w:t xml:space="preserve"> отрабатывается на материале двусложных слов в такой последовательности: а) двусложные слова без стечения согласных сначала с ударением на последнем, а потом на первом слоге (луна, кусок, мука, рука, туман, рыжик, шарик); б) двусложные слова со слогом- гласной и стечением согласных в начале слова (утро, астра, шторы, окно, ждали, шпалы, слоны);</w:t>
      </w:r>
      <w:proofErr w:type="gramEnd"/>
      <w:r w:rsidRPr="00476062">
        <w:rPr>
          <w:spacing w:val="4"/>
        </w:rPr>
        <w:t xml:space="preserve"> в) многобуквенные двусложные слова (пропуск, пролил, дружил, пальто, зорька). Далее также отрабатывается чтение трёхсложных, многосложных слов.</w:t>
      </w:r>
    </w:p>
    <w:p w:rsidR="00476062" w:rsidRPr="00476062" w:rsidRDefault="00476062" w:rsidP="00476062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4"/>
        </w:rPr>
      </w:pPr>
    </w:p>
    <w:p w:rsidR="00476062" w:rsidRPr="00476062" w:rsidRDefault="00476062" w:rsidP="00476062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4"/>
        </w:rPr>
      </w:pPr>
      <w:r w:rsidRPr="00476062">
        <w:rPr>
          <w:spacing w:val="4"/>
        </w:rPr>
        <w:t>Чтение может быть громким (вслух) и молчаливым (про себя). На каждом уроке используются виды громкого чтения:</w:t>
      </w:r>
    </w:p>
    <w:p w:rsidR="00476062" w:rsidRPr="00476062" w:rsidRDefault="00476062" w:rsidP="00476062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4"/>
        </w:rPr>
      </w:pPr>
      <w:r w:rsidRPr="00476062">
        <w:rPr>
          <w:spacing w:val="4"/>
        </w:rPr>
        <w:t>1) Чтение за диктором.</w:t>
      </w:r>
    </w:p>
    <w:p w:rsidR="00476062" w:rsidRPr="00476062" w:rsidRDefault="00476062" w:rsidP="00476062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4"/>
        </w:rPr>
      </w:pPr>
      <w:r w:rsidRPr="00476062">
        <w:rPr>
          <w:spacing w:val="4"/>
        </w:rPr>
        <w:t>2) Чтение в парах, групповое чтение.</w:t>
      </w:r>
    </w:p>
    <w:p w:rsidR="00476062" w:rsidRPr="00476062" w:rsidRDefault="00476062" w:rsidP="00476062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4"/>
        </w:rPr>
      </w:pPr>
      <w:r w:rsidRPr="00476062">
        <w:rPr>
          <w:spacing w:val="4"/>
        </w:rPr>
        <w:t>3) Чтение с отрывом взгляда от текста.</w:t>
      </w:r>
    </w:p>
    <w:p w:rsidR="00476062" w:rsidRPr="00476062" w:rsidRDefault="00476062" w:rsidP="00476062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4"/>
        </w:rPr>
      </w:pPr>
      <w:r w:rsidRPr="00476062">
        <w:rPr>
          <w:spacing w:val="4"/>
        </w:rPr>
        <w:t>4) Чтение с убыстрением темпа.</w:t>
      </w:r>
    </w:p>
    <w:p w:rsidR="00476062" w:rsidRPr="00476062" w:rsidRDefault="00476062" w:rsidP="00476062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4"/>
        </w:rPr>
      </w:pPr>
      <w:r w:rsidRPr="00476062">
        <w:rPr>
          <w:spacing w:val="4"/>
        </w:rPr>
        <w:t>5) Чтение с переходом на незнакомый текст.</w:t>
      </w:r>
    </w:p>
    <w:p w:rsidR="00476062" w:rsidRPr="00476062" w:rsidRDefault="00476062" w:rsidP="00476062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4"/>
        </w:rPr>
      </w:pPr>
      <w:r w:rsidRPr="00476062">
        <w:rPr>
          <w:spacing w:val="4"/>
        </w:rPr>
        <w:t>б) Жужжащее чтение.</w:t>
      </w:r>
    </w:p>
    <w:p w:rsidR="00476062" w:rsidRPr="00476062" w:rsidRDefault="00476062" w:rsidP="00476062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4"/>
        </w:rPr>
      </w:pPr>
      <w:r w:rsidRPr="00476062">
        <w:rPr>
          <w:spacing w:val="4"/>
        </w:rPr>
        <w:t>7) Чтение в темпе скороговорки.</w:t>
      </w:r>
    </w:p>
    <w:p w:rsidR="00476062" w:rsidRPr="00476062" w:rsidRDefault="00476062" w:rsidP="00476062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4"/>
        </w:rPr>
      </w:pPr>
      <w:r w:rsidRPr="00476062">
        <w:rPr>
          <w:spacing w:val="4"/>
        </w:rPr>
        <w:t>8) Зрительные диктанты.</w:t>
      </w:r>
    </w:p>
    <w:p w:rsidR="00476062" w:rsidRPr="00476062" w:rsidRDefault="00476062" w:rsidP="00476062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4"/>
        </w:rPr>
      </w:pPr>
    </w:p>
    <w:p w:rsidR="00476062" w:rsidRPr="00476062" w:rsidRDefault="00476062" w:rsidP="00476062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4"/>
        </w:rPr>
      </w:pPr>
      <w:r w:rsidRPr="00476062">
        <w:rPr>
          <w:spacing w:val="4"/>
        </w:rPr>
        <w:t xml:space="preserve">Чтение про себя также необходимый компонент в обучении чтению, потому что правильно поставленное молчаливое чтение способствует развитию самостоятельности </w:t>
      </w:r>
      <w:r w:rsidRPr="00476062">
        <w:rPr>
          <w:spacing w:val="4"/>
        </w:rPr>
        <w:lastRenderedPageBreak/>
        <w:t>учащихся при восприятии и усвоении ими содержания читаемого. При обучении чтению про себя можно использовать следующие приемы:</w:t>
      </w:r>
    </w:p>
    <w:p w:rsidR="00476062" w:rsidRPr="00476062" w:rsidRDefault="00476062" w:rsidP="00476062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4"/>
        </w:rPr>
      </w:pPr>
      <w:r w:rsidRPr="00476062">
        <w:rPr>
          <w:spacing w:val="4"/>
        </w:rPr>
        <w:t>1) чтение про себя заданий, написанных на доске или на карточке, с последующим их выполнением (например, «покажи тетрадь», «подними руку»);</w:t>
      </w:r>
    </w:p>
    <w:p w:rsidR="00476062" w:rsidRPr="00476062" w:rsidRDefault="00476062" w:rsidP="00476062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4"/>
        </w:rPr>
      </w:pPr>
      <w:r w:rsidRPr="00476062">
        <w:rPr>
          <w:spacing w:val="4"/>
        </w:rPr>
        <w:t>2) учащиеся читают вслух вопросы, записанные на доске, затем читают указанный учителем те</w:t>
      </w:r>
      <w:proofErr w:type="gramStart"/>
      <w:r w:rsidRPr="00476062">
        <w:rPr>
          <w:spacing w:val="4"/>
        </w:rPr>
        <w:t>кст пр</w:t>
      </w:r>
      <w:proofErr w:type="gramEnd"/>
      <w:r w:rsidRPr="00476062">
        <w:rPr>
          <w:spacing w:val="4"/>
        </w:rPr>
        <w:t>о себя, после чего отвечают на вопросы, поставленные учителем;</w:t>
      </w:r>
    </w:p>
    <w:p w:rsidR="00476062" w:rsidRPr="00476062" w:rsidRDefault="00476062" w:rsidP="00476062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4"/>
        </w:rPr>
      </w:pPr>
      <w:r w:rsidRPr="00476062">
        <w:rPr>
          <w:spacing w:val="4"/>
        </w:rPr>
        <w:t>3) после молчаливого чтения учащиеся рисуют словесные картины к тексту или отдельным его частям, отвечают на вопросы, помещенные в учебнике по чтению.</w:t>
      </w:r>
    </w:p>
    <w:p w:rsidR="00476062" w:rsidRPr="00476062" w:rsidRDefault="00476062" w:rsidP="00476062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4"/>
        </w:rPr>
      </w:pPr>
    </w:p>
    <w:p w:rsidR="00476062" w:rsidRPr="00476062" w:rsidRDefault="00476062" w:rsidP="00476062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4"/>
        </w:rPr>
      </w:pPr>
      <w:r w:rsidRPr="00476062">
        <w:rPr>
          <w:spacing w:val="4"/>
        </w:rPr>
        <w:t>Чтение про себя развивается постепенно, начиная с 3 класса коррекционной школы, и только к концу 4 класса хорошо и качественно сформировано. Переход от чтения вслух к чтению про себя тесно связан с этапом «жужжащего», тихого чтения, который является следующей ступенью к формированию этого сложного навыка.</w:t>
      </w:r>
    </w:p>
    <w:p w:rsidR="00476062" w:rsidRPr="00476062" w:rsidRDefault="00476062" w:rsidP="00476062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4"/>
        </w:rPr>
      </w:pPr>
    </w:p>
    <w:p w:rsidR="00476062" w:rsidRPr="00476062" w:rsidRDefault="00476062" w:rsidP="00476062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4"/>
        </w:rPr>
      </w:pPr>
      <w:r w:rsidRPr="00476062">
        <w:rPr>
          <w:spacing w:val="4"/>
        </w:rPr>
        <w:t>Коррекция нарушений понимания прочитанного.</w:t>
      </w:r>
    </w:p>
    <w:p w:rsidR="00476062" w:rsidRPr="00476062" w:rsidRDefault="00476062" w:rsidP="00476062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4"/>
        </w:rPr>
      </w:pPr>
      <w:r w:rsidRPr="00476062">
        <w:rPr>
          <w:spacing w:val="4"/>
        </w:rPr>
        <w:t>Сознательность чтения предполагает понимание смысла как отдельных слов и выражений, так и всего произведения в целом, его идеи, образов и роли художественных средств. Коррекция нарушений понимания прочитанного заложена в таких видах работ, как:</w:t>
      </w:r>
    </w:p>
    <w:p w:rsidR="00476062" w:rsidRPr="00476062" w:rsidRDefault="00476062" w:rsidP="00476062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4"/>
        </w:rPr>
      </w:pPr>
      <w:r w:rsidRPr="00476062">
        <w:rPr>
          <w:spacing w:val="4"/>
        </w:rPr>
        <w:t>- подготовка к первичному восприятию текста (вступительное слово учителя, возможное использование наблюдений за явлениями и предметами окружающей действительности);</w:t>
      </w:r>
    </w:p>
    <w:p w:rsidR="00476062" w:rsidRPr="00476062" w:rsidRDefault="00476062" w:rsidP="00476062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4"/>
        </w:rPr>
      </w:pPr>
      <w:r w:rsidRPr="00476062">
        <w:rPr>
          <w:spacing w:val="4"/>
        </w:rPr>
        <w:t>- установка на целенаправленное восприятие текста;</w:t>
      </w:r>
    </w:p>
    <w:p w:rsidR="00476062" w:rsidRPr="00476062" w:rsidRDefault="00476062" w:rsidP="00476062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4"/>
        </w:rPr>
      </w:pPr>
      <w:r w:rsidRPr="00476062">
        <w:rPr>
          <w:spacing w:val="4"/>
        </w:rPr>
        <w:t>-первичное восприятие текста, эмоционально-оценочная беседа с одновременным использованием наглядных и словесных средств обучения;</w:t>
      </w:r>
    </w:p>
    <w:p w:rsidR="00476062" w:rsidRPr="00476062" w:rsidRDefault="00476062" w:rsidP="00476062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4"/>
        </w:rPr>
      </w:pPr>
      <w:r w:rsidRPr="00476062">
        <w:rPr>
          <w:spacing w:val="4"/>
        </w:rPr>
        <w:t xml:space="preserve">-беседа в связи с разбором частей текста и всего рассказа (установление последовательности событий, первично-следственных связей в развитии сюжета, понимание взаимосвязи между отдельными частями текста и логики событий, выяснение мотивов поведения действующих лиц, определение существенных черт их характеров, сопоставление героев, оценка их поступков). Предлагаются </w:t>
      </w:r>
      <w:proofErr w:type="gramStart"/>
      <w:r w:rsidRPr="00476062">
        <w:rPr>
          <w:spacing w:val="4"/>
        </w:rPr>
        <w:t>обучающимся</w:t>
      </w:r>
      <w:proofErr w:type="gramEnd"/>
      <w:r w:rsidRPr="00476062">
        <w:rPr>
          <w:spacing w:val="4"/>
        </w:rPr>
        <w:t xml:space="preserve"> задания на развитие логического мышления, основу которых составляют предложения, выражающие коммуникацию отношений:</w:t>
      </w:r>
    </w:p>
    <w:p w:rsidR="00476062" w:rsidRPr="00476062" w:rsidRDefault="00476062" w:rsidP="00476062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4"/>
        </w:rPr>
      </w:pPr>
      <w:r w:rsidRPr="00476062">
        <w:rPr>
          <w:spacing w:val="4"/>
        </w:rPr>
        <w:t>1. Волк гонится за зайцем. Кто бежит впереди?</w:t>
      </w:r>
    </w:p>
    <w:p w:rsidR="00476062" w:rsidRPr="00476062" w:rsidRDefault="00476062" w:rsidP="00476062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4"/>
        </w:rPr>
      </w:pPr>
      <w:r w:rsidRPr="00476062">
        <w:rPr>
          <w:spacing w:val="4"/>
        </w:rPr>
        <w:t>2. Сад позади дома. Что впереди?</w:t>
      </w:r>
    </w:p>
    <w:p w:rsidR="00476062" w:rsidRPr="00476062" w:rsidRDefault="00476062" w:rsidP="00476062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4"/>
        </w:rPr>
      </w:pPr>
      <w:r w:rsidRPr="00476062">
        <w:rPr>
          <w:spacing w:val="4"/>
        </w:rPr>
        <w:t>3.Я прочитал газету после того, как позавтракал. Что я сделал сначала?</w:t>
      </w:r>
    </w:p>
    <w:p w:rsidR="00476062" w:rsidRPr="00476062" w:rsidRDefault="00476062" w:rsidP="00476062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4"/>
        </w:rPr>
      </w:pPr>
    </w:p>
    <w:p w:rsidR="00476062" w:rsidRPr="00476062" w:rsidRDefault="00476062" w:rsidP="00476062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4"/>
        </w:rPr>
      </w:pPr>
      <w:r w:rsidRPr="00476062">
        <w:rPr>
          <w:spacing w:val="4"/>
        </w:rPr>
        <w:t xml:space="preserve">Следует отметить, что в любых случаях, когда имеются сомнения относительно понимания прочитанного, обучающимся надо оказывать помощь: словарная работа (проводится на всех этапах работы над текстом), привлечение внимания </w:t>
      </w:r>
      <w:proofErr w:type="gramStart"/>
      <w:r w:rsidRPr="00476062">
        <w:rPr>
          <w:spacing w:val="4"/>
        </w:rPr>
        <w:t>детей</w:t>
      </w:r>
      <w:proofErr w:type="gramEnd"/>
      <w:r w:rsidRPr="00476062">
        <w:rPr>
          <w:spacing w:val="4"/>
        </w:rPr>
        <w:t xml:space="preserve"> к пониманию прочитанного необходимо осуществлять с первых их шагов в чтении. Детям сразу же надо дать установку: «прочел — понял». Для активизации внимания к значению прочитанного слова рекомендуется использовать следующие приемы:</w:t>
      </w:r>
    </w:p>
    <w:p w:rsidR="00476062" w:rsidRPr="00476062" w:rsidRDefault="00476062" w:rsidP="00476062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4"/>
        </w:rPr>
      </w:pPr>
      <w:r w:rsidRPr="00476062">
        <w:rPr>
          <w:spacing w:val="4"/>
        </w:rPr>
        <w:t>а) выборочное устное объяснение детям значения прочитанных слов,</w:t>
      </w:r>
    </w:p>
    <w:p w:rsidR="00476062" w:rsidRPr="00476062" w:rsidRDefault="00476062" w:rsidP="00476062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4"/>
        </w:rPr>
      </w:pPr>
      <w:r w:rsidRPr="00476062">
        <w:rPr>
          <w:spacing w:val="4"/>
        </w:rPr>
        <w:t>предложенных на доске или специальных индивидуальных карточках;</w:t>
      </w:r>
    </w:p>
    <w:p w:rsidR="00476062" w:rsidRPr="00476062" w:rsidRDefault="00476062" w:rsidP="00476062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4"/>
        </w:rPr>
      </w:pPr>
      <w:r w:rsidRPr="00476062">
        <w:rPr>
          <w:spacing w:val="4"/>
        </w:rPr>
        <w:t>б) подбор картинок или показ предметов из окружающей обстановки;</w:t>
      </w:r>
    </w:p>
    <w:p w:rsidR="00476062" w:rsidRPr="00476062" w:rsidRDefault="00476062" w:rsidP="00476062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4"/>
        </w:rPr>
      </w:pPr>
      <w:r w:rsidRPr="00476062">
        <w:rPr>
          <w:spacing w:val="4"/>
        </w:rPr>
        <w:t>в) подбор антонимов или синонимов (из группы слов, предложенных на другой карточке; самостоятельно);</w:t>
      </w:r>
    </w:p>
    <w:p w:rsidR="00476062" w:rsidRPr="00476062" w:rsidRDefault="00476062" w:rsidP="00476062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4"/>
        </w:rPr>
      </w:pPr>
      <w:r w:rsidRPr="00476062">
        <w:rPr>
          <w:spacing w:val="4"/>
        </w:rPr>
        <w:lastRenderedPageBreak/>
        <w:t>г) схематичное изображение предмета или действия на доске;</w:t>
      </w:r>
    </w:p>
    <w:p w:rsidR="00476062" w:rsidRPr="00476062" w:rsidRDefault="00476062" w:rsidP="00476062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4"/>
        </w:rPr>
      </w:pPr>
      <w:proofErr w:type="spellStart"/>
      <w:r w:rsidRPr="00476062">
        <w:rPr>
          <w:spacing w:val="4"/>
        </w:rPr>
        <w:t>д</w:t>
      </w:r>
      <w:proofErr w:type="spellEnd"/>
      <w:r w:rsidRPr="00476062">
        <w:rPr>
          <w:spacing w:val="4"/>
        </w:rPr>
        <w:t>) изображение предмета, действия с помощью мимики, пантомимики;</w:t>
      </w:r>
    </w:p>
    <w:p w:rsidR="00476062" w:rsidRPr="00476062" w:rsidRDefault="00476062" w:rsidP="00476062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4"/>
        </w:rPr>
      </w:pPr>
      <w:r w:rsidRPr="00476062">
        <w:rPr>
          <w:spacing w:val="4"/>
        </w:rPr>
        <w:t>е) придумывание предложения с прочитанным словом;</w:t>
      </w:r>
    </w:p>
    <w:p w:rsidR="00476062" w:rsidRPr="00476062" w:rsidRDefault="00476062" w:rsidP="00476062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4"/>
        </w:rPr>
      </w:pPr>
      <w:r w:rsidRPr="00476062">
        <w:rPr>
          <w:spacing w:val="4"/>
        </w:rPr>
        <w:t>ж) поиск слова с неизвестным для детей лексическим значением в группе предложенных;</w:t>
      </w:r>
    </w:p>
    <w:p w:rsidR="00476062" w:rsidRPr="00476062" w:rsidRDefault="00476062" w:rsidP="00476062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4"/>
        </w:rPr>
      </w:pPr>
      <w:proofErr w:type="spellStart"/>
      <w:r w:rsidRPr="00476062">
        <w:rPr>
          <w:spacing w:val="4"/>
        </w:rPr>
        <w:t>з</w:t>
      </w:r>
      <w:proofErr w:type="spellEnd"/>
      <w:r w:rsidRPr="00476062">
        <w:rPr>
          <w:spacing w:val="4"/>
        </w:rPr>
        <w:t>) объяснение значения слова учителем и т. п.</w:t>
      </w:r>
    </w:p>
    <w:p w:rsidR="00476062" w:rsidRPr="00476062" w:rsidRDefault="00476062" w:rsidP="00476062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4"/>
        </w:rPr>
      </w:pPr>
    </w:p>
    <w:p w:rsidR="00476062" w:rsidRPr="00476062" w:rsidRDefault="00476062" w:rsidP="00476062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4"/>
        </w:rPr>
      </w:pPr>
      <w:r w:rsidRPr="00476062">
        <w:rPr>
          <w:spacing w:val="4"/>
        </w:rPr>
        <w:t>Если слово многозначно (ручка, ключ, сорвать, поднять и т. п.), то следует разобрать с детьми несколько значений, включить слово в разный контекст.</w:t>
      </w:r>
    </w:p>
    <w:p w:rsidR="00476062" w:rsidRPr="00476062" w:rsidRDefault="00476062" w:rsidP="00476062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4"/>
        </w:rPr>
      </w:pPr>
      <w:r w:rsidRPr="00476062">
        <w:rPr>
          <w:spacing w:val="4"/>
        </w:rPr>
        <w:t xml:space="preserve">- работа над планом (словесное рисование </w:t>
      </w:r>
      <w:proofErr w:type="gramStart"/>
      <w:r w:rsidRPr="00476062">
        <w:rPr>
          <w:spacing w:val="4"/>
        </w:rPr>
        <w:t>-и</w:t>
      </w:r>
      <w:proofErr w:type="gramEnd"/>
      <w:r w:rsidRPr="00476062">
        <w:rPr>
          <w:spacing w:val="4"/>
        </w:rPr>
        <w:t xml:space="preserve">ллюстрирование текста, драматизация; </w:t>
      </w:r>
      <w:proofErr w:type="spellStart"/>
      <w:r w:rsidRPr="00476062">
        <w:rPr>
          <w:spacing w:val="4"/>
        </w:rPr>
        <w:t>озаглавливание</w:t>
      </w:r>
      <w:proofErr w:type="spellEnd"/>
      <w:r w:rsidRPr="00476062">
        <w:rPr>
          <w:spacing w:val="4"/>
        </w:rPr>
        <w:t xml:space="preserve"> каждой части рассказа, коллективная работа с учителем -деление текста на части по данным заголовкам, придумывание заголовков после деления текста учащимися на части);</w:t>
      </w:r>
    </w:p>
    <w:p w:rsidR="00476062" w:rsidRPr="00476062" w:rsidRDefault="00476062" w:rsidP="00476062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4"/>
        </w:rPr>
      </w:pPr>
      <w:r w:rsidRPr="00476062">
        <w:rPr>
          <w:spacing w:val="4"/>
        </w:rPr>
        <w:t>- пересказ (ответы на вопросы, пересказ, близкий к тексту);</w:t>
      </w:r>
    </w:p>
    <w:p w:rsidR="00476062" w:rsidRPr="00476062" w:rsidRDefault="00476062" w:rsidP="00476062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4"/>
        </w:rPr>
      </w:pPr>
      <w:r w:rsidRPr="00476062">
        <w:rPr>
          <w:spacing w:val="4"/>
        </w:rPr>
        <w:t>- разбор жизненных ситуаций;</w:t>
      </w:r>
    </w:p>
    <w:p w:rsidR="00476062" w:rsidRPr="00476062" w:rsidRDefault="00476062" w:rsidP="00FB2459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4"/>
        </w:rPr>
      </w:pPr>
      <w:r w:rsidRPr="00476062">
        <w:rPr>
          <w:spacing w:val="4"/>
        </w:rPr>
        <w:t>- за</w:t>
      </w:r>
      <w:r w:rsidR="00FB2459">
        <w:rPr>
          <w:spacing w:val="4"/>
        </w:rPr>
        <w:t>ключительная, обобщающая беседа</w:t>
      </w:r>
    </w:p>
    <w:p w:rsidR="00476062" w:rsidRPr="00476062" w:rsidRDefault="00476062" w:rsidP="00476062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4"/>
        </w:rPr>
      </w:pPr>
      <w:r w:rsidRPr="00476062">
        <w:rPr>
          <w:spacing w:val="4"/>
        </w:rPr>
        <w:t>Коррекция беглости чтения.</w:t>
      </w:r>
    </w:p>
    <w:p w:rsidR="00476062" w:rsidRPr="00476062" w:rsidRDefault="00476062" w:rsidP="00476062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4"/>
        </w:rPr>
      </w:pPr>
      <w:r w:rsidRPr="00476062">
        <w:rPr>
          <w:spacing w:val="4"/>
        </w:rPr>
        <w:t xml:space="preserve">Беглость чтения— </w:t>
      </w:r>
      <w:proofErr w:type="gramStart"/>
      <w:r w:rsidRPr="00476062">
        <w:rPr>
          <w:spacing w:val="4"/>
        </w:rPr>
        <w:t>эт</w:t>
      </w:r>
      <w:proofErr w:type="gramEnd"/>
      <w:r w:rsidRPr="00476062">
        <w:rPr>
          <w:spacing w:val="4"/>
        </w:rPr>
        <w:t>о такая скорость чтения, которая предполагает и обеспечивает сознательное восприятие читаемого. В процессе обследования навыка чтения необходимо обратить внимание на темп (скорость чтения)</w:t>
      </w:r>
      <w:proofErr w:type="gramStart"/>
      <w:r w:rsidRPr="00476062">
        <w:rPr>
          <w:spacing w:val="4"/>
        </w:rPr>
        <w:t>.Н</w:t>
      </w:r>
      <w:proofErr w:type="gramEnd"/>
      <w:r w:rsidRPr="00476062">
        <w:rPr>
          <w:spacing w:val="4"/>
        </w:rPr>
        <w:t>ачиная с 3 класса коррекционной школы VIII вида, когда основная масса обучающихся переходит на плавное чтение целыми словами, необходимо отрабатывать этот навык.</w:t>
      </w:r>
    </w:p>
    <w:p w:rsidR="00476062" w:rsidRPr="00476062" w:rsidRDefault="00476062" w:rsidP="00476062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4"/>
        </w:rPr>
      </w:pPr>
      <w:r w:rsidRPr="00476062">
        <w:rPr>
          <w:spacing w:val="4"/>
        </w:rPr>
        <w:t>Основными коррекционными приемами, способствующими развитию беглости чтения, являются:</w:t>
      </w:r>
    </w:p>
    <w:p w:rsidR="00476062" w:rsidRPr="00476062" w:rsidRDefault="00476062" w:rsidP="00476062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4"/>
        </w:rPr>
      </w:pPr>
      <w:r w:rsidRPr="00476062">
        <w:rPr>
          <w:spacing w:val="4"/>
        </w:rPr>
        <w:t>- ежедневная тренировка учащихся в чтении (</w:t>
      </w:r>
      <w:proofErr w:type="gramStart"/>
      <w:r w:rsidRPr="00476062">
        <w:rPr>
          <w:spacing w:val="4"/>
        </w:rPr>
        <w:t>обучающиеся</w:t>
      </w:r>
      <w:proofErr w:type="gramEnd"/>
      <w:r w:rsidRPr="00476062">
        <w:rPr>
          <w:spacing w:val="4"/>
        </w:rPr>
        <w:t xml:space="preserve"> должны как можно больше читать, не менее 25-30 минут на уроке);</w:t>
      </w:r>
    </w:p>
    <w:p w:rsidR="00476062" w:rsidRPr="00476062" w:rsidRDefault="00476062" w:rsidP="00476062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4"/>
        </w:rPr>
      </w:pPr>
      <w:r w:rsidRPr="00476062">
        <w:rPr>
          <w:spacing w:val="4"/>
        </w:rPr>
        <w:t xml:space="preserve">- </w:t>
      </w:r>
      <w:proofErr w:type="gramStart"/>
      <w:r w:rsidRPr="00476062">
        <w:rPr>
          <w:spacing w:val="4"/>
        </w:rPr>
        <w:t>неоднократное</w:t>
      </w:r>
      <w:proofErr w:type="gramEnd"/>
      <w:r w:rsidRPr="00476062">
        <w:rPr>
          <w:spacing w:val="4"/>
        </w:rPr>
        <w:t xml:space="preserve"> </w:t>
      </w:r>
      <w:proofErr w:type="spellStart"/>
      <w:r w:rsidRPr="00476062">
        <w:rPr>
          <w:spacing w:val="4"/>
        </w:rPr>
        <w:t>перечитывание</w:t>
      </w:r>
      <w:proofErr w:type="spellEnd"/>
      <w:r w:rsidRPr="00476062">
        <w:rPr>
          <w:spacing w:val="4"/>
        </w:rPr>
        <w:t xml:space="preserve"> текста на уроке. Для того чтобы </w:t>
      </w:r>
      <w:proofErr w:type="spellStart"/>
      <w:r w:rsidRPr="00476062">
        <w:rPr>
          <w:spacing w:val="4"/>
        </w:rPr>
        <w:t>перечитывание</w:t>
      </w:r>
      <w:proofErr w:type="spellEnd"/>
      <w:r w:rsidRPr="00476062">
        <w:rPr>
          <w:spacing w:val="4"/>
        </w:rPr>
        <w:t xml:space="preserve"> достигало положительных результатов и не снижало интереса к чтению, рекомендуются следующие виды работ:</w:t>
      </w:r>
    </w:p>
    <w:p w:rsidR="00476062" w:rsidRPr="00476062" w:rsidRDefault="00476062" w:rsidP="00FB2459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4"/>
        </w:rPr>
      </w:pPr>
      <w:r w:rsidRPr="00476062">
        <w:rPr>
          <w:spacing w:val="4"/>
        </w:rPr>
        <w:t>- выборочное чтение,</w:t>
      </w:r>
    </w:p>
    <w:p w:rsidR="00476062" w:rsidRPr="00476062" w:rsidRDefault="00476062" w:rsidP="00476062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4"/>
        </w:rPr>
      </w:pPr>
      <w:r w:rsidRPr="00476062">
        <w:rPr>
          <w:spacing w:val="4"/>
        </w:rPr>
        <w:t xml:space="preserve">- ответы на вопросы о </w:t>
      </w:r>
      <w:proofErr w:type="gramStart"/>
      <w:r w:rsidRPr="00476062">
        <w:rPr>
          <w:spacing w:val="4"/>
        </w:rPr>
        <w:t>прочитанном</w:t>
      </w:r>
      <w:proofErr w:type="gramEnd"/>
      <w:r w:rsidRPr="00476062">
        <w:rPr>
          <w:spacing w:val="4"/>
        </w:rPr>
        <w:t xml:space="preserve"> строчками из текста,</w:t>
      </w:r>
    </w:p>
    <w:p w:rsidR="00476062" w:rsidRPr="00476062" w:rsidRDefault="00476062" w:rsidP="00476062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4"/>
        </w:rPr>
      </w:pPr>
      <w:r w:rsidRPr="00476062">
        <w:rPr>
          <w:spacing w:val="4"/>
        </w:rPr>
        <w:t xml:space="preserve">-нахождение и </w:t>
      </w:r>
      <w:proofErr w:type="spellStart"/>
      <w:r w:rsidRPr="00476062">
        <w:rPr>
          <w:spacing w:val="4"/>
        </w:rPr>
        <w:t>перечитывание</w:t>
      </w:r>
      <w:proofErr w:type="spellEnd"/>
      <w:r w:rsidRPr="00476062">
        <w:rPr>
          <w:spacing w:val="4"/>
        </w:rPr>
        <w:t xml:space="preserve"> отдельных мест текста при анализе содержания;</w:t>
      </w:r>
    </w:p>
    <w:p w:rsidR="00476062" w:rsidRPr="00476062" w:rsidRDefault="00476062" w:rsidP="00476062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4"/>
        </w:rPr>
      </w:pPr>
      <w:r w:rsidRPr="00476062">
        <w:rPr>
          <w:spacing w:val="4"/>
        </w:rPr>
        <w:t>- предварительная ориентация учащихся перед чтением текста.</w:t>
      </w:r>
    </w:p>
    <w:p w:rsidR="00476062" w:rsidRPr="00476062" w:rsidRDefault="00476062" w:rsidP="00476062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4"/>
        </w:rPr>
      </w:pPr>
      <w:r w:rsidRPr="00476062">
        <w:rPr>
          <w:spacing w:val="4"/>
        </w:rPr>
        <w:t xml:space="preserve">- чтение трудных слов, встречающихся в тексте. Предварительно выписываю слова сложные по слоговому или морфемному составу на доску в </w:t>
      </w:r>
      <w:proofErr w:type="spellStart"/>
      <w:r w:rsidRPr="00476062">
        <w:rPr>
          <w:spacing w:val="4"/>
        </w:rPr>
        <w:t>послоговой</w:t>
      </w:r>
      <w:proofErr w:type="spellEnd"/>
      <w:r w:rsidRPr="00476062">
        <w:rPr>
          <w:spacing w:val="4"/>
        </w:rPr>
        <w:t xml:space="preserve"> разрядке, учащиеся читают их вслух.</w:t>
      </w:r>
    </w:p>
    <w:p w:rsidR="00476062" w:rsidRPr="00476062" w:rsidRDefault="00476062" w:rsidP="00476062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4"/>
        </w:rPr>
      </w:pPr>
      <w:r w:rsidRPr="00476062">
        <w:rPr>
          <w:spacing w:val="4"/>
        </w:rPr>
        <w:t xml:space="preserve">- </w:t>
      </w:r>
      <w:proofErr w:type="gramStart"/>
      <w:r w:rsidRPr="00476062">
        <w:rPr>
          <w:spacing w:val="4"/>
        </w:rPr>
        <w:t>п</w:t>
      </w:r>
      <w:proofErr w:type="gramEnd"/>
      <w:r w:rsidRPr="00476062">
        <w:rPr>
          <w:spacing w:val="4"/>
        </w:rPr>
        <w:t>редварительное чтение текста про себя («жужжащее» или тихое чтение);</w:t>
      </w:r>
    </w:p>
    <w:p w:rsidR="00476062" w:rsidRPr="00476062" w:rsidRDefault="00476062" w:rsidP="00476062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4"/>
        </w:rPr>
      </w:pPr>
      <w:r w:rsidRPr="00476062">
        <w:rPr>
          <w:spacing w:val="4"/>
        </w:rPr>
        <w:t>- использование специально подготовленных таблиц, связанных с текстом.</w:t>
      </w:r>
    </w:p>
    <w:p w:rsidR="00476062" w:rsidRPr="00476062" w:rsidRDefault="00476062" w:rsidP="00476062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4"/>
        </w:rPr>
      </w:pPr>
    </w:p>
    <w:p w:rsidR="00476062" w:rsidRPr="00476062" w:rsidRDefault="00476062" w:rsidP="00476062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4"/>
        </w:rPr>
      </w:pPr>
      <w:r w:rsidRPr="00476062">
        <w:rPr>
          <w:spacing w:val="4"/>
        </w:rPr>
        <w:t>Коррекция навыков выразительного чтения.</w:t>
      </w:r>
    </w:p>
    <w:p w:rsidR="00476062" w:rsidRPr="00476062" w:rsidRDefault="00476062" w:rsidP="00476062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4"/>
        </w:rPr>
      </w:pPr>
      <w:r w:rsidRPr="00476062">
        <w:rPr>
          <w:spacing w:val="4"/>
        </w:rPr>
        <w:t>Работе над выразительным чтением должен предшествовать тщательный анализ произведения: раскрытие характерных особенностей персонажей, картин, изображенных в произведении; показать отношение автора к событиям, поступкам героев; передать основную эмоциональную тональность, присущую произведению. Воздействуя на чувства и эмоции детей, выразительность помогает раскрыть главную мысль произведения.</w:t>
      </w:r>
    </w:p>
    <w:p w:rsidR="00476062" w:rsidRPr="00476062" w:rsidRDefault="00476062" w:rsidP="00476062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4"/>
        </w:rPr>
      </w:pPr>
    </w:p>
    <w:p w:rsidR="00476062" w:rsidRPr="00476062" w:rsidRDefault="00476062" w:rsidP="00476062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4"/>
        </w:rPr>
      </w:pPr>
      <w:r w:rsidRPr="00476062">
        <w:rPr>
          <w:spacing w:val="4"/>
        </w:rPr>
        <w:lastRenderedPageBreak/>
        <w:t>Работа по формированию навыка выразительного чтения начинается в 1 классе, но становится более конкретной только в 2-4 классах. Работу над интонационным компонентом навыка чтения начинается с выработки умения соблюдать паузы на знаках препинания (точка, вопросительный и восклицательный знаки).</w:t>
      </w:r>
    </w:p>
    <w:p w:rsidR="00476062" w:rsidRPr="00476062" w:rsidRDefault="00476062" w:rsidP="00476062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4"/>
        </w:rPr>
      </w:pPr>
    </w:p>
    <w:p w:rsidR="00476062" w:rsidRPr="00476062" w:rsidRDefault="00476062" w:rsidP="00476062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4"/>
        </w:rPr>
      </w:pPr>
      <w:r w:rsidRPr="00476062">
        <w:rPr>
          <w:spacing w:val="4"/>
        </w:rPr>
        <w:t>Для этого компонента важным также является логическое ударение. Для работы над логическим ударением можно использовать упражнения с перемещением логического ударения с одного слова фразы на другое с одновременным изменением смысла фразы, а также использовать разбор различных ситуаций: «Прочитай так, чтобы тебя слышал только учитель; а теперь громко, чтобы слышал весь класс; прочитай медленно, быстро; прочитай так, чтобы выразить удивление, радость, тревогу».</w:t>
      </w:r>
    </w:p>
    <w:p w:rsidR="00476062" w:rsidRPr="00476062" w:rsidRDefault="00476062" w:rsidP="00476062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4"/>
        </w:rPr>
      </w:pPr>
    </w:p>
    <w:p w:rsidR="00476062" w:rsidRPr="00476062" w:rsidRDefault="00476062" w:rsidP="00476062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4"/>
        </w:rPr>
      </w:pPr>
      <w:r w:rsidRPr="00476062">
        <w:rPr>
          <w:spacing w:val="4"/>
        </w:rPr>
        <w:t>Для выработки навыка выразительного чтения необходимо учить детей изменять силу голоса, менять высоту тона, ритм и темп речи, тембр голоса.</w:t>
      </w:r>
    </w:p>
    <w:p w:rsidR="00476062" w:rsidRPr="00476062" w:rsidRDefault="00476062" w:rsidP="00476062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4"/>
        </w:rPr>
      </w:pPr>
    </w:p>
    <w:p w:rsidR="00476062" w:rsidRPr="00476062" w:rsidRDefault="00476062" w:rsidP="00476062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4"/>
        </w:rPr>
      </w:pPr>
      <w:r w:rsidRPr="00476062">
        <w:rPr>
          <w:spacing w:val="4"/>
        </w:rPr>
        <w:t>Важной составляющей обучения навыку выразительности чтения является работа над правильной интонацией, которая начинается с выработки умения подражать интонации учителя.</w:t>
      </w:r>
    </w:p>
    <w:p w:rsidR="00476062" w:rsidRPr="00476062" w:rsidRDefault="00476062" w:rsidP="00476062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4"/>
        </w:rPr>
      </w:pPr>
    </w:p>
    <w:p w:rsidR="00476062" w:rsidRPr="00476062" w:rsidRDefault="00476062" w:rsidP="00476062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4"/>
        </w:rPr>
      </w:pPr>
      <w:r w:rsidRPr="00476062">
        <w:rPr>
          <w:spacing w:val="4"/>
        </w:rPr>
        <w:t>Основными видами упражнений по формированию правильной интонации являются:</w:t>
      </w:r>
    </w:p>
    <w:p w:rsidR="00476062" w:rsidRPr="00476062" w:rsidRDefault="00476062" w:rsidP="00476062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4"/>
        </w:rPr>
      </w:pPr>
      <w:proofErr w:type="gramStart"/>
      <w:r w:rsidRPr="00476062">
        <w:rPr>
          <w:spacing w:val="4"/>
        </w:rPr>
        <w:t>- изменение тона (прочитать, как говорит волк (грубо, сердито), лиса (тихо, ласково, вкрадчиво);</w:t>
      </w:r>
      <w:proofErr w:type="gramEnd"/>
    </w:p>
    <w:p w:rsidR="00476062" w:rsidRPr="00476062" w:rsidRDefault="00476062" w:rsidP="00476062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4"/>
        </w:rPr>
      </w:pPr>
      <w:r w:rsidRPr="00476062">
        <w:rPr>
          <w:spacing w:val="4"/>
        </w:rPr>
        <w:t>- чтение по ролям;</w:t>
      </w:r>
    </w:p>
    <w:p w:rsidR="00476062" w:rsidRPr="00476062" w:rsidRDefault="00476062" w:rsidP="00476062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4"/>
        </w:rPr>
      </w:pPr>
      <w:r w:rsidRPr="00476062">
        <w:rPr>
          <w:spacing w:val="4"/>
        </w:rPr>
        <w:t>- инсценировки басен, сценок.</w:t>
      </w:r>
    </w:p>
    <w:p w:rsidR="00476062" w:rsidRPr="00476062" w:rsidRDefault="00476062" w:rsidP="00476062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4"/>
        </w:rPr>
      </w:pPr>
    </w:p>
    <w:p w:rsidR="00476062" w:rsidRPr="00476062" w:rsidRDefault="00476062" w:rsidP="00476062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4"/>
        </w:rPr>
      </w:pPr>
      <w:r w:rsidRPr="00476062">
        <w:rPr>
          <w:spacing w:val="4"/>
        </w:rPr>
        <w:t>Коррекция нарушений чтения на речевой гимнастике и пятиминутке чтения.</w:t>
      </w:r>
    </w:p>
    <w:p w:rsidR="00476062" w:rsidRPr="00476062" w:rsidRDefault="00476062" w:rsidP="00476062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4"/>
        </w:rPr>
      </w:pPr>
      <w:r w:rsidRPr="00476062">
        <w:rPr>
          <w:spacing w:val="4"/>
        </w:rPr>
        <w:t>Работа по формированию всех качеств полноценного чтения осуществляю в ходе изучения текста, а также на специально структурно выделенных частях урока чтения: речевая гимнастика и пятиминутка чтения.</w:t>
      </w:r>
    </w:p>
    <w:p w:rsidR="00476062" w:rsidRPr="00476062" w:rsidRDefault="00476062" w:rsidP="00476062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4"/>
        </w:rPr>
      </w:pPr>
    </w:p>
    <w:p w:rsidR="00476062" w:rsidRPr="00476062" w:rsidRDefault="00476062" w:rsidP="00476062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4"/>
        </w:rPr>
      </w:pPr>
      <w:r w:rsidRPr="00476062">
        <w:rPr>
          <w:spacing w:val="4"/>
        </w:rPr>
        <w:t>Речевая гимнастика направлена на решение нескольких задач:</w:t>
      </w:r>
    </w:p>
    <w:p w:rsidR="00476062" w:rsidRPr="00476062" w:rsidRDefault="00476062" w:rsidP="00476062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4"/>
        </w:rPr>
      </w:pPr>
      <w:r w:rsidRPr="00476062">
        <w:rPr>
          <w:spacing w:val="4"/>
        </w:rPr>
        <w:t>совершенствование четкости произношения, развитие дикции, правильного дыхания; кроме того, она способствует формированию выразительности речи, развитию основных приемов выразительного чтения.</w:t>
      </w:r>
    </w:p>
    <w:p w:rsidR="00476062" w:rsidRPr="00476062" w:rsidRDefault="00476062" w:rsidP="00476062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4"/>
        </w:rPr>
      </w:pPr>
    </w:p>
    <w:p w:rsidR="00476062" w:rsidRPr="00476062" w:rsidRDefault="00476062" w:rsidP="00476062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4"/>
        </w:rPr>
      </w:pPr>
      <w:r w:rsidRPr="00476062">
        <w:rPr>
          <w:spacing w:val="4"/>
        </w:rPr>
        <w:t>Речевая гимнастика проводится в течение 3—5 минут (можно до 10 минут) в зависимости от целевой направленности и характера упражнений. В отдельных случаях, когда упражнения речевой гимнастики можно сочетать с материалами изучаемого текста, она как отдельная структурная часть урока не проводится.</w:t>
      </w:r>
    </w:p>
    <w:p w:rsidR="00476062" w:rsidRPr="00476062" w:rsidRDefault="00476062" w:rsidP="00476062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4"/>
        </w:rPr>
      </w:pPr>
    </w:p>
    <w:p w:rsidR="008F6AA6" w:rsidRDefault="00476062" w:rsidP="008F6AA6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4"/>
        </w:rPr>
      </w:pPr>
      <w:r w:rsidRPr="00476062">
        <w:rPr>
          <w:spacing w:val="4"/>
        </w:rPr>
        <w:t>Кроме того, некоторые упражнения могут стать частью физкультминуток. Речевая гимнастика может проводиться сидя или стоя (при отработке дыхания, выполнении динамических упражнений).</w:t>
      </w:r>
    </w:p>
    <w:p w:rsidR="006B5039" w:rsidRPr="00132D05" w:rsidRDefault="00476062" w:rsidP="00132D05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4"/>
        </w:rPr>
      </w:pPr>
      <w:r w:rsidRPr="00476062">
        <w:rPr>
          <w:spacing w:val="4"/>
        </w:rPr>
        <w:t xml:space="preserve">Рассмотренные разнообразные приёмы, виды работ на уроках направлены на коррекцию навыков чтения у учащихся начальных классов коррекционной школы. Систематическая коррекционная работа, безусловно, </w:t>
      </w:r>
      <w:proofErr w:type="gramStart"/>
      <w:r w:rsidRPr="00476062">
        <w:rPr>
          <w:spacing w:val="4"/>
        </w:rPr>
        <w:t>принесет положительные результаты</w:t>
      </w:r>
      <w:proofErr w:type="gramEnd"/>
      <w:r w:rsidRPr="00476062">
        <w:rPr>
          <w:spacing w:val="4"/>
        </w:rPr>
        <w:t xml:space="preserve">. </w:t>
      </w:r>
      <w:proofErr w:type="gramStart"/>
      <w:r w:rsidRPr="00476062">
        <w:rPr>
          <w:spacing w:val="4"/>
        </w:rPr>
        <w:lastRenderedPageBreak/>
        <w:t>У школьников с ОВЗ появится интерес к читаемым произведениям и умение самостоятельно разбираться в содержании читаемого, делать из него соответствующие выводы.</w:t>
      </w:r>
      <w:proofErr w:type="gramEnd"/>
      <w:r w:rsidRPr="00476062">
        <w:rPr>
          <w:spacing w:val="4"/>
        </w:rPr>
        <w:t xml:space="preserve"> В результате выполнения предложенных упражнений уточняется и обогащается словарный запас обучающихся, развивается лексическая сторона речи, вырабатывается умение правильно строить предложения, правильно и последовательно излагать свои мысли.</w:t>
      </w:r>
    </w:p>
    <w:sectPr w:rsidR="006B5039" w:rsidRPr="00132D05" w:rsidSect="00A132AF">
      <w:pgSz w:w="11906" w:h="16838"/>
      <w:pgMar w:top="1418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1E"/>
    <w:multiLevelType w:val="singleLevel"/>
    <w:tmpl w:val="0000001E"/>
    <w:name w:val="WW8Num30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>
    <w:nsid w:val="03516C5D"/>
    <w:multiLevelType w:val="hybridMultilevel"/>
    <w:tmpl w:val="0394B2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F50A77"/>
    <w:multiLevelType w:val="hybridMultilevel"/>
    <w:tmpl w:val="0394B2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6FD0993"/>
    <w:multiLevelType w:val="hybridMultilevel"/>
    <w:tmpl w:val="0394B2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BF12C8B"/>
    <w:multiLevelType w:val="hybridMultilevel"/>
    <w:tmpl w:val="0394B2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D1C72BD"/>
    <w:multiLevelType w:val="multilevel"/>
    <w:tmpl w:val="2AC664C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18"/>
        <w:szCs w:val="18"/>
        <w:u w:val="none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5"/>
  </w:num>
  <w:num w:numId="5">
    <w:abstractNumId w:val="1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EB3EE7"/>
    <w:rsid w:val="00057F0B"/>
    <w:rsid w:val="000A4EA6"/>
    <w:rsid w:val="0011465A"/>
    <w:rsid w:val="00132D05"/>
    <w:rsid w:val="0019722F"/>
    <w:rsid w:val="0021319D"/>
    <w:rsid w:val="002F7561"/>
    <w:rsid w:val="0039416D"/>
    <w:rsid w:val="003A4501"/>
    <w:rsid w:val="003E75DB"/>
    <w:rsid w:val="00476062"/>
    <w:rsid w:val="005E0CE8"/>
    <w:rsid w:val="005E73E5"/>
    <w:rsid w:val="005F405E"/>
    <w:rsid w:val="006B5039"/>
    <w:rsid w:val="00753881"/>
    <w:rsid w:val="007B2FC4"/>
    <w:rsid w:val="008F6AA6"/>
    <w:rsid w:val="00A132AF"/>
    <w:rsid w:val="00A22630"/>
    <w:rsid w:val="00BD2941"/>
    <w:rsid w:val="00C45578"/>
    <w:rsid w:val="00C638F7"/>
    <w:rsid w:val="00DB3121"/>
    <w:rsid w:val="00DD67E0"/>
    <w:rsid w:val="00E8368E"/>
    <w:rsid w:val="00EB3EE7"/>
    <w:rsid w:val="00F02469"/>
    <w:rsid w:val="00F1359D"/>
    <w:rsid w:val="00F91C20"/>
    <w:rsid w:val="00FB24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465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Знак Знак Знак"/>
    <w:basedOn w:val="a"/>
    <w:link w:val="a4"/>
    <w:unhideWhenUsed/>
    <w:rsid w:val="0011465A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4">
    <w:name w:val="Обычный (веб) Знак"/>
    <w:aliases w:val="Знак Знак Знак Знак"/>
    <w:link w:val="a3"/>
    <w:rsid w:val="0011465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11465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5">
    <w:name w:val="Hyperlink"/>
    <w:basedOn w:val="a0"/>
    <w:uiPriority w:val="99"/>
    <w:unhideWhenUsed/>
    <w:rsid w:val="0011465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465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Знак Знак Знак"/>
    <w:basedOn w:val="a"/>
    <w:link w:val="a4"/>
    <w:unhideWhenUsed/>
    <w:rsid w:val="0011465A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4">
    <w:name w:val="Обычный (веб) Знак"/>
    <w:aliases w:val="Знак Знак Знак Знак"/>
    <w:link w:val="a3"/>
    <w:rsid w:val="0011465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11465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5">
    <w:name w:val="Hyperlink"/>
    <w:basedOn w:val="a0"/>
    <w:uiPriority w:val="99"/>
    <w:unhideWhenUsed/>
    <w:rsid w:val="0011465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175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6835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9821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4537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2366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541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339755">
          <w:marLeft w:val="0"/>
          <w:marRight w:val="0"/>
          <w:marTop w:val="167"/>
          <w:marBottom w:val="1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171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21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290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3744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5928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99938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1683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209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3272</Words>
  <Characters>18655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Qfx</dc:creator>
  <cp:keywords/>
  <dc:description/>
  <cp:lastModifiedBy>Slava</cp:lastModifiedBy>
  <cp:revision>2</cp:revision>
  <dcterms:created xsi:type="dcterms:W3CDTF">2020-04-20T07:58:00Z</dcterms:created>
  <dcterms:modified xsi:type="dcterms:W3CDTF">2020-04-20T07:58:00Z</dcterms:modified>
</cp:coreProperties>
</file>