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E029" w14:textId="77777777" w:rsidR="00CE3E18" w:rsidRDefault="00CE3E18" w:rsidP="00E57EC1">
      <w:pPr>
        <w:spacing w:line="360" w:lineRule="auto"/>
        <w:ind w:hanging="1276"/>
        <w:jc w:val="center"/>
        <w:rPr>
          <w:rFonts w:ascii="Times New Roman" w:hAnsi="Times New Roman" w:cs="Times New Roman"/>
          <w:sz w:val="28"/>
          <w:szCs w:val="28"/>
        </w:rPr>
      </w:pPr>
      <w:r w:rsidRPr="00CE3E18">
        <w:rPr>
          <w:rFonts w:ascii="Times New Roman" w:hAnsi="Times New Roman" w:cs="Times New Roman"/>
          <w:sz w:val="28"/>
          <w:szCs w:val="28"/>
        </w:rPr>
        <w:t>Муниципальное общеобразовательное учреждение</w:t>
      </w:r>
    </w:p>
    <w:p w14:paraId="76485BA9" w14:textId="77777777" w:rsidR="00CE3E18" w:rsidRDefault="00CE3E18" w:rsidP="00E57EC1">
      <w:pPr>
        <w:spacing w:line="360" w:lineRule="auto"/>
        <w:ind w:hanging="1276"/>
        <w:jc w:val="center"/>
        <w:rPr>
          <w:rFonts w:ascii="Times New Roman" w:hAnsi="Times New Roman" w:cs="Times New Roman"/>
          <w:sz w:val="28"/>
          <w:szCs w:val="28"/>
        </w:rPr>
      </w:pPr>
      <w:r>
        <w:rPr>
          <w:rFonts w:ascii="Times New Roman" w:hAnsi="Times New Roman" w:cs="Times New Roman"/>
          <w:sz w:val="28"/>
          <w:szCs w:val="28"/>
        </w:rPr>
        <w:t>г</w:t>
      </w:r>
      <w:r w:rsidRPr="00CE3E18">
        <w:rPr>
          <w:rFonts w:ascii="Times New Roman" w:hAnsi="Times New Roman" w:cs="Times New Roman"/>
          <w:sz w:val="28"/>
          <w:szCs w:val="28"/>
        </w:rPr>
        <w:t>имназия №10</w:t>
      </w:r>
    </w:p>
    <w:p w14:paraId="50F14945" w14:textId="77777777" w:rsidR="00CE3E18" w:rsidRPr="00CE3E18" w:rsidRDefault="00CE3E18" w:rsidP="00E57EC1">
      <w:pPr>
        <w:spacing w:line="360" w:lineRule="auto"/>
        <w:ind w:hanging="1276"/>
        <w:jc w:val="center"/>
        <w:rPr>
          <w:rFonts w:ascii="Times New Roman" w:hAnsi="Times New Roman" w:cs="Times New Roman"/>
          <w:sz w:val="28"/>
          <w:szCs w:val="28"/>
        </w:rPr>
      </w:pPr>
      <w:r w:rsidRPr="00CE3E18">
        <w:rPr>
          <w:rFonts w:ascii="Times New Roman" w:hAnsi="Times New Roman" w:cs="Times New Roman"/>
          <w:sz w:val="28"/>
          <w:szCs w:val="28"/>
        </w:rPr>
        <w:t>Кировского района г.</w:t>
      </w:r>
      <w:r w:rsidR="00E55040">
        <w:rPr>
          <w:rFonts w:ascii="Times New Roman" w:hAnsi="Times New Roman" w:cs="Times New Roman"/>
          <w:sz w:val="28"/>
          <w:szCs w:val="28"/>
        </w:rPr>
        <w:t xml:space="preserve"> </w:t>
      </w:r>
      <w:r w:rsidRPr="00CE3E18">
        <w:rPr>
          <w:rFonts w:ascii="Times New Roman" w:hAnsi="Times New Roman" w:cs="Times New Roman"/>
          <w:sz w:val="28"/>
          <w:szCs w:val="28"/>
        </w:rPr>
        <w:t>Волгограда</w:t>
      </w:r>
    </w:p>
    <w:p w14:paraId="0D57FCD5" w14:textId="77777777" w:rsidR="00417F57" w:rsidRPr="00CE3E18" w:rsidRDefault="00417F57" w:rsidP="00E57EC1">
      <w:pPr>
        <w:spacing w:line="360" w:lineRule="auto"/>
        <w:rPr>
          <w:rFonts w:ascii="Times New Roman" w:hAnsi="Times New Roman" w:cs="Times New Roman"/>
          <w:sz w:val="28"/>
          <w:szCs w:val="28"/>
        </w:rPr>
      </w:pPr>
    </w:p>
    <w:p w14:paraId="038B35F3" w14:textId="77777777" w:rsidR="00CE3E18" w:rsidRPr="00CE3E18" w:rsidRDefault="00CE3E18" w:rsidP="00E57EC1">
      <w:pPr>
        <w:spacing w:line="360" w:lineRule="auto"/>
        <w:rPr>
          <w:rFonts w:ascii="Times New Roman" w:hAnsi="Times New Roman" w:cs="Times New Roman"/>
          <w:sz w:val="28"/>
          <w:szCs w:val="28"/>
        </w:rPr>
      </w:pPr>
    </w:p>
    <w:p w14:paraId="5A8684C2" w14:textId="77777777" w:rsidR="00EF292E" w:rsidRDefault="00417F57" w:rsidP="00EF292E">
      <w:pPr>
        <w:spacing w:line="360" w:lineRule="auto"/>
        <w:ind w:left="4253"/>
        <w:rPr>
          <w:rFonts w:ascii="Times New Roman" w:hAnsi="Times New Roman" w:cs="Times New Roman"/>
          <w:sz w:val="28"/>
          <w:szCs w:val="28"/>
        </w:rPr>
      </w:pPr>
      <w:r>
        <w:rPr>
          <w:rFonts w:ascii="Times New Roman" w:hAnsi="Times New Roman" w:cs="Times New Roman"/>
          <w:sz w:val="28"/>
          <w:szCs w:val="28"/>
        </w:rPr>
        <w:t xml:space="preserve">Региональный фестиваль исследовательских проектов </w:t>
      </w:r>
    </w:p>
    <w:p w14:paraId="0EA15218" w14:textId="77777777" w:rsidR="00CE3E18" w:rsidRDefault="00417F57" w:rsidP="00EF292E">
      <w:pPr>
        <w:spacing w:line="360" w:lineRule="auto"/>
        <w:ind w:left="4253"/>
        <w:rPr>
          <w:rFonts w:ascii="Times New Roman" w:hAnsi="Times New Roman" w:cs="Times New Roman"/>
          <w:sz w:val="28"/>
          <w:szCs w:val="28"/>
        </w:rPr>
      </w:pPr>
      <w:r>
        <w:rPr>
          <w:rFonts w:ascii="Times New Roman" w:hAnsi="Times New Roman" w:cs="Times New Roman"/>
          <w:sz w:val="28"/>
          <w:szCs w:val="28"/>
        </w:rPr>
        <w:t xml:space="preserve">по математике </w:t>
      </w:r>
    </w:p>
    <w:p w14:paraId="759FE93B" w14:textId="368929F8" w:rsidR="00EF292E" w:rsidRPr="00CE3E18" w:rsidRDefault="00EF292E" w:rsidP="00EF292E">
      <w:pPr>
        <w:spacing w:line="360" w:lineRule="auto"/>
        <w:ind w:left="4253"/>
        <w:rPr>
          <w:rFonts w:ascii="Times New Roman" w:hAnsi="Times New Roman" w:cs="Times New Roman"/>
          <w:sz w:val="28"/>
          <w:szCs w:val="28"/>
        </w:rPr>
      </w:pPr>
      <w:r>
        <w:rPr>
          <w:rFonts w:ascii="Times New Roman" w:hAnsi="Times New Roman" w:cs="Times New Roman"/>
          <w:sz w:val="28"/>
          <w:szCs w:val="28"/>
        </w:rPr>
        <w:t>номинация «математические методы»</w:t>
      </w:r>
    </w:p>
    <w:p w14:paraId="5DD719A4" w14:textId="77777777" w:rsidR="00E04CBF" w:rsidRDefault="00E04CBF" w:rsidP="00CE3E18">
      <w:pPr>
        <w:spacing w:line="360" w:lineRule="auto"/>
        <w:rPr>
          <w:rFonts w:ascii="Times New Roman" w:hAnsi="Times New Roman" w:cs="Times New Roman"/>
          <w:sz w:val="28"/>
          <w:szCs w:val="28"/>
        </w:rPr>
      </w:pPr>
    </w:p>
    <w:p w14:paraId="1FFF87E4" w14:textId="77777777" w:rsidR="00E04CBF" w:rsidRPr="00CE3E18" w:rsidRDefault="00E04CBF" w:rsidP="00CE3E18">
      <w:pPr>
        <w:spacing w:line="360" w:lineRule="auto"/>
        <w:rPr>
          <w:rFonts w:ascii="Times New Roman" w:hAnsi="Times New Roman" w:cs="Times New Roman"/>
          <w:sz w:val="28"/>
          <w:szCs w:val="28"/>
        </w:rPr>
      </w:pPr>
    </w:p>
    <w:p w14:paraId="290CEB1B" w14:textId="77777777" w:rsidR="00CE3E18" w:rsidRPr="00CE3E18" w:rsidRDefault="00290C88" w:rsidP="00290C88">
      <w:pPr>
        <w:spacing w:line="276" w:lineRule="auto"/>
        <w:jc w:val="center"/>
        <w:rPr>
          <w:rFonts w:ascii="Times New Roman" w:hAnsi="Times New Roman" w:cs="Times New Roman"/>
          <w:b/>
          <w:sz w:val="56"/>
          <w:szCs w:val="56"/>
        </w:rPr>
      </w:pPr>
      <w:r>
        <w:rPr>
          <w:rFonts w:ascii="Times New Roman" w:hAnsi="Times New Roman" w:cs="Times New Roman"/>
          <w:b/>
          <w:sz w:val="56"/>
          <w:szCs w:val="56"/>
        </w:rPr>
        <w:t xml:space="preserve">Графический метод решения задач </w:t>
      </w:r>
      <w:r w:rsidR="00CE3E18" w:rsidRPr="00CE3E18">
        <w:rPr>
          <w:rFonts w:ascii="Times New Roman" w:hAnsi="Times New Roman" w:cs="Times New Roman"/>
          <w:b/>
          <w:sz w:val="56"/>
          <w:szCs w:val="56"/>
        </w:rPr>
        <w:t>на оптимизацию</w:t>
      </w:r>
    </w:p>
    <w:p w14:paraId="6FA423E7" w14:textId="77777777" w:rsidR="00CE3E18" w:rsidRDefault="00CE3E18" w:rsidP="00CE3E18">
      <w:pPr>
        <w:spacing w:line="360" w:lineRule="auto"/>
        <w:rPr>
          <w:rFonts w:ascii="Times New Roman" w:hAnsi="Times New Roman" w:cs="Times New Roman"/>
          <w:b/>
          <w:sz w:val="28"/>
          <w:szCs w:val="28"/>
        </w:rPr>
      </w:pPr>
    </w:p>
    <w:p w14:paraId="07023E7F" w14:textId="77777777" w:rsidR="00E04CBF" w:rsidRDefault="00E04CBF" w:rsidP="00CE3E18">
      <w:pPr>
        <w:spacing w:line="360" w:lineRule="auto"/>
        <w:rPr>
          <w:rFonts w:ascii="Times New Roman" w:hAnsi="Times New Roman" w:cs="Times New Roman"/>
          <w:b/>
          <w:sz w:val="28"/>
          <w:szCs w:val="28"/>
        </w:rPr>
      </w:pPr>
    </w:p>
    <w:p w14:paraId="7C243F10" w14:textId="77777777" w:rsidR="00E04CBF" w:rsidRPr="00CE3E18" w:rsidRDefault="00E04CBF" w:rsidP="00CE3E18">
      <w:pPr>
        <w:spacing w:line="360" w:lineRule="auto"/>
        <w:rPr>
          <w:rFonts w:ascii="Times New Roman" w:hAnsi="Times New Roman" w:cs="Times New Roman"/>
          <w:b/>
          <w:sz w:val="28"/>
          <w:szCs w:val="28"/>
        </w:rPr>
      </w:pPr>
    </w:p>
    <w:p w14:paraId="15943A1B" w14:textId="77777777" w:rsidR="00E57EC1" w:rsidRDefault="00CE3E18" w:rsidP="00334C26">
      <w:pPr>
        <w:spacing w:line="360" w:lineRule="auto"/>
        <w:ind w:left="4253"/>
        <w:rPr>
          <w:rFonts w:ascii="Times New Roman" w:hAnsi="Times New Roman" w:cs="Times New Roman"/>
          <w:sz w:val="28"/>
          <w:szCs w:val="28"/>
        </w:rPr>
      </w:pPr>
      <w:r w:rsidRPr="00334C26">
        <w:rPr>
          <w:rFonts w:ascii="Times New Roman" w:hAnsi="Times New Roman" w:cs="Times New Roman"/>
          <w:sz w:val="28"/>
          <w:szCs w:val="28"/>
        </w:rPr>
        <w:t xml:space="preserve">Выполнил: </w:t>
      </w:r>
    </w:p>
    <w:p w14:paraId="7285E9DC" w14:textId="77777777" w:rsidR="00CE3E18" w:rsidRPr="00334C26" w:rsidRDefault="00CE3E18" w:rsidP="00334C26">
      <w:pPr>
        <w:spacing w:line="360" w:lineRule="auto"/>
        <w:ind w:left="4253"/>
        <w:rPr>
          <w:rFonts w:ascii="Times New Roman" w:hAnsi="Times New Roman" w:cs="Times New Roman"/>
          <w:sz w:val="28"/>
          <w:szCs w:val="28"/>
        </w:rPr>
      </w:pPr>
      <w:r w:rsidRPr="00334C26">
        <w:rPr>
          <w:rFonts w:ascii="Times New Roman" w:hAnsi="Times New Roman" w:cs="Times New Roman"/>
          <w:sz w:val="28"/>
          <w:szCs w:val="28"/>
        </w:rPr>
        <w:t>ученик 10 «а» класса</w:t>
      </w:r>
    </w:p>
    <w:p w14:paraId="166984C6" w14:textId="77777777" w:rsidR="00CE3E18" w:rsidRPr="00334C26" w:rsidRDefault="00CE3E18" w:rsidP="00334C26">
      <w:pPr>
        <w:spacing w:line="360" w:lineRule="auto"/>
        <w:ind w:left="4253"/>
        <w:rPr>
          <w:rFonts w:ascii="Times New Roman" w:hAnsi="Times New Roman" w:cs="Times New Roman"/>
          <w:sz w:val="28"/>
          <w:szCs w:val="28"/>
        </w:rPr>
      </w:pPr>
      <w:r w:rsidRPr="00334C26">
        <w:rPr>
          <w:rFonts w:ascii="Times New Roman" w:hAnsi="Times New Roman" w:cs="Times New Roman"/>
          <w:sz w:val="28"/>
          <w:szCs w:val="28"/>
        </w:rPr>
        <w:t>Сорокин Дмитрий</w:t>
      </w:r>
      <w:r w:rsidR="00E57EC1">
        <w:rPr>
          <w:rFonts w:ascii="Times New Roman" w:hAnsi="Times New Roman" w:cs="Times New Roman"/>
          <w:sz w:val="28"/>
          <w:szCs w:val="28"/>
        </w:rPr>
        <w:t xml:space="preserve"> Эдуардович</w:t>
      </w:r>
    </w:p>
    <w:p w14:paraId="6917707A" w14:textId="77777777" w:rsidR="00E57EC1" w:rsidRDefault="00334C26" w:rsidP="00334C26">
      <w:pPr>
        <w:spacing w:line="360" w:lineRule="auto"/>
        <w:ind w:left="4253"/>
        <w:rPr>
          <w:rFonts w:ascii="Times New Roman" w:hAnsi="Times New Roman" w:cs="Times New Roman"/>
          <w:sz w:val="28"/>
          <w:szCs w:val="28"/>
        </w:rPr>
      </w:pPr>
      <w:r w:rsidRPr="00334C26">
        <w:rPr>
          <w:rFonts w:ascii="Times New Roman" w:hAnsi="Times New Roman" w:cs="Times New Roman"/>
          <w:sz w:val="28"/>
          <w:szCs w:val="28"/>
        </w:rPr>
        <w:t xml:space="preserve">Учитель: </w:t>
      </w:r>
    </w:p>
    <w:p w14:paraId="4342DC46" w14:textId="77777777" w:rsidR="00334C26" w:rsidRDefault="00334C26" w:rsidP="00334C26">
      <w:pPr>
        <w:spacing w:line="360" w:lineRule="auto"/>
        <w:ind w:left="4253"/>
        <w:rPr>
          <w:rFonts w:ascii="Times New Roman" w:hAnsi="Times New Roman" w:cs="Times New Roman"/>
          <w:sz w:val="28"/>
          <w:szCs w:val="28"/>
        </w:rPr>
      </w:pPr>
      <w:proofErr w:type="spellStart"/>
      <w:r w:rsidRPr="00334C26">
        <w:rPr>
          <w:rFonts w:ascii="Times New Roman" w:hAnsi="Times New Roman" w:cs="Times New Roman"/>
          <w:sz w:val="28"/>
          <w:szCs w:val="28"/>
        </w:rPr>
        <w:t>Копьё</w:t>
      </w:r>
      <w:r>
        <w:rPr>
          <w:rFonts w:ascii="Times New Roman" w:hAnsi="Times New Roman" w:cs="Times New Roman"/>
          <w:sz w:val="28"/>
          <w:szCs w:val="28"/>
        </w:rPr>
        <w:t>ва</w:t>
      </w:r>
      <w:proofErr w:type="spellEnd"/>
      <w:r>
        <w:rPr>
          <w:rFonts w:ascii="Times New Roman" w:hAnsi="Times New Roman" w:cs="Times New Roman"/>
          <w:sz w:val="28"/>
          <w:szCs w:val="28"/>
        </w:rPr>
        <w:t xml:space="preserve"> Е</w:t>
      </w:r>
      <w:r w:rsidR="00E57EC1">
        <w:rPr>
          <w:rFonts w:ascii="Times New Roman" w:hAnsi="Times New Roman" w:cs="Times New Roman"/>
          <w:sz w:val="28"/>
          <w:szCs w:val="28"/>
        </w:rPr>
        <w:t>лена Анатольевна</w:t>
      </w:r>
    </w:p>
    <w:p w14:paraId="34FAC41C" w14:textId="77777777" w:rsidR="00EF292E" w:rsidRPr="00EF292E" w:rsidRDefault="00EF292E" w:rsidP="00EF292E">
      <w:pPr>
        <w:spacing w:line="360" w:lineRule="auto"/>
        <w:ind w:left="4253"/>
        <w:rPr>
          <w:rFonts w:ascii="Times New Roman" w:hAnsi="Times New Roman" w:cs="Times New Roman"/>
          <w:sz w:val="28"/>
          <w:szCs w:val="28"/>
        </w:rPr>
      </w:pPr>
      <w:r w:rsidRPr="00EF292E">
        <w:rPr>
          <w:rFonts w:ascii="Times New Roman" w:hAnsi="Times New Roman" w:cs="Times New Roman"/>
          <w:sz w:val="28"/>
          <w:szCs w:val="28"/>
        </w:rPr>
        <w:t xml:space="preserve">Научный руководитель: </w:t>
      </w:r>
    </w:p>
    <w:p w14:paraId="134230BB" w14:textId="77777777" w:rsidR="00EF292E" w:rsidRPr="00EF292E" w:rsidRDefault="00EF292E" w:rsidP="00EF292E">
      <w:pPr>
        <w:spacing w:line="360" w:lineRule="auto"/>
        <w:ind w:left="4253"/>
        <w:rPr>
          <w:rFonts w:ascii="Times New Roman" w:hAnsi="Times New Roman" w:cs="Times New Roman"/>
          <w:sz w:val="28"/>
          <w:szCs w:val="28"/>
        </w:rPr>
      </w:pPr>
      <w:proofErr w:type="spellStart"/>
      <w:r w:rsidRPr="00EF292E">
        <w:rPr>
          <w:rFonts w:ascii="Times New Roman" w:hAnsi="Times New Roman" w:cs="Times New Roman"/>
          <w:sz w:val="28"/>
          <w:szCs w:val="28"/>
        </w:rPr>
        <w:t>Дюмина</w:t>
      </w:r>
      <w:proofErr w:type="spellEnd"/>
      <w:r w:rsidRPr="00EF292E">
        <w:rPr>
          <w:rFonts w:ascii="Times New Roman" w:hAnsi="Times New Roman" w:cs="Times New Roman"/>
          <w:sz w:val="28"/>
          <w:szCs w:val="28"/>
        </w:rPr>
        <w:t xml:space="preserve"> Татьяна Юрьевна,</w:t>
      </w:r>
    </w:p>
    <w:p w14:paraId="6D541F24" w14:textId="77777777" w:rsidR="00EF292E" w:rsidRPr="00EF292E" w:rsidRDefault="00EF292E" w:rsidP="00EF292E">
      <w:pPr>
        <w:spacing w:line="360" w:lineRule="auto"/>
        <w:ind w:left="4253"/>
        <w:rPr>
          <w:rFonts w:ascii="Times New Roman" w:hAnsi="Times New Roman" w:cs="Times New Roman"/>
          <w:sz w:val="28"/>
          <w:szCs w:val="28"/>
        </w:rPr>
      </w:pPr>
      <w:proofErr w:type="spellStart"/>
      <w:r w:rsidRPr="00EF292E">
        <w:rPr>
          <w:rFonts w:ascii="Times New Roman" w:hAnsi="Times New Roman" w:cs="Times New Roman"/>
          <w:sz w:val="28"/>
          <w:szCs w:val="28"/>
        </w:rPr>
        <w:t>канд</w:t>
      </w:r>
      <w:proofErr w:type="gramStart"/>
      <w:r w:rsidRPr="00EF292E">
        <w:rPr>
          <w:rFonts w:ascii="Times New Roman" w:hAnsi="Times New Roman" w:cs="Times New Roman"/>
          <w:sz w:val="28"/>
          <w:szCs w:val="28"/>
        </w:rPr>
        <w:t>.п</w:t>
      </w:r>
      <w:proofErr w:type="gramEnd"/>
      <w:r w:rsidRPr="00EF292E">
        <w:rPr>
          <w:rFonts w:ascii="Times New Roman" w:hAnsi="Times New Roman" w:cs="Times New Roman"/>
          <w:sz w:val="28"/>
          <w:szCs w:val="28"/>
        </w:rPr>
        <w:t>ед.наук</w:t>
      </w:r>
      <w:proofErr w:type="spellEnd"/>
      <w:r w:rsidRPr="00EF292E">
        <w:rPr>
          <w:rFonts w:ascii="Times New Roman" w:hAnsi="Times New Roman" w:cs="Times New Roman"/>
          <w:sz w:val="28"/>
          <w:szCs w:val="28"/>
        </w:rPr>
        <w:t xml:space="preserve">, доцент кафедры теории и методики преподавания математики и информатики ВГСПУ </w:t>
      </w:r>
    </w:p>
    <w:p w14:paraId="2359E955" w14:textId="77777777" w:rsidR="00E57EC1" w:rsidRDefault="00E57EC1" w:rsidP="00CE3E18">
      <w:pPr>
        <w:spacing w:line="360" w:lineRule="auto"/>
        <w:rPr>
          <w:rFonts w:ascii="Times New Roman" w:hAnsi="Times New Roman" w:cs="Times New Roman"/>
          <w:sz w:val="28"/>
          <w:szCs w:val="28"/>
        </w:rPr>
      </w:pPr>
      <w:bookmarkStart w:id="0" w:name="_GoBack"/>
      <w:bookmarkEnd w:id="0"/>
    </w:p>
    <w:p w14:paraId="4B59331A" w14:textId="77777777" w:rsidR="00417F57" w:rsidRDefault="00417F57" w:rsidP="00CE3E18">
      <w:pPr>
        <w:spacing w:line="360" w:lineRule="auto"/>
        <w:rPr>
          <w:rFonts w:ascii="Times New Roman" w:hAnsi="Times New Roman" w:cs="Times New Roman"/>
          <w:sz w:val="28"/>
          <w:szCs w:val="28"/>
        </w:rPr>
      </w:pPr>
    </w:p>
    <w:p w14:paraId="380A4264" w14:textId="77777777" w:rsidR="00334C26" w:rsidRPr="00CE3E18" w:rsidRDefault="00334C26" w:rsidP="00CE3E18">
      <w:pPr>
        <w:spacing w:line="360" w:lineRule="auto"/>
        <w:rPr>
          <w:rFonts w:ascii="Times New Roman" w:hAnsi="Times New Roman" w:cs="Times New Roman"/>
          <w:sz w:val="28"/>
          <w:szCs w:val="28"/>
        </w:rPr>
      </w:pPr>
    </w:p>
    <w:p w14:paraId="7CA1B6EA" w14:textId="77777777" w:rsidR="00CE3E18" w:rsidRDefault="00D77821" w:rsidP="00E04CB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45" style="position:absolute;left:0;text-align:left;margin-left:202.95pt;margin-top:22.8pt;width:55.5pt;height:47.25pt;z-index:251662848" strokecolor="white [3212]"/>
        </w:pict>
      </w:r>
      <w:r w:rsidR="00CE3E18" w:rsidRPr="00CE3E18">
        <w:rPr>
          <w:rFonts w:ascii="Times New Roman" w:hAnsi="Times New Roman" w:cs="Times New Roman"/>
          <w:sz w:val="28"/>
          <w:szCs w:val="28"/>
        </w:rPr>
        <w:t>Волгогра</w:t>
      </w:r>
      <w:r w:rsidR="00417F57">
        <w:rPr>
          <w:rFonts w:ascii="Times New Roman" w:hAnsi="Times New Roman" w:cs="Times New Roman"/>
          <w:sz w:val="28"/>
          <w:szCs w:val="28"/>
        </w:rPr>
        <w:t>д  2013</w:t>
      </w:r>
    </w:p>
    <w:p w14:paraId="62F31EE0" w14:textId="77777777" w:rsidR="00CE3E18" w:rsidRPr="00CE3E18" w:rsidRDefault="00CE3E18" w:rsidP="00CE3E18">
      <w:pPr>
        <w:spacing w:line="360" w:lineRule="auto"/>
        <w:jc w:val="center"/>
        <w:rPr>
          <w:rFonts w:ascii="Times New Roman" w:hAnsi="Times New Roman" w:cs="Times New Roman"/>
          <w:b/>
          <w:sz w:val="28"/>
          <w:szCs w:val="28"/>
        </w:rPr>
      </w:pPr>
      <w:r w:rsidRPr="00CE3E18">
        <w:rPr>
          <w:rFonts w:ascii="Times New Roman" w:hAnsi="Times New Roman" w:cs="Times New Roman"/>
          <w:b/>
          <w:sz w:val="28"/>
          <w:szCs w:val="28"/>
        </w:rPr>
        <w:lastRenderedPageBreak/>
        <w:t>СОДЕРЖАНИЕ</w:t>
      </w:r>
    </w:p>
    <w:p w14:paraId="23F4588F" w14:textId="77777777" w:rsidR="00CE3E18" w:rsidRPr="00CE3E18" w:rsidRDefault="00CE3E18" w:rsidP="00CE3E18">
      <w:pPr>
        <w:spacing w:line="360" w:lineRule="auto"/>
        <w:rPr>
          <w:rFonts w:ascii="Times New Roman" w:hAnsi="Times New Roman" w:cs="Times New Roman"/>
          <w:b/>
          <w:sz w:val="28"/>
          <w:szCs w:val="28"/>
        </w:rPr>
      </w:pPr>
    </w:p>
    <w:p w14:paraId="6FF62FFA" w14:textId="77777777" w:rsidR="00CE3E18" w:rsidRPr="00CE3E18" w:rsidRDefault="00CE3E18" w:rsidP="00CE3E18">
      <w:pPr>
        <w:spacing w:line="360" w:lineRule="auto"/>
        <w:rPr>
          <w:rFonts w:ascii="Times New Roman" w:hAnsi="Times New Roman" w:cs="Times New Roman"/>
          <w:sz w:val="28"/>
          <w:szCs w:val="28"/>
        </w:rPr>
      </w:pPr>
      <w:r w:rsidRPr="00CE3E18">
        <w:rPr>
          <w:rFonts w:ascii="Times New Roman" w:hAnsi="Times New Roman" w:cs="Times New Roman"/>
          <w:sz w:val="28"/>
          <w:szCs w:val="28"/>
        </w:rPr>
        <w:t>ВВ</w:t>
      </w:r>
      <w:r w:rsidR="00E55040">
        <w:rPr>
          <w:rFonts w:ascii="Times New Roman" w:hAnsi="Times New Roman" w:cs="Times New Roman"/>
          <w:sz w:val="28"/>
          <w:szCs w:val="28"/>
        </w:rPr>
        <w:t>ЕДЕНИЕ………………………………………………………………</w:t>
      </w:r>
      <w:r w:rsidR="00E37A38">
        <w:rPr>
          <w:rFonts w:ascii="Times New Roman" w:hAnsi="Times New Roman" w:cs="Times New Roman"/>
          <w:sz w:val="28"/>
          <w:szCs w:val="28"/>
        </w:rPr>
        <w:t>.</w:t>
      </w:r>
      <w:r w:rsidR="00E55040">
        <w:rPr>
          <w:rFonts w:ascii="Times New Roman" w:hAnsi="Times New Roman" w:cs="Times New Roman"/>
          <w:sz w:val="28"/>
          <w:szCs w:val="28"/>
        </w:rPr>
        <w:t>…</w:t>
      </w:r>
      <w:r w:rsidRPr="00CE3E18">
        <w:rPr>
          <w:rFonts w:ascii="Times New Roman" w:hAnsi="Times New Roman" w:cs="Times New Roman"/>
          <w:sz w:val="28"/>
          <w:szCs w:val="28"/>
        </w:rPr>
        <w:t>3</w:t>
      </w:r>
    </w:p>
    <w:p w14:paraId="529B7557" w14:textId="77777777" w:rsidR="00CE3E18" w:rsidRPr="00CE3E18" w:rsidRDefault="00CE3E18" w:rsidP="00CE3E18">
      <w:pPr>
        <w:spacing w:line="360" w:lineRule="auto"/>
        <w:rPr>
          <w:rFonts w:ascii="Times New Roman" w:hAnsi="Times New Roman" w:cs="Times New Roman"/>
          <w:sz w:val="28"/>
          <w:szCs w:val="28"/>
        </w:rPr>
      </w:pPr>
      <w:r w:rsidRPr="00CE3E18">
        <w:rPr>
          <w:rFonts w:ascii="Times New Roman" w:hAnsi="Times New Roman" w:cs="Times New Roman"/>
          <w:sz w:val="28"/>
          <w:szCs w:val="28"/>
        </w:rPr>
        <w:t xml:space="preserve">§1. </w:t>
      </w:r>
      <w:r w:rsidR="0086010A">
        <w:rPr>
          <w:rFonts w:ascii="Times New Roman" w:hAnsi="Times New Roman" w:cs="Times New Roman"/>
          <w:sz w:val="28"/>
          <w:szCs w:val="28"/>
        </w:rPr>
        <w:t xml:space="preserve">Что такое задачи на </w:t>
      </w:r>
      <w:r w:rsidR="00E55040">
        <w:rPr>
          <w:rFonts w:ascii="Times New Roman" w:hAnsi="Times New Roman" w:cs="Times New Roman"/>
          <w:sz w:val="28"/>
          <w:szCs w:val="28"/>
        </w:rPr>
        <w:t>оптимизацию……………..….…………………</w:t>
      </w:r>
      <w:r w:rsidR="00E37A38">
        <w:rPr>
          <w:rFonts w:ascii="Times New Roman" w:hAnsi="Times New Roman" w:cs="Times New Roman"/>
          <w:sz w:val="28"/>
          <w:szCs w:val="28"/>
        </w:rPr>
        <w:t>.</w:t>
      </w:r>
      <w:r w:rsidR="00E55040">
        <w:rPr>
          <w:rFonts w:ascii="Times New Roman" w:hAnsi="Times New Roman" w:cs="Times New Roman"/>
          <w:sz w:val="28"/>
          <w:szCs w:val="28"/>
        </w:rPr>
        <w:t>..4</w:t>
      </w:r>
    </w:p>
    <w:p w14:paraId="30F17D9F" w14:textId="77777777" w:rsidR="00CE3E18" w:rsidRDefault="00CE3E18" w:rsidP="00CE3E18">
      <w:pPr>
        <w:spacing w:line="360" w:lineRule="auto"/>
        <w:rPr>
          <w:rFonts w:ascii="Times New Roman" w:hAnsi="Times New Roman" w:cs="Times New Roman"/>
          <w:sz w:val="28"/>
          <w:szCs w:val="28"/>
        </w:rPr>
      </w:pPr>
      <w:r w:rsidRPr="00CE3E18">
        <w:rPr>
          <w:rFonts w:ascii="Times New Roman" w:hAnsi="Times New Roman" w:cs="Times New Roman"/>
          <w:sz w:val="28"/>
          <w:szCs w:val="28"/>
        </w:rPr>
        <w:t>§2</w:t>
      </w:r>
      <w:r w:rsidR="0086010A">
        <w:rPr>
          <w:rFonts w:ascii="Times New Roman" w:hAnsi="Times New Roman" w:cs="Times New Roman"/>
          <w:sz w:val="28"/>
          <w:szCs w:val="28"/>
        </w:rPr>
        <w:t>. Графический метод решен</w:t>
      </w:r>
      <w:r w:rsidR="00E55040">
        <w:rPr>
          <w:rFonts w:ascii="Times New Roman" w:hAnsi="Times New Roman" w:cs="Times New Roman"/>
          <w:sz w:val="28"/>
          <w:szCs w:val="28"/>
        </w:rPr>
        <w:t>ия задач на оптимизацию……………</w:t>
      </w:r>
      <w:r w:rsidR="00E37A38">
        <w:rPr>
          <w:rFonts w:ascii="Times New Roman" w:hAnsi="Times New Roman" w:cs="Times New Roman"/>
          <w:sz w:val="28"/>
          <w:szCs w:val="28"/>
        </w:rPr>
        <w:t>...</w:t>
      </w:r>
      <w:r w:rsidR="00E55040">
        <w:rPr>
          <w:rFonts w:ascii="Times New Roman" w:hAnsi="Times New Roman" w:cs="Times New Roman"/>
          <w:sz w:val="28"/>
          <w:szCs w:val="28"/>
        </w:rPr>
        <w:t>…8</w:t>
      </w:r>
    </w:p>
    <w:p w14:paraId="3B6D0FA2" w14:textId="77777777" w:rsidR="0086010A" w:rsidRPr="00CE3E18" w:rsidRDefault="0086010A" w:rsidP="00CE3E18">
      <w:pPr>
        <w:spacing w:line="360" w:lineRule="auto"/>
        <w:rPr>
          <w:rFonts w:ascii="Times New Roman" w:hAnsi="Times New Roman" w:cs="Times New Roman"/>
          <w:sz w:val="28"/>
          <w:szCs w:val="28"/>
        </w:rPr>
      </w:pPr>
      <w:r>
        <w:rPr>
          <w:rFonts w:ascii="Times New Roman" w:hAnsi="Times New Roman" w:cs="Times New Roman"/>
          <w:sz w:val="28"/>
          <w:szCs w:val="28"/>
        </w:rPr>
        <w:t>§3. Решение задачи на оптимиза</w:t>
      </w:r>
      <w:r w:rsidR="00E55040">
        <w:rPr>
          <w:rFonts w:ascii="Times New Roman" w:hAnsi="Times New Roman" w:cs="Times New Roman"/>
          <w:sz w:val="28"/>
          <w:szCs w:val="28"/>
        </w:rPr>
        <w:t>цию для школьной столовой…………15</w:t>
      </w:r>
    </w:p>
    <w:p w14:paraId="61FD8FA5" w14:textId="77777777" w:rsidR="00CE3E18" w:rsidRPr="00CE3E18" w:rsidRDefault="00CE3E18" w:rsidP="00CE3E18">
      <w:pPr>
        <w:spacing w:line="360" w:lineRule="auto"/>
        <w:rPr>
          <w:rFonts w:ascii="Times New Roman" w:hAnsi="Times New Roman" w:cs="Times New Roman"/>
          <w:sz w:val="28"/>
          <w:szCs w:val="28"/>
        </w:rPr>
      </w:pPr>
      <w:r w:rsidRPr="00CE3E18">
        <w:rPr>
          <w:rFonts w:ascii="Times New Roman" w:hAnsi="Times New Roman" w:cs="Times New Roman"/>
          <w:sz w:val="28"/>
          <w:szCs w:val="28"/>
        </w:rPr>
        <w:t>ЗАКЛЮЧЕНИЕ</w:t>
      </w:r>
      <w:r w:rsidR="0086010A">
        <w:rPr>
          <w:rFonts w:ascii="Times New Roman" w:hAnsi="Times New Roman" w:cs="Times New Roman"/>
          <w:sz w:val="28"/>
          <w:szCs w:val="28"/>
        </w:rPr>
        <w:t>…………….</w:t>
      </w:r>
      <w:r w:rsidRPr="00CE3E18">
        <w:rPr>
          <w:rFonts w:ascii="Times New Roman" w:hAnsi="Times New Roman" w:cs="Times New Roman"/>
          <w:sz w:val="28"/>
          <w:szCs w:val="28"/>
        </w:rPr>
        <w:t>…</w:t>
      </w:r>
      <w:r w:rsidR="00E55040">
        <w:rPr>
          <w:rFonts w:ascii="Times New Roman" w:hAnsi="Times New Roman" w:cs="Times New Roman"/>
          <w:sz w:val="28"/>
          <w:szCs w:val="28"/>
        </w:rPr>
        <w:t>…………………………………………...19</w:t>
      </w:r>
    </w:p>
    <w:p w14:paraId="577C85F5" w14:textId="77777777" w:rsidR="00CE3E18" w:rsidRPr="00CE3E18" w:rsidRDefault="00CE3E18" w:rsidP="00CE3E18">
      <w:pPr>
        <w:spacing w:line="360" w:lineRule="auto"/>
        <w:rPr>
          <w:rFonts w:ascii="Times New Roman" w:hAnsi="Times New Roman" w:cs="Times New Roman"/>
          <w:sz w:val="28"/>
          <w:szCs w:val="28"/>
        </w:rPr>
      </w:pPr>
      <w:r w:rsidRPr="00CE3E18">
        <w:rPr>
          <w:rFonts w:ascii="Times New Roman" w:hAnsi="Times New Roman" w:cs="Times New Roman"/>
          <w:sz w:val="28"/>
          <w:szCs w:val="28"/>
        </w:rPr>
        <w:t>ЛИТЕРАТУРА………………</w:t>
      </w:r>
      <w:r w:rsidR="00E55040">
        <w:rPr>
          <w:rFonts w:ascii="Times New Roman" w:hAnsi="Times New Roman" w:cs="Times New Roman"/>
          <w:sz w:val="28"/>
          <w:szCs w:val="28"/>
        </w:rPr>
        <w:t>………………………………………..……20</w:t>
      </w:r>
    </w:p>
    <w:p w14:paraId="5F2BD9C0" w14:textId="77777777" w:rsidR="00557D00" w:rsidRDefault="00CE3E18" w:rsidP="00557D00">
      <w:pPr>
        <w:pStyle w:val="a3"/>
        <w:spacing w:line="360" w:lineRule="auto"/>
        <w:ind w:left="0"/>
        <w:rPr>
          <w:rFonts w:ascii="Times New Roman" w:hAnsi="Times New Roman" w:cs="Times New Roman"/>
          <w:sz w:val="28"/>
          <w:szCs w:val="28"/>
        </w:rPr>
      </w:pPr>
      <w:r w:rsidRPr="00CE3E18">
        <w:rPr>
          <w:rFonts w:ascii="Times New Roman" w:hAnsi="Times New Roman" w:cs="Times New Roman"/>
          <w:sz w:val="28"/>
          <w:szCs w:val="28"/>
        </w:rPr>
        <w:br w:type="page"/>
      </w:r>
    </w:p>
    <w:p w14:paraId="304D7B1C" w14:textId="77777777" w:rsidR="00557D00" w:rsidRDefault="00557D00" w:rsidP="00557D00">
      <w:pPr>
        <w:tabs>
          <w:tab w:val="left" w:pos="2820"/>
          <w:tab w:val="center" w:pos="4677"/>
        </w:tabs>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14:paraId="2778AB47" w14:textId="77777777" w:rsidR="00557D00" w:rsidRDefault="006F1B1F" w:rsidP="00557D00">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6F1B1F">
        <w:rPr>
          <w:rFonts w:ascii="Times New Roman" w:eastAsia="Times New Roman" w:hAnsi="Times New Roman" w:cs="Times New Roman"/>
          <w:sz w:val="28"/>
          <w:szCs w:val="28"/>
          <w:u w:val="single"/>
        </w:rPr>
        <w:t>Актуальность исследования.</w:t>
      </w:r>
      <w:r>
        <w:rPr>
          <w:rFonts w:ascii="Times New Roman" w:eastAsia="Times New Roman" w:hAnsi="Times New Roman" w:cs="Times New Roman"/>
          <w:sz w:val="28"/>
          <w:szCs w:val="28"/>
        </w:rPr>
        <w:t xml:space="preserve"> </w:t>
      </w:r>
      <w:r w:rsidR="00557D00">
        <w:rPr>
          <w:rFonts w:ascii="Times New Roman" w:eastAsia="Times New Roman" w:hAnsi="Times New Roman" w:cs="Times New Roman"/>
          <w:sz w:val="28"/>
          <w:szCs w:val="28"/>
        </w:rPr>
        <w:t xml:space="preserve">Каждый человек время от времени оказывается в ситуации, когда достижение некоторого результата может быть осуществлено не единственным способом. В таких случаях приходится отыскивать наилучший способ. Однако в различных ситуациях наилучшими могут быть совершенно разные решения. Все зависит от выбранного или заданного критерия. </w:t>
      </w:r>
    </w:p>
    <w:p w14:paraId="5B4F8EEB" w14:textId="77777777" w:rsidR="00557D00" w:rsidRDefault="00557D00" w:rsidP="00557D00">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практике оказывается, что в большинстве случаев понятие «наилучший» может быть выражено количественными критериями – минимум затрат, минимум времени, максимум прибыли и т.д. Поэтому возможна постановка математических задач отыскания оптимального (</w:t>
      </w:r>
      <w:proofErr w:type="spellStart"/>
      <w:r>
        <w:rPr>
          <w:rFonts w:ascii="Times New Roman" w:eastAsia="Times New Roman" w:hAnsi="Times New Roman" w:cs="Times New Roman"/>
          <w:sz w:val="28"/>
          <w:szCs w:val="28"/>
        </w:rPr>
        <w:t>optimum</w:t>
      </w:r>
      <w:proofErr w:type="spell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наилучший</w:t>
      </w:r>
      <w:proofErr w:type="gramEnd"/>
      <w:r>
        <w:rPr>
          <w:rFonts w:ascii="Times New Roman" w:eastAsia="Times New Roman" w:hAnsi="Times New Roman" w:cs="Times New Roman"/>
          <w:sz w:val="28"/>
          <w:szCs w:val="28"/>
        </w:rPr>
        <w:t xml:space="preserve">) результата, так как принципиальных различий в отыскании наименьшего или наибольшего значения нет. Задачи на отыскание оптимального решения называются задачами оптимизации. Оптимальный результат, как правило, находится не сразу, а в результате процесса, называемого процессом оптимизации. </w:t>
      </w:r>
    </w:p>
    <w:p w14:paraId="162ABC31" w14:textId="77777777" w:rsidR="00557D00" w:rsidRDefault="00557D00" w:rsidP="00557D00">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Применяемые в процессе оптимизации методы получили название методов оптимизации. Методов решения задач оптимизации достаточно много. </w:t>
      </w:r>
      <w:proofErr w:type="gramStart"/>
      <w:r>
        <w:rPr>
          <w:rFonts w:ascii="Times New Roman" w:eastAsia="Times New Roman" w:hAnsi="Times New Roman" w:cs="Times New Roman"/>
          <w:sz w:val="28"/>
          <w:szCs w:val="28"/>
        </w:rPr>
        <w:t>Одним из наиболее наглядных и эффективных является графический метод, который и рассмотрен в нашей работе.</w:t>
      </w:r>
      <w:proofErr w:type="gramEnd"/>
    </w:p>
    <w:p w14:paraId="00827015" w14:textId="77777777" w:rsidR="00557D00" w:rsidRDefault="00557D00" w:rsidP="00557D00">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Объект исследования</w:t>
      </w:r>
      <w:r>
        <w:rPr>
          <w:rFonts w:ascii="Times New Roman" w:eastAsia="Times New Roman" w:hAnsi="Times New Roman" w:cs="Times New Roman"/>
          <w:sz w:val="28"/>
          <w:szCs w:val="28"/>
        </w:rPr>
        <w:t xml:space="preserve"> – задачи оптимизации.</w:t>
      </w:r>
    </w:p>
    <w:p w14:paraId="271285A9" w14:textId="77777777" w:rsidR="00557D00" w:rsidRDefault="00557D00" w:rsidP="00557D00">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Предмет исследования</w:t>
      </w:r>
      <w:r>
        <w:rPr>
          <w:rFonts w:ascii="Times New Roman" w:eastAsia="Times New Roman" w:hAnsi="Times New Roman" w:cs="Times New Roman"/>
          <w:sz w:val="28"/>
          <w:szCs w:val="28"/>
        </w:rPr>
        <w:t xml:space="preserve"> – графический метод решения задач оптимизации.</w:t>
      </w:r>
    </w:p>
    <w:p w14:paraId="0C9E686F" w14:textId="77777777" w:rsidR="00557D00" w:rsidRDefault="00557D00" w:rsidP="00557D00">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Цель исследования</w:t>
      </w:r>
      <w:r>
        <w:rPr>
          <w:rFonts w:ascii="Times New Roman" w:eastAsia="Times New Roman" w:hAnsi="Times New Roman" w:cs="Times New Roman"/>
          <w:sz w:val="28"/>
          <w:szCs w:val="28"/>
        </w:rPr>
        <w:t xml:space="preserve"> – изучить графический метод решения задач оптимизации и применить его на практике.</w:t>
      </w:r>
    </w:p>
    <w:p w14:paraId="3419269B" w14:textId="77777777" w:rsidR="00557D00" w:rsidRDefault="00557D00" w:rsidP="00557D00">
      <w:pPr>
        <w:spacing w:line="360" w:lineRule="auto"/>
        <w:ind w:firstLine="709"/>
        <w:contextualSpacing/>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Задачи исследования:</w:t>
      </w:r>
    </w:p>
    <w:p w14:paraId="43EAD3F3" w14:textId="77777777" w:rsidR="00557D00" w:rsidRDefault="00557D00" w:rsidP="00557D00">
      <w:pPr>
        <w:pStyle w:val="a3"/>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Рассмотреть основные методы решения задач оптимизации.</w:t>
      </w:r>
    </w:p>
    <w:p w14:paraId="22D1E5FC" w14:textId="77777777" w:rsidR="00557D00" w:rsidRDefault="00557D00" w:rsidP="00557D00">
      <w:pPr>
        <w:pStyle w:val="a3"/>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графический метод решения задач оптимизации.</w:t>
      </w:r>
    </w:p>
    <w:p w14:paraId="6970C877" w14:textId="77777777" w:rsidR="00557D00" w:rsidRDefault="00557D00" w:rsidP="00557D00">
      <w:pPr>
        <w:pStyle w:val="a3"/>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Применить на практике графический метод для решения конкретной задачи оптимизации.</w:t>
      </w:r>
    </w:p>
    <w:p w14:paraId="26C767DB" w14:textId="77777777" w:rsidR="00557D00" w:rsidRDefault="00557D00" w:rsidP="00557D00">
      <w:pPr>
        <w:rPr>
          <w:rFonts w:eastAsiaTheme="minorEastAsia"/>
        </w:rPr>
      </w:pPr>
    </w:p>
    <w:p w14:paraId="4AE8023E" w14:textId="77777777" w:rsidR="00557D00" w:rsidRDefault="00557D00" w:rsidP="00557D00">
      <w:pPr>
        <w:pStyle w:val="a3"/>
        <w:spacing w:line="360" w:lineRule="auto"/>
        <w:ind w:left="0"/>
        <w:rPr>
          <w:rFonts w:ascii="Times New Roman" w:hAnsi="Times New Roman" w:cs="Times New Roman"/>
          <w:sz w:val="28"/>
          <w:szCs w:val="28"/>
        </w:rPr>
      </w:pPr>
    </w:p>
    <w:p w14:paraId="41AADB84" w14:textId="77777777" w:rsidR="00557D00" w:rsidRPr="00557D00" w:rsidRDefault="00060809" w:rsidP="00557D00">
      <w:pPr>
        <w:pStyle w:val="a3"/>
        <w:numPr>
          <w:ilvl w:val="1"/>
          <w:numId w:val="5"/>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ЧТО ТАКОЕ ЗАДАЧИ НА </w:t>
      </w:r>
      <w:r w:rsidR="00557D00">
        <w:rPr>
          <w:rFonts w:ascii="Times New Roman" w:hAnsi="Times New Roman" w:cs="Times New Roman"/>
          <w:b/>
          <w:sz w:val="28"/>
          <w:szCs w:val="28"/>
        </w:rPr>
        <w:t>О</w:t>
      </w:r>
      <w:r>
        <w:rPr>
          <w:rFonts w:ascii="Times New Roman" w:hAnsi="Times New Roman" w:cs="Times New Roman"/>
          <w:b/>
          <w:sz w:val="28"/>
          <w:szCs w:val="28"/>
        </w:rPr>
        <w:t>ПТИМИЗАЦИЮ.</w:t>
      </w:r>
    </w:p>
    <w:p w14:paraId="52B42C5F" w14:textId="77777777" w:rsidR="00DC5C2F" w:rsidRPr="00DC5C2F" w:rsidRDefault="00DC5C2F" w:rsidP="00B91E3D">
      <w:pPr>
        <w:spacing w:line="360" w:lineRule="auto"/>
        <w:ind w:firstLine="709"/>
        <w:jc w:val="both"/>
        <w:rPr>
          <w:rFonts w:ascii="Times New Roman" w:hAnsi="Times New Roman" w:cs="Times New Roman"/>
          <w:sz w:val="28"/>
          <w:szCs w:val="28"/>
        </w:rPr>
      </w:pPr>
      <w:r w:rsidRPr="00DC5C2F">
        <w:rPr>
          <w:rFonts w:ascii="Times New Roman" w:hAnsi="Times New Roman" w:cs="Times New Roman"/>
          <w:sz w:val="28"/>
          <w:szCs w:val="28"/>
        </w:rPr>
        <w:t xml:space="preserve">На протяжении всей своей эволюции человек, совершая те или иные деяния, стремился вести себя таким образом, чтобы результат, достигаемый как следствие некоторого поступка, оказался в определенном смысле наилучшим. Двигаясь из одного пункта в другой, он стремился найти кратчайший среди </w:t>
      </w:r>
      <w:proofErr w:type="gramStart"/>
      <w:r w:rsidRPr="00DC5C2F">
        <w:rPr>
          <w:rFonts w:ascii="Times New Roman" w:hAnsi="Times New Roman" w:cs="Times New Roman"/>
          <w:sz w:val="28"/>
          <w:szCs w:val="28"/>
        </w:rPr>
        <w:t>возможных</w:t>
      </w:r>
      <w:proofErr w:type="gramEnd"/>
      <w:r w:rsidRPr="00DC5C2F">
        <w:rPr>
          <w:rFonts w:ascii="Times New Roman" w:hAnsi="Times New Roman" w:cs="Times New Roman"/>
          <w:sz w:val="28"/>
          <w:szCs w:val="28"/>
        </w:rPr>
        <w:t xml:space="preserve"> путь. Строя жилище, он искал такую его геометрию, которая при наименьшем расходе топлива, обеспечивала приемлемо комфортные условия существования. Занимаясь строительством кораблей, он пытался придать им такую форму, при которой вода оказывала бы наименьшее сопротивление. Можно легко продолжить перечень подобных примеров.</w:t>
      </w:r>
    </w:p>
    <w:p w14:paraId="6517150C" w14:textId="77777777" w:rsidR="00DC5C2F" w:rsidRPr="00DC5C2F" w:rsidRDefault="00FF4C21" w:rsidP="00B91E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Наилучшее в определенном смысле решение</w:t>
      </w:r>
      <w:r w:rsidR="00DC5C2F" w:rsidRPr="00DC5C2F">
        <w:rPr>
          <w:rFonts w:ascii="Times New Roman" w:hAnsi="Times New Roman" w:cs="Times New Roman"/>
          <w:sz w:val="28"/>
          <w:szCs w:val="28"/>
        </w:rPr>
        <w:t xml:space="preserve"> задач</w:t>
      </w:r>
      <w:r>
        <w:rPr>
          <w:rFonts w:ascii="Times New Roman" w:hAnsi="Times New Roman" w:cs="Times New Roman"/>
          <w:sz w:val="28"/>
          <w:szCs w:val="28"/>
        </w:rPr>
        <w:t>и</w:t>
      </w:r>
      <w:r w:rsidR="00DC5C2F" w:rsidRPr="00DC5C2F">
        <w:rPr>
          <w:rFonts w:ascii="Times New Roman" w:hAnsi="Times New Roman" w:cs="Times New Roman"/>
          <w:sz w:val="28"/>
          <w:szCs w:val="28"/>
        </w:rPr>
        <w:t xml:space="preserve"> принято называть </w:t>
      </w:r>
      <w:r w:rsidRPr="00B33B19">
        <w:rPr>
          <w:rFonts w:ascii="Times New Roman" w:hAnsi="Times New Roman" w:cs="Times New Roman"/>
          <w:sz w:val="28"/>
          <w:szCs w:val="28"/>
        </w:rPr>
        <w:t>оптимальным</w:t>
      </w:r>
      <w:r w:rsidR="00DC5C2F" w:rsidRPr="00B33B19">
        <w:rPr>
          <w:rFonts w:ascii="Times New Roman" w:hAnsi="Times New Roman" w:cs="Times New Roman"/>
          <w:sz w:val="28"/>
          <w:szCs w:val="28"/>
        </w:rPr>
        <w:t>.</w:t>
      </w:r>
      <w:r w:rsidR="00557D00">
        <w:rPr>
          <w:rFonts w:ascii="Times New Roman" w:hAnsi="Times New Roman" w:cs="Times New Roman"/>
          <w:sz w:val="28"/>
          <w:szCs w:val="28"/>
        </w:rPr>
        <w:t xml:space="preserve"> </w:t>
      </w:r>
      <w:r w:rsidR="00B33B19" w:rsidRPr="00B33B19">
        <w:rPr>
          <w:rFonts w:ascii="Times New Roman" w:hAnsi="Times New Roman" w:cs="Times New Roman"/>
          <w:sz w:val="28"/>
          <w:szCs w:val="28"/>
        </w:rPr>
        <w:t>Оптимизацией называют процесс выбора наилучшего варианта из всех возможных. В производстве необходимо знать</w:t>
      </w:r>
      <w:r w:rsidR="00B33B19">
        <w:rPr>
          <w:rFonts w:ascii="Times New Roman" w:hAnsi="Times New Roman" w:cs="Times New Roman"/>
          <w:sz w:val="28"/>
          <w:szCs w:val="28"/>
        </w:rPr>
        <w:t>,</w:t>
      </w:r>
      <w:r w:rsidR="00B33B19" w:rsidRPr="00B33B19">
        <w:rPr>
          <w:rFonts w:ascii="Times New Roman" w:hAnsi="Times New Roman" w:cs="Times New Roman"/>
          <w:sz w:val="28"/>
          <w:szCs w:val="28"/>
        </w:rPr>
        <w:t xml:space="preserve"> какой из видов продукции наиболее оптимален для выпуска, и который принесет больше прибыли.</w:t>
      </w:r>
      <w:r w:rsidR="00557D00">
        <w:rPr>
          <w:rFonts w:ascii="Times New Roman" w:hAnsi="Times New Roman" w:cs="Times New Roman"/>
          <w:sz w:val="28"/>
          <w:szCs w:val="28"/>
        </w:rPr>
        <w:t xml:space="preserve"> </w:t>
      </w:r>
      <w:r w:rsidR="00DC5C2F" w:rsidRPr="00DC5C2F">
        <w:rPr>
          <w:rFonts w:ascii="Times New Roman" w:hAnsi="Times New Roman" w:cs="Times New Roman"/>
          <w:sz w:val="28"/>
          <w:szCs w:val="28"/>
        </w:rPr>
        <w:t>Без использования принципов оптимизации в настоящее время не решается ни одна более или менее сложная проблема. При постановке и решении задач оптимизации возникают два вопроса: что и как оптимизировать?</w:t>
      </w:r>
    </w:p>
    <w:p w14:paraId="418F53B6" w14:textId="77777777" w:rsidR="009F6D9A" w:rsidRDefault="00B91E3D" w:rsidP="00B91E3D">
      <w:pPr>
        <w:spacing w:line="360" w:lineRule="auto"/>
        <w:ind w:firstLine="709"/>
        <w:jc w:val="both"/>
        <w:rPr>
          <w:rFonts w:ascii="Times New Roman" w:eastAsiaTheme="minorEastAsia" w:hAnsi="Times New Roman" w:cs="Times New Roman"/>
          <w:sz w:val="24"/>
          <w:szCs w:val="24"/>
          <w:lang w:eastAsia="ru-RU"/>
        </w:rPr>
      </w:pPr>
      <w:r>
        <w:rPr>
          <w:rFonts w:ascii="Times New Roman" w:hAnsi="Times New Roman" w:cs="Times New Roman"/>
          <w:sz w:val="28"/>
          <w:szCs w:val="28"/>
        </w:rPr>
        <w:t xml:space="preserve">При </w:t>
      </w:r>
      <w:r w:rsidR="00FF4C21">
        <w:rPr>
          <w:rFonts w:ascii="Times New Roman" w:hAnsi="Times New Roman" w:cs="Times New Roman"/>
          <w:sz w:val="28"/>
          <w:szCs w:val="28"/>
        </w:rPr>
        <w:t>о</w:t>
      </w:r>
      <w:r w:rsidR="00DC5C2F" w:rsidRPr="00DC5C2F">
        <w:rPr>
          <w:rFonts w:ascii="Times New Roman" w:hAnsi="Times New Roman" w:cs="Times New Roman"/>
          <w:sz w:val="28"/>
          <w:szCs w:val="28"/>
        </w:rPr>
        <w:t>твет</w:t>
      </w:r>
      <w:r w:rsidR="00FF4C21">
        <w:rPr>
          <w:rFonts w:ascii="Times New Roman" w:hAnsi="Times New Roman" w:cs="Times New Roman"/>
          <w:sz w:val="28"/>
          <w:szCs w:val="28"/>
        </w:rPr>
        <w:t>е</w:t>
      </w:r>
      <w:r w:rsidR="00DC5C2F" w:rsidRPr="00DC5C2F">
        <w:rPr>
          <w:rFonts w:ascii="Times New Roman" w:hAnsi="Times New Roman" w:cs="Times New Roman"/>
          <w:sz w:val="28"/>
          <w:szCs w:val="28"/>
        </w:rPr>
        <w:t xml:space="preserve"> на первый вопрос </w:t>
      </w:r>
      <w:r w:rsidR="00FF4C21">
        <w:rPr>
          <w:rFonts w:ascii="Times New Roman" w:hAnsi="Times New Roman" w:cs="Times New Roman"/>
          <w:sz w:val="28"/>
          <w:szCs w:val="28"/>
        </w:rPr>
        <w:t>в</w:t>
      </w:r>
      <w:r w:rsidR="00DC5C2F" w:rsidRPr="00DC5C2F">
        <w:rPr>
          <w:rFonts w:ascii="Times New Roman" w:hAnsi="Times New Roman" w:cs="Times New Roman"/>
          <w:sz w:val="28"/>
          <w:szCs w:val="28"/>
        </w:rPr>
        <w:t xml:space="preserve">ыявляется тот параметр, который определяет степень совершенства решения возникшей проблемы. Этот параметр обычно называют </w:t>
      </w:r>
      <w:r w:rsidR="00DC5C2F" w:rsidRPr="0086010A">
        <w:rPr>
          <w:rFonts w:ascii="Times New Roman" w:hAnsi="Times New Roman" w:cs="Times New Roman"/>
          <w:sz w:val="28"/>
          <w:szCs w:val="28"/>
        </w:rPr>
        <w:t>целевой функцией или критерием качества</w:t>
      </w:r>
      <w:r w:rsidR="00DC5C2F" w:rsidRPr="00DC5C2F">
        <w:rPr>
          <w:rFonts w:ascii="Times New Roman" w:hAnsi="Times New Roman" w:cs="Times New Roman"/>
          <w:sz w:val="28"/>
          <w:szCs w:val="28"/>
        </w:rPr>
        <w:t>. Далее устанавливается совокупность величин, которые определяют целевую функцию. Наконец, формулируются все ограничения, которые должны учитываться при решении задачи. После этого строится математическая модель, заключающаяся в установлении аналитической зависимости целевой функции от всех аргументов и аналитической</w:t>
      </w:r>
      <w:r w:rsidR="00FF4C21">
        <w:rPr>
          <w:rFonts w:ascii="Times New Roman" w:hAnsi="Times New Roman" w:cs="Times New Roman"/>
          <w:sz w:val="28"/>
          <w:szCs w:val="28"/>
        </w:rPr>
        <w:t xml:space="preserve"> формулировки,</w:t>
      </w:r>
      <w:r w:rsidR="00DC5C2F" w:rsidRPr="00DC5C2F">
        <w:rPr>
          <w:rFonts w:ascii="Times New Roman" w:hAnsi="Times New Roman" w:cs="Times New Roman"/>
          <w:sz w:val="28"/>
          <w:szCs w:val="28"/>
        </w:rPr>
        <w:t xml:space="preserve"> сопутствующих задаче ограничений. Далее приступают к поиску ответа на второй вопрос.</w:t>
      </w:r>
    </w:p>
    <w:p w14:paraId="328B4B9A" w14:textId="77777777" w:rsidR="000F6E9E" w:rsidRDefault="009F6D9A" w:rsidP="00B91E3D">
      <w:pPr>
        <w:spacing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w:t>
      </w:r>
      <w:r w:rsidRPr="009F6D9A">
        <w:rPr>
          <w:rFonts w:ascii="Times New Roman" w:eastAsiaTheme="minorEastAsia" w:hAnsi="Times New Roman" w:cs="Times New Roman"/>
          <w:sz w:val="28"/>
          <w:szCs w:val="28"/>
          <w:lang w:eastAsia="ru-RU"/>
        </w:rPr>
        <w:t xml:space="preserve">усть в результате </w:t>
      </w:r>
      <w:r>
        <w:rPr>
          <w:rFonts w:ascii="Times New Roman" w:eastAsiaTheme="minorEastAsia" w:hAnsi="Times New Roman" w:cs="Times New Roman"/>
          <w:sz w:val="28"/>
          <w:szCs w:val="28"/>
          <w:lang w:eastAsia="ru-RU"/>
        </w:rPr>
        <w:t>формулирования</w:t>
      </w:r>
      <w:r w:rsidRPr="009F6D9A">
        <w:rPr>
          <w:rFonts w:ascii="Times New Roman" w:eastAsiaTheme="minorEastAsia" w:hAnsi="Times New Roman" w:cs="Times New Roman"/>
          <w:sz w:val="28"/>
          <w:szCs w:val="28"/>
          <w:lang w:eastAsia="ru-RU"/>
        </w:rPr>
        <w:t xml:space="preserve"> прикладной задачи установлено, что целевая функция </w:t>
      </w:r>
      <w:r w:rsidRPr="009F6D9A">
        <w:rPr>
          <w:rFonts w:ascii="Times New Roman" w:eastAsiaTheme="minorEastAsia" w:hAnsi="Times New Roman" w:cs="Times New Roman"/>
          <w:position w:val="-12"/>
          <w:sz w:val="28"/>
          <w:szCs w:val="28"/>
          <w:lang w:eastAsia="ru-RU"/>
        </w:rPr>
        <w:object w:dxaOrig="22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21.75pt" o:ole="" fillcolor="window">
            <v:imagedata r:id="rId9" o:title=""/>
          </v:shape>
          <o:OLEObject Type="Embed" ProgID="Equation.3" ShapeID="_x0000_i1025" DrawAspect="Content" ObjectID="_1424413901" r:id="rId10"/>
        </w:object>
      </w:r>
      <w:r w:rsidRPr="009F6D9A">
        <w:rPr>
          <w:rFonts w:ascii="Times New Roman" w:eastAsiaTheme="minorEastAsia" w:hAnsi="Times New Roman" w:cs="Times New Roman"/>
          <w:sz w:val="28"/>
          <w:szCs w:val="28"/>
          <w:lang w:eastAsia="ru-RU"/>
        </w:rPr>
        <w:t xml:space="preserve">, где множество Х – обобщение ограничений, его </w:t>
      </w:r>
      <w:r w:rsidRPr="0086010A">
        <w:rPr>
          <w:rFonts w:ascii="Times New Roman" w:eastAsiaTheme="minorEastAsia" w:hAnsi="Times New Roman" w:cs="Times New Roman"/>
          <w:sz w:val="28"/>
          <w:szCs w:val="28"/>
          <w:lang w:eastAsia="ru-RU"/>
        </w:rPr>
        <w:t>называют множеством допустимых решений.</w:t>
      </w:r>
    </w:p>
    <w:p w14:paraId="24E02EA9" w14:textId="77777777" w:rsidR="009F6D9A" w:rsidRPr="009F6D9A" w:rsidRDefault="009F6D9A" w:rsidP="009F6D9A">
      <w:pPr>
        <w:spacing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Проблема</w:t>
      </w:r>
      <w:r w:rsidR="00B91E3D">
        <w:rPr>
          <w:rFonts w:ascii="Times New Roman" w:eastAsiaTheme="minorEastAsia" w:hAnsi="Times New Roman" w:cs="Times New Roman"/>
          <w:sz w:val="28"/>
          <w:szCs w:val="28"/>
          <w:lang w:eastAsia="ru-RU"/>
        </w:rPr>
        <w:t xml:space="preserve"> оптимизации заключается в </w:t>
      </w:r>
      <w:r w:rsidRPr="009F6D9A">
        <w:rPr>
          <w:rFonts w:ascii="Times New Roman" w:eastAsiaTheme="minorEastAsia" w:hAnsi="Times New Roman" w:cs="Times New Roman"/>
          <w:sz w:val="28"/>
          <w:szCs w:val="28"/>
          <w:lang w:eastAsia="ru-RU"/>
        </w:rPr>
        <w:t xml:space="preserve">поиске на множестве Х – множестве допустимых решений такого решения </w:t>
      </w:r>
      <w:r w:rsidRPr="009F6D9A">
        <w:rPr>
          <w:rFonts w:ascii="Times New Roman" w:eastAsiaTheme="minorEastAsia" w:hAnsi="Times New Roman" w:cs="Times New Roman"/>
          <w:position w:val="-12"/>
          <w:sz w:val="28"/>
          <w:szCs w:val="28"/>
          <w:lang w:eastAsia="ru-RU"/>
        </w:rPr>
        <w:object w:dxaOrig="2180" w:dyaOrig="440">
          <v:shape id="_x0000_i1026" type="#_x0000_t75" style="width:108.75pt;height:21.75pt" o:ole="" fillcolor="window">
            <v:imagedata r:id="rId11" o:title=""/>
          </v:shape>
          <o:OLEObject Type="Embed" ProgID="Equation.3" ShapeID="_x0000_i1026" DrawAspect="Content" ObjectID="_1424413902" r:id="rId12"/>
        </w:object>
      </w:r>
      <w:r w:rsidRPr="009F6D9A">
        <w:rPr>
          <w:rFonts w:ascii="Times New Roman" w:eastAsiaTheme="minorEastAsia" w:hAnsi="Times New Roman" w:cs="Times New Roman"/>
          <w:sz w:val="28"/>
          <w:szCs w:val="28"/>
          <w:lang w:eastAsia="ru-RU"/>
        </w:rPr>
        <w:t xml:space="preserve">, при котором целевая функция </w:t>
      </w:r>
      <w:r w:rsidRPr="009F6D9A">
        <w:rPr>
          <w:rFonts w:ascii="Times New Roman" w:eastAsiaTheme="minorEastAsia" w:hAnsi="Times New Roman" w:cs="Times New Roman"/>
          <w:i/>
          <w:iCs/>
          <w:sz w:val="28"/>
          <w:szCs w:val="28"/>
          <w:lang w:val="en-US" w:eastAsia="ru-RU"/>
        </w:rPr>
        <w:t>f</w:t>
      </w:r>
      <w:r w:rsidR="00557D00">
        <w:rPr>
          <w:rFonts w:ascii="Times New Roman" w:eastAsiaTheme="minorEastAsia" w:hAnsi="Times New Roman" w:cs="Times New Roman"/>
          <w:i/>
          <w:iCs/>
          <w:sz w:val="28"/>
          <w:szCs w:val="28"/>
          <w:lang w:eastAsia="ru-RU"/>
        </w:rPr>
        <w:t xml:space="preserve"> </w:t>
      </w:r>
      <w:r w:rsidRPr="009F6D9A">
        <w:rPr>
          <w:rFonts w:ascii="Times New Roman" w:eastAsiaTheme="minorEastAsia" w:hAnsi="Times New Roman" w:cs="Times New Roman"/>
          <w:sz w:val="28"/>
          <w:szCs w:val="28"/>
          <w:lang w:eastAsia="ru-RU"/>
        </w:rPr>
        <w:t xml:space="preserve">достигает </w:t>
      </w:r>
      <w:r>
        <w:rPr>
          <w:rFonts w:ascii="Times New Roman" w:eastAsiaTheme="minorEastAsia" w:hAnsi="Times New Roman" w:cs="Times New Roman"/>
          <w:sz w:val="28"/>
          <w:szCs w:val="28"/>
          <w:lang w:eastAsia="ru-RU"/>
        </w:rPr>
        <w:t xml:space="preserve">своего экстремума - </w:t>
      </w:r>
      <w:r w:rsidRPr="009F6D9A">
        <w:rPr>
          <w:rFonts w:ascii="Times New Roman" w:eastAsiaTheme="minorEastAsia" w:hAnsi="Times New Roman" w:cs="Times New Roman"/>
          <w:sz w:val="28"/>
          <w:szCs w:val="28"/>
          <w:lang w:eastAsia="ru-RU"/>
        </w:rPr>
        <w:t>наименьшего или наибольшего значения.</w:t>
      </w:r>
    </w:p>
    <w:p w14:paraId="476AC975" w14:textId="77777777" w:rsidR="009F6D9A" w:rsidRPr="009F6D9A" w:rsidRDefault="009F6D9A" w:rsidP="009F6D9A">
      <w:pPr>
        <w:spacing w:line="360" w:lineRule="auto"/>
        <w:ind w:firstLine="720"/>
        <w:jc w:val="both"/>
        <w:rPr>
          <w:rFonts w:ascii="Times New Roman" w:eastAsiaTheme="minorEastAsia" w:hAnsi="Times New Roman" w:cs="Times New Roman"/>
          <w:sz w:val="28"/>
          <w:szCs w:val="28"/>
          <w:lang w:eastAsia="ru-RU"/>
        </w:rPr>
      </w:pPr>
      <w:r w:rsidRPr="009F6D9A">
        <w:rPr>
          <w:rFonts w:ascii="Times New Roman" w:eastAsiaTheme="minorEastAsia" w:hAnsi="Times New Roman" w:cs="Times New Roman"/>
          <w:position w:val="-30"/>
          <w:sz w:val="28"/>
          <w:szCs w:val="28"/>
          <w:lang w:eastAsia="ru-RU"/>
        </w:rPr>
        <w:object w:dxaOrig="2720" w:dyaOrig="620">
          <v:shape id="_x0000_i1027" type="#_x0000_t75" style="width:135.75pt;height:30.75pt" o:ole="" fillcolor="window">
            <v:imagedata r:id="rId13" o:title=""/>
          </v:shape>
          <o:OLEObject Type="Embed" ProgID="Equation.3" ShapeID="_x0000_i1027" DrawAspect="Content" ObjectID="_1424413903" r:id="rId14"/>
        </w:object>
      </w:r>
    </w:p>
    <w:p w14:paraId="66BF72F4" w14:textId="77777777" w:rsidR="00060809" w:rsidRPr="00B91E3D" w:rsidRDefault="009F6D9A" w:rsidP="00B91E3D">
      <w:pPr>
        <w:spacing w:line="360" w:lineRule="auto"/>
        <w:ind w:firstLine="720"/>
        <w:jc w:val="both"/>
        <w:rPr>
          <w:rFonts w:ascii="Times New Roman" w:eastAsiaTheme="minorEastAsia" w:hAnsi="Times New Roman" w:cs="Times New Roman"/>
          <w:sz w:val="28"/>
          <w:szCs w:val="28"/>
          <w:lang w:eastAsia="ru-RU"/>
        </w:rPr>
      </w:pPr>
      <w:r w:rsidRPr="009F6D9A">
        <w:rPr>
          <w:rFonts w:ascii="Times New Roman" w:eastAsiaTheme="minorEastAsia" w:hAnsi="Times New Roman" w:cs="Times New Roman"/>
          <w:sz w:val="28"/>
          <w:szCs w:val="28"/>
          <w:lang w:eastAsia="ru-RU"/>
        </w:rPr>
        <w:t>Составной частью методов оптимизации является линейное программирование.</w:t>
      </w:r>
    </w:p>
    <w:p w14:paraId="59A9F898" w14:textId="77777777" w:rsidR="00867F69" w:rsidRPr="00867F69" w:rsidRDefault="00867F69" w:rsidP="00867F69">
      <w:pPr>
        <w:spacing w:line="360" w:lineRule="auto"/>
        <w:ind w:firstLine="720"/>
        <w:jc w:val="both"/>
        <w:rPr>
          <w:rFonts w:ascii="Times New Roman" w:eastAsiaTheme="minorEastAsia" w:hAnsi="Times New Roman" w:cs="Times New Roman"/>
          <w:sz w:val="28"/>
          <w:szCs w:val="28"/>
          <w:lang w:eastAsia="ru-RU"/>
        </w:rPr>
      </w:pPr>
      <w:r w:rsidRPr="00867F69">
        <w:rPr>
          <w:rFonts w:ascii="Times New Roman" w:eastAsiaTheme="minorEastAsia" w:hAnsi="Times New Roman" w:cs="Times New Roman"/>
          <w:sz w:val="28"/>
          <w:szCs w:val="28"/>
          <w:lang w:eastAsia="ru-RU"/>
        </w:rPr>
        <w:t>Из всех задач оптимизации задачи линейного программирования выделяются тем, что в них ограничения - системы линейных неравенств или равенств. Ограничения задают выпуклые линейные многогранники в конечном линейном пространстве. Целевые функции также линейны.</w:t>
      </w:r>
    </w:p>
    <w:p w14:paraId="68B2C605"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Впервые постановка задачи линейного программирования в виде предложения по составлению оптимального плана перевозок; позволяюще</w:t>
      </w:r>
      <w:r w:rsidR="00867F69">
        <w:rPr>
          <w:rFonts w:ascii="Times New Roman" w:eastAsiaTheme="minorEastAsia" w:hAnsi="Times New Roman" w:cs="Times New Roman"/>
          <w:sz w:val="28"/>
          <w:szCs w:val="28"/>
          <w:lang w:eastAsia="ru-RU"/>
        </w:rPr>
        <w:t>го минимизировать суммарны</w:t>
      </w:r>
      <w:r w:rsidRPr="00060809">
        <w:rPr>
          <w:rFonts w:ascii="Times New Roman" w:eastAsiaTheme="minorEastAsia" w:hAnsi="Times New Roman" w:cs="Times New Roman"/>
          <w:sz w:val="28"/>
          <w:szCs w:val="28"/>
          <w:lang w:eastAsia="ru-RU"/>
        </w:rPr>
        <w:t>й километраж, была дана в работе советского экономиста А. Н. Толстого в 1930 году.</w:t>
      </w:r>
    </w:p>
    <w:p w14:paraId="2D638FC0"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Систематические исследования задач линейного программирования и разработка общих методов их решения получили дальнейшее развитие в работах российских математиков Л. В. Канторовича, В. С. Немчинова и других математиков и экономистов. Также методам  линейного программирования посвящено много работ зарубежных и прежде всего американских ученых.</w:t>
      </w:r>
    </w:p>
    <w:p w14:paraId="5F8E7BBC"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Задача линейного программирования состоит в следующем: максимизировать (минимизировать) линейную функцию</w:t>
      </w:r>
    </w:p>
    <w:p w14:paraId="782DC3F8" w14:textId="77777777" w:rsidR="0086010A" w:rsidRDefault="00060809" w:rsidP="00B91E3D">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position w:val="-12"/>
          <w:sz w:val="28"/>
          <w:szCs w:val="28"/>
          <w:lang w:eastAsia="ru-RU"/>
        </w:rPr>
        <w:object w:dxaOrig="3300" w:dyaOrig="380">
          <v:shape id="_x0000_i1028" type="#_x0000_t75" style="width:165pt;height:18.75pt" o:ole="" fillcolor="window">
            <v:imagedata r:id="rId15" o:title=""/>
          </v:shape>
          <o:OLEObject Type="Embed" ProgID="Equation.3" ShapeID="_x0000_i1028" DrawAspect="Content" ObjectID="_1424413904" r:id="rId16"/>
        </w:object>
      </w:r>
      <w:r w:rsidRPr="00060809">
        <w:rPr>
          <w:rFonts w:ascii="Times New Roman" w:eastAsiaTheme="minorEastAsia" w:hAnsi="Times New Roman" w:cs="Times New Roman"/>
          <w:sz w:val="28"/>
          <w:szCs w:val="28"/>
          <w:lang w:eastAsia="ru-RU"/>
        </w:rPr>
        <w:t xml:space="preserve">, где  </w:t>
      </w:r>
      <w:r w:rsidRPr="00060809">
        <w:rPr>
          <w:rFonts w:ascii="Times New Roman" w:eastAsiaTheme="minorEastAsia" w:hAnsi="Times New Roman" w:cs="Times New Roman"/>
          <w:position w:val="-12"/>
          <w:sz w:val="28"/>
          <w:szCs w:val="28"/>
          <w:lang w:eastAsia="ru-RU"/>
        </w:rPr>
        <w:object w:dxaOrig="1960" w:dyaOrig="380">
          <v:shape id="_x0000_i1029" type="#_x0000_t75" style="width:98.25pt;height:18.75pt" o:ole="" fillcolor="window">
            <v:imagedata r:id="rId17" o:title=""/>
          </v:shape>
          <o:OLEObject Type="Embed" ProgID="Equation.3" ShapeID="_x0000_i1029" DrawAspect="Content" ObjectID="_1424413905" r:id="rId18"/>
        </w:object>
      </w:r>
    </w:p>
    <w:p w14:paraId="0EC3F7C9"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при ограничениях</w:t>
      </w:r>
    </w:p>
    <w:p w14:paraId="0F0582B5"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lastRenderedPageBreak/>
        <w:t>(*)</w:t>
      </w:r>
      <w:r w:rsidRPr="00060809">
        <w:rPr>
          <w:rFonts w:ascii="Times New Roman" w:eastAsiaTheme="minorEastAsia" w:hAnsi="Times New Roman" w:cs="Times New Roman"/>
          <w:position w:val="-78"/>
          <w:sz w:val="28"/>
          <w:szCs w:val="28"/>
          <w:lang w:val="en-US" w:eastAsia="ru-RU"/>
        </w:rPr>
        <w:object w:dxaOrig="3460" w:dyaOrig="1700">
          <v:shape id="_x0000_i1030" type="#_x0000_t75" style="width:173.25pt;height:84.75pt" o:ole="" fillcolor="window">
            <v:imagedata r:id="rId19" o:title=""/>
          </v:shape>
          <o:OLEObject Type="Embed" ProgID="Equation.3" ShapeID="_x0000_i1030" DrawAspect="Content" ObjectID="_1424413906" r:id="rId20"/>
        </w:object>
      </w:r>
    </w:p>
    <w:p w14:paraId="6174256E"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причем все </w:t>
      </w:r>
      <w:r w:rsidRPr="00060809">
        <w:rPr>
          <w:rFonts w:ascii="Times New Roman" w:eastAsiaTheme="minorEastAsia" w:hAnsi="Times New Roman" w:cs="Times New Roman"/>
          <w:position w:val="-16"/>
          <w:sz w:val="28"/>
          <w:szCs w:val="28"/>
          <w:lang w:val="en-US" w:eastAsia="ru-RU"/>
        </w:rPr>
        <w:object w:dxaOrig="2000" w:dyaOrig="480">
          <v:shape id="_x0000_i1031" type="#_x0000_t75" style="width:99.75pt;height:24pt" o:ole="" fillcolor="window">
            <v:imagedata r:id="rId21" o:title=""/>
          </v:shape>
          <o:OLEObject Type="Embed" ProgID="Equation.3" ShapeID="_x0000_i1031" DrawAspect="Content" ObjectID="_1424413907" r:id="rId22"/>
        </w:object>
      </w:r>
    </w:p>
    <w:p w14:paraId="3FCCD855"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u w:val="single"/>
          <w:lang w:eastAsia="ru-RU"/>
        </w:rPr>
        <w:t>Замечание</w:t>
      </w:r>
      <w:r w:rsidRPr="00060809">
        <w:rPr>
          <w:rFonts w:ascii="Times New Roman" w:eastAsiaTheme="minorEastAsia" w:hAnsi="Times New Roman" w:cs="Times New Roman"/>
          <w:sz w:val="28"/>
          <w:szCs w:val="28"/>
          <w:lang w:eastAsia="ru-RU"/>
        </w:rPr>
        <w:t>. Неравенства могут быть и противоположного смысла. Умножением соответствующих неравенств на (-1) можно всегда получить систему вида</w:t>
      </w:r>
      <w:proofErr w:type="gramStart"/>
      <w:r w:rsidRPr="00060809">
        <w:rPr>
          <w:rFonts w:ascii="Times New Roman" w:eastAsiaTheme="minorEastAsia" w:hAnsi="Times New Roman" w:cs="Times New Roman"/>
          <w:sz w:val="28"/>
          <w:szCs w:val="28"/>
          <w:lang w:eastAsia="ru-RU"/>
        </w:rPr>
        <w:t xml:space="preserve"> (*).</w:t>
      </w:r>
      <w:proofErr w:type="gramEnd"/>
    </w:p>
    <w:p w14:paraId="309419E2"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Если число переменных системы ограничений и целевой функции в математической модели задачи равно 2, то её можно решить графически.</w:t>
      </w:r>
    </w:p>
    <w:p w14:paraId="3CB1C73F"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Итак, надо максимизировать функцию </w:t>
      </w:r>
      <w:r w:rsidRPr="00060809">
        <w:rPr>
          <w:rFonts w:ascii="Times New Roman" w:eastAsiaTheme="minorEastAsia" w:hAnsi="Times New Roman" w:cs="Times New Roman"/>
          <w:position w:val="-12"/>
          <w:sz w:val="28"/>
          <w:szCs w:val="28"/>
          <w:lang w:eastAsia="ru-RU"/>
        </w:rPr>
        <w:object w:dxaOrig="2560" w:dyaOrig="380">
          <v:shape id="_x0000_i1032" type="#_x0000_t75" style="width:128.25pt;height:18.75pt" o:ole="" fillcolor="window">
            <v:imagedata r:id="rId23" o:title=""/>
          </v:shape>
          <o:OLEObject Type="Embed" ProgID="Equation.3" ShapeID="_x0000_i1032" DrawAspect="Content" ObjectID="_1424413908" r:id="rId24"/>
        </w:object>
      </w:r>
      <w:r w:rsidRPr="00060809">
        <w:rPr>
          <w:rFonts w:ascii="Times New Roman" w:eastAsiaTheme="minorEastAsia" w:hAnsi="Times New Roman" w:cs="Times New Roman"/>
          <w:sz w:val="28"/>
          <w:szCs w:val="28"/>
          <w:lang w:eastAsia="ru-RU"/>
        </w:rPr>
        <w:t xml:space="preserve"> и удовлетворяющей системе ограничений.</w:t>
      </w:r>
    </w:p>
    <w:p w14:paraId="0B35950E"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position w:val="-100"/>
          <w:sz w:val="28"/>
          <w:szCs w:val="28"/>
          <w:lang w:eastAsia="ru-RU"/>
        </w:rPr>
        <w:object w:dxaOrig="3460" w:dyaOrig="2140">
          <v:shape id="_x0000_i1033" type="#_x0000_t75" style="width:173.25pt;height:107.25pt" o:ole="" fillcolor="window">
            <v:imagedata r:id="rId25" o:title=""/>
          </v:shape>
          <o:OLEObject Type="Embed" ProgID="Equation.3" ShapeID="_x0000_i1033" DrawAspect="Content" ObjectID="_1424413909" r:id="rId26"/>
        </w:object>
      </w:r>
    </w:p>
    <w:p w14:paraId="21A3F369"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Обратимся к одному из неравенств системы ограничений.</w:t>
      </w:r>
    </w:p>
    <w:p w14:paraId="29BDB4E6"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position w:val="-12"/>
          <w:sz w:val="28"/>
          <w:szCs w:val="28"/>
          <w:lang w:eastAsia="ru-RU"/>
        </w:rPr>
        <w:object w:dxaOrig="3180" w:dyaOrig="440">
          <v:shape id="_x0000_i1034" type="#_x0000_t75" style="width:159pt;height:21.75pt" o:ole="" fillcolor="window">
            <v:imagedata r:id="rId27" o:title=""/>
          </v:shape>
          <o:OLEObject Type="Embed" ProgID="Equation.3" ShapeID="_x0000_i1034" DrawAspect="Content" ObjectID="_1424413910" r:id="rId28"/>
        </w:object>
      </w:r>
    </w:p>
    <w:p w14:paraId="6DD1A668"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С геометрической точки зрения все точки, удовлетворяющие этому неравенству, должны либо лежать на прямой </w:t>
      </w:r>
      <w:r w:rsidRPr="00060809">
        <w:rPr>
          <w:rFonts w:ascii="Times New Roman" w:eastAsiaTheme="minorEastAsia" w:hAnsi="Times New Roman" w:cs="Times New Roman"/>
          <w:position w:val="-12"/>
          <w:sz w:val="28"/>
          <w:szCs w:val="28"/>
          <w:lang w:eastAsia="ru-RU"/>
        </w:rPr>
        <w:object w:dxaOrig="1939" w:dyaOrig="380">
          <v:shape id="_x0000_i1035" type="#_x0000_t75" style="width:96.75pt;height:18.75pt" o:ole="" fillcolor="window">
            <v:imagedata r:id="rId29" o:title=""/>
          </v:shape>
          <o:OLEObject Type="Embed" ProgID="Equation.3" ShapeID="_x0000_i1035" DrawAspect="Content" ObjectID="_1424413911" r:id="rId30"/>
        </w:object>
      </w:r>
      <w:r w:rsidRPr="00060809">
        <w:rPr>
          <w:rFonts w:ascii="Times New Roman" w:eastAsiaTheme="minorEastAsia" w:hAnsi="Times New Roman" w:cs="Times New Roman"/>
          <w:sz w:val="28"/>
          <w:szCs w:val="28"/>
          <w:lang w:eastAsia="ru-RU"/>
        </w:rPr>
        <w:t>, либо принадлежать одной из полуплоскостей, на которые разбивается плоскость этой прямой. Для того</w:t>
      </w:r>
      <w:proofErr w:type="gramStart"/>
      <w:r w:rsidRPr="00060809">
        <w:rPr>
          <w:rFonts w:ascii="Times New Roman" w:eastAsiaTheme="minorEastAsia" w:hAnsi="Times New Roman" w:cs="Times New Roman"/>
          <w:sz w:val="28"/>
          <w:szCs w:val="28"/>
          <w:lang w:eastAsia="ru-RU"/>
        </w:rPr>
        <w:t>,</w:t>
      </w:r>
      <w:proofErr w:type="gramEnd"/>
      <w:r w:rsidRPr="00060809">
        <w:rPr>
          <w:rFonts w:ascii="Times New Roman" w:eastAsiaTheme="minorEastAsia" w:hAnsi="Times New Roman" w:cs="Times New Roman"/>
          <w:sz w:val="28"/>
          <w:szCs w:val="28"/>
          <w:lang w:eastAsia="ru-RU"/>
        </w:rPr>
        <w:t xml:space="preserve"> чтобы выяснить это, надо проверить какая из  них содержит точку (</w:t>
      </w:r>
      <w:r w:rsidRPr="00060809">
        <w:rPr>
          <w:rFonts w:ascii="Times New Roman" w:eastAsiaTheme="minorEastAsia" w:hAnsi="Times New Roman" w:cs="Times New Roman"/>
          <w:position w:val="-12"/>
          <w:sz w:val="28"/>
          <w:szCs w:val="28"/>
          <w:lang w:eastAsia="ru-RU"/>
        </w:rPr>
        <w:object w:dxaOrig="720" w:dyaOrig="440">
          <v:shape id="_x0000_i1036" type="#_x0000_t75" style="width:36pt;height:21.75pt" o:ole="" fillcolor="window">
            <v:imagedata r:id="rId31" o:title=""/>
          </v:shape>
          <o:OLEObject Type="Embed" ProgID="Equation.3" ShapeID="_x0000_i1036" DrawAspect="Content" ObjectID="_1424413912" r:id="rId32"/>
        </w:object>
      </w:r>
      <w:r w:rsidRPr="00060809">
        <w:rPr>
          <w:rFonts w:ascii="Times New Roman" w:eastAsiaTheme="minorEastAsia" w:hAnsi="Times New Roman" w:cs="Times New Roman"/>
          <w:sz w:val="28"/>
          <w:szCs w:val="28"/>
          <w:lang w:eastAsia="ru-RU"/>
        </w:rPr>
        <w:t>).</w:t>
      </w:r>
    </w:p>
    <w:p w14:paraId="1EE9CF3B"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u w:val="single"/>
          <w:lang w:eastAsia="ru-RU"/>
        </w:rPr>
        <w:t>Замечание 2</w:t>
      </w:r>
      <w:r w:rsidRPr="00060809">
        <w:rPr>
          <w:rFonts w:ascii="Times New Roman" w:eastAsiaTheme="minorEastAsia" w:hAnsi="Times New Roman" w:cs="Times New Roman"/>
          <w:sz w:val="28"/>
          <w:szCs w:val="28"/>
          <w:lang w:eastAsia="ru-RU"/>
        </w:rPr>
        <w:t xml:space="preserve">. Если </w:t>
      </w:r>
      <w:r w:rsidRPr="00060809">
        <w:rPr>
          <w:rFonts w:ascii="Times New Roman" w:eastAsiaTheme="minorEastAsia" w:hAnsi="Times New Roman" w:cs="Times New Roman"/>
          <w:position w:val="-12"/>
          <w:sz w:val="28"/>
          <w:szCs w:val="28"/>
          <w:lang w:eastAsia="ru-RU"/>
        </w:rPr>
        <w:object w:dxaOrig="720" w:dyaOrig="380">
          <v:shape id="_x0000_i1037" type="#_x0000_t75" style="width:36pt;height:18.75pt" o:ole="" fillcolor="window">
            <v:imagedata r:id="rId33" o:title=""/>
          </v:shape>
          <o:OLEObject Type="Embed" ProgID="Equation.3" ShapeID="_x0000_i1037" DrawAspect="Content" ObjectID="_1424413913" r:id="rId34"/>
        </w:object>
      </w:r>
      <w:r w:rsidRPr="00060809">
        <w:rPr>
          <w:rFonts w:ascii="Times New Roman" w:eastAsiaTheme="minorEastAsia" w:hAnsi="Times New Roman" w:cs="Times New Roman"/>
          <w:sz w:val="28"/>
          <w:szCs w:val="28"/>
          <w:lang w:eastAsia="ru-RU"/>
        </w:rPr>
        <w:t>, то проще взять точку (0;0).</w:t>
      </w:r>
    </w:p>
    <w:p w14:paraId="0ABFD032" w14:textId="77777777" w:rsidR="000F6E9E"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Условия </w:t>
      </w:r>
      <w:proofErr w:type="spellStart"/>
      <w:r w:rsidRPr="00060809">
        <w:rPr>
          <w:rFonts w:ascii="Times New Roman" w:eastAsiaTheme="minorEastAsia" w:hAnsi="Times New Roman" w:cs="Times New Roman"/>
          <w:sz w:val="28"/>
          <w:szCs w:val="28"/>
          <w:lang w:eastAsia="ru-RU"/>
        </w:rPr>
        <w:t>неотрицательности</w:t>
      </w:r>
      <w:proofErr w:type="spellEnd"/>
      <w:r w:rsidR="00CF5168">
        <w:rPr>
          <w:rFonts w:ascii="Times New Roman" w:eastAsiaTheme="minorEastAsia" w:hAnsi="Times New Roman" w:cs="Times New Roman"/>
          <w:sz w:val="28"/>
          <w:szCs w:val="28"/>
          <w:lang w:eastAsia="ru-RU"/>
        </w:rPr>
        <w:t xml:space="preserve"> </w:t>
      </w:r>
      <w:r w:rsidRPr="00060809">
        <w:rPr>
          <w:rFonts w:ascii="Times New Roman" w:eastAsiaTheme="minorEastAsia" w:hAnsi="Times New Roman" w:cs="Times New Roman"/>
          <w:position w:val="-12"/>
          <w:sz w:val="28"/>
          <w:szCs w:val="28"/>
          <w:lang w:eastAsia="ru-RU"/>
        </w:rPr>
        <w:object w:dxaOrig="1560" w:dyaOrig="380">
          <v:shape id="_x0000_i1038" type="#_x0000_t75" style="width:78pt;height:18.75pt" o:ole="" fillcolor="window">
            <v:imagedata r:id="rId35" o:title=""/>
          </v:shape>
          <o:OLEObject Type="Embed" ProgID="Equation.3" ShapeID="_x0000_i1038" DrawAspect="Content" ObjectID="_1424413914" r:id="rId36"/>
        </w:object>
      </w:r>
      <w:r w:rsidRPr="00060809">
        <w:rPr>
          <w:rFonts w:ascii="Times New Roman" w:eastAsiaTheme="minorEastAsia" w:hAnsi="Times New Roman" w:cs="Times New Roman"/>
          <w:sz w:val="28"/>
          <w:szCs w:val="28"/>
          <w:lang w:eastAsia="ru-RU"/>
        </w:rPr>
        <w:t xml:space="preserve"> также определяют полуплоскости</w:t>
      </w:r>
      <w:r w:rsidR="00867F69">
        <w:rPr>
          <w:rFonts w:ascii="Times New Roman" w:eastAsiaTheme="minorEastAsia" w:hAnsi="Times New Roman" w:cs="Times New Roman"/>
          <w:sz w:val="28"/>
          <w:szCs w:val="28"/>
          <w:lang w:eastAsia="ru-RU"/>
        </w:rPr>
        <w:t xml:space="preserve">, </w:t>
      </w:r>
      <w:r w:rsidRPr="00060809">
        <w:rPr>
          <w:rFonts w:ascii="Times New Roman" w:eastAsiaTheme="minorEastAsia" w:hAnsi="Times New Roman" w:cs="Times New Roman"/>
          <w:sz w:val="28"/>
          <w:szCs w:val="28"/>
          <w:lang w:eastAsia="ru-RU"/>
        </w:rPr>
        <w:t xml:space="preserve">соответственно </w:t>
      </w:r>
      <w:r w:rsidR="00B91E3D">
        <w:rPr>
          <w:rFonts w:ascii="Times New Roman" w:eastAsiaTheme="minorEastAsia" w:hAnsi="Times New Roman" w:cs="Times New Roman"/>
          <w:sz w:val="28"/>
          <w:szCs w:val="28"/>
          <w:lang w:eastAsia="ru-RU"/>
        </w:rPr>
        <w:t>о</w:t>
      </w:r>
      <w:r w:rsidRPr="00060809">
        <w:rPr>
          <w:rFonts w:ascii="Times New Roman" w:eastAsiaTheme="minorEastAsia" w:hAnsi="Times New Roman" w:cs="Times New Roman"/>
          <w:sz w:val="28"/>
          <w:szCs w:val="28"/>
          <w:lang w:eastAsia="ru-RU"/>
        </w:rPr>
        <w:t>гранич</w:t>
      </w:r>
      <w:r w:rsidR="00B91E3D">
        <w:rPr>
          <w:rFonts w:ascii="Times New Roman" w:eastAsiaTheme="minorEastAsia" w:hAnsi="Times New Roman" w:cs="Times New Roman"/>
          <w:sz w:val="28"/>
          <w:szCs w:val="28"/>
          <w:lang w:eastAsia="ru-RU"/>
        </w:rPr>
        <w:t>е</w:t>
      </w:r>
      <w:r w:rsidRPr="00060809">
        <w:rPr>
          <w:rFonts w:ascii="Times New Roman" w:eastAsiaTheme="minorEastAsia" w:hAnsi="Times New Roman" w:cs="Times New Roman"/>
          <w:sz w:val="28"/>
          <w:szCs w:val="28"/>
          <w:lang w:eastAsia="ru-RU"/>
        </w:rPr>
        <w:t>н</w:t>
      </w:r>
      <w:r w:rsidR="00B91E3D">
        <w:rPr>
          <w:rFonts w:ascii="Times New Roman" w:eastAsiaTheme="minorEastAsia" w:hAnsi="Times New Roman" w:cs="Times New Roman"/>
          <w:sz w:val="28"/>
          <w:szCs w:val="28"/>
          <w:lang w:eastAsia="ru-RU"/>
        </w:rPr>
        <w:t>н</w:t>
      </w:r>
      <w:r w:rsidRPr="00060809">
        <w:rPr>
          <w:rFonts w:ascii="Times New Roman" w:eastAsiaTheme="minorEastAsia" w:hAnsi="Times New Roman" w:cs="Times New Roman"/>
          <w:sz w:val="28"/>
          <w:szCs w:val="28"/>
          <w:lang w:eastAsia="ru-RU"/>
        </w:rPr>
        <w:t xml:space="preserve">ыми прямыми </w:t>
      </w:r>
      <w:r w:rsidRPr="00060809">
        <w:rPr>
          <w:rFonts w:ascii="Times New Roman" w:eastAsiaTheme="minorEastAsia" w:hAnsi="Times New Roman" w:cs="Times New Roman"/>
          <w:position w:val="-12"/>
          <w:sz w:val="28"/>
          <w:szCs w:val="28"/>
          <w:lang w:eastAsia="ru-RU"/>
        </w:rPr>
        <w:object w:dxaOrig="1579" w:dyaOrig="380">
          <v:shape id="_x0000_i1039" type="#_x0000_t75" style="width:78.75pt;height:18.75pt" o:ole="" fillcolor="window">
            <v:imagedata r:id="rId37" o:title=""/>
          </v:shape>
          <o:OLEObject Type="Embed" ProgID="Equation.3" ShapeID="_x0000_i1039" DrawAspect="Content" ObjectID="_1424413915" r:id="rId38"/>
        </w:object>
      </w:r>
      <w:r w:rsidRPr="00060809">
        <w:rPr>
          <w:rFonts w:ascii="Times New Roman" w:eastAsiaTheme="minorEastAsia" w:hAnsi="Times New Roman" w:cs="Times New Roman"/>
          <w:sz w:val="28"/>
          <w:szCs w:val="28"/>
          <w:lang w:eastAsia="ru-RU"/>
        </w:rPr>
        <w:t xml:space="preserve">. Будем считать, что система неравенств совместна, тогда полуплоскости, пересекаясь, образуют общую часть, которая является выпуклым </w:t>
      </w:r>
    </w:p>
    <w:p w14:paraId="7BA2C5C2" w14:textId="77777777" w:rsidR="00867F69" w:rsidRDefault="00060809" w:rsidP="000F6E9E">
      <w:pPr>
        <w:spacing w:line="360" w:lineRule="auto"/>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lastRenderedPageBreak/>
        <w:t>множеством</w:t>
      </w:r>
      <w:r w:rsidR="00867F69">
        <w:rPr>
          <w:rFonts w:ascii="Times New Roman" w:eastAsiaTheme="minorEastAsia" w:hAnsi="Times New Roman" w:cs="Times New Roman"/>
          <w:sz w:val="28"/>
          <w:szCs w:val="28"/>
          <w:lang w:eastAsia="ru-RU"/>
        </w:rPr>
        <w:t>. Она</w:t>
      </w:r>
      <w:r w:rsidRPr="00060809">
        <w:rPr>
          <w:rFonts w:ascii="Times New Roman" w:eastAsiaTheme="minorEastAsia" w:hAnsi="Times New Roman" w:cs="Times New Roman"/>
          <w:sz w:val="28"/>
          <w:szCs w:val="28"/>
          <w:lang w:eastAsia="ru-RU"/>
        </w:rPr>
        <w:t xml:space="preserve"> представляет собой совокупность точек, координаты которых являются решением данной системы – это множество допустимых решений. Совокупность этих точек (решений) называется многоугольником решений. </w:t>
      </w:r>
      <w:r w:rsidR="00867F69">
        <w:rPr>
          <w:noProof/>
          <w:lang w:eastAsia="ru-RU"/>
        </w:rPr>
        <w:drawing>
          <wp:inline distT="0" distB="0" distL="0" distR="0" wp14:editId="009B3455">
            <wp:extent cx="5940425" cy="3466020"/>
            <wp:effectExtent l="0" t="0" r="0" b="0"/>
            <wp:docPr id="2" name="Рисунок 2"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image0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346602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E899B23" w14:textId="77777777" w:rsidR="00FB3CE2" w:rsidRDefault="00060809" w:rsidP="00FB3CE2">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Он может быть точкой, лучом, многоугольником, неограниченной многоугольной областью. Таким образом, задача линейного программирования состоит в нахождении такой точки многоугольника решений, в которой целевая функция принимает максимальное (минимальное) значение. Эта точка существует тогда, когда многоугольник решений не пуст и на нем целевая функция ограничена сверху (снизу). При указанных условиях в одной из вершин многоугольника решений целевая функция принимает максимальное значение. </w:t>
      </w:r>
    </w:p>
    <w:p w14:paraId="70116AB3" w14:textId="77777777" w:rsidR="00CF5168" w:rsidRDefault="00CF5168">
      <w:pPr>
        <w:spacing w:line="12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67373ED3" w14:textId="77777777" w:rsidR="002B585D" w:rsidRDefault="008159FA" w:rsidP="00557D00">
      <w:pPr>
        <w:pStyle w:val="a3"/>
        <w:numPr>
          <w:ilvl w:val="1"/>
          <w:numId w:val="5"/>
        </w:numPr>
        <w:spacing w:line="360" w:lineRule="auto"/>
        <w:jc w:val="center"/>
        <w:rPr>
          <w:rFonts w:ascii="Times New Roman" w:eastAsiaTheme="minorEastAsia" w:hAnsi="Times New Roman" w:cs="Times New Roman"/>
          <w:b/>
          <w:sz w:val="28"/>
          <w:szCs w:val="28"/>
          <w:lang w:eastAsia="ru-RU"/>
        </w:rPr>
      </w:pPr>
      <w:r w:rsidRPr="008159FA">
        <w:rPr>
          <w:rFonts w:ascii="Times New Roman" w:eastAsiaTheme="minorEastAsia" w:hAnsi="Times New Roman" w:cs="Times New Roman"/>
          <w:b/>
          <w:sz w:val="28"/>
          <w:szCs w:val="28"/>
          <w:lang w:eastAsia="ru-RU"/>
        </w:rPr>
        <w:lastRenderedPageBreak/>
        <w:t>ГРАФИЧЕСКИЙ МЕТОД РЕШЕНИЯ ЗАДАЧ НА ОПТИМИЗАЦИЮ.</w:t>
      </w:r>
    </w:p>
    <w:p w14:paraId="4D7210C6" w14:textId="77777777" w:rsidR="00917F1B" w:rsidRDefault="00917F1B" w:rsidP="00B91E3D">
      <w:pPr>
        <w:spacing w:line="360" w:lineRule="auto"/>
        <w:ind w:firstLine="720"/>
        <w:jc w:val="both"/>
        <w:rPr>
          <w:rFonts w:ascii="Times New Roman" w:eastAsiaTheme="minorEastAsia" w:hAnsi="Times New Roman" w:cs="Times New Roman"/>
          <w:sz w:val="28"/>
          <w:szCs w:val="28"/>
          <w:lang w:eastAsia="ru-RU"/>
        </w:rPr>
      </w:pPr>
      <w:r w:rsidRPr="00917F1B">
        <w:rPr>
          <w:rFonts w:ascii="Times New Roman" w:eastAsiaTheme="minorEastAsia" w:hAnsi="Times New Roman" w:cs="Times New Roman"/>
          <w:sz w:val="28"/>
          <w:szCs w:val="28"/>
          <w:lang w:eastAsia="ru-RU"/>
        </w:rPr>
        <w:t xml:space="preserve">При решении конкретной задачи оптимизации исследователь прежде всего должен выбрать математический метод, который приводил бы к конечным результатам с наименьшими затратами на вычисления или же давал возможность получить наибольший объем информации об искомом </w:t>
      </w:r>
    </w:p>
    <w:p w14:paraId="2BFA59E4" w14:textId="77777777" w:rsidR="002769CD" w:rsidRDefault="00917F1B" w:rsidP="00917F1B">
      <w:pPr>
        <w:spacing w:line="360" w:lineRule="auto"/>
        <w:jc w:val="both"/>
        <w:rPr>
          <w:rFonts w:ascii="Times New Roman" w:eastAsiaTheme="minorEastAsia" w:hAnsi="Times New Roman" w:cs="Times New Roman"/>
          <w:sz w:val="28"/>
          <w:szCs w:val="28"/>
          <w:lang w:eastAsia="ru-RU"/>
        </w:rPr>
      </w:pPr>
      <w:proofErr w:type="gramStart"/>
      <w:r w:rsidRPr="00917F1B">
        <w:rPr>
          <w:rFonts w:ascii="Times New Roman" w:eastAsiaTheme="minorEastAsia" w:hAnsi="Times New Roman" w:cs="Times New Roman"/>
          <w:sz w:val="28"/>
          <w:szCs w:val="28"/>
          <w:lang w:eastAsia="ru-RU"/>
        </w:rPr>
        <w:t>решении</w:t>
      </w:r>
      <w:proofErr w:type="gramEnd"/>
      <w:r w:rsidRPr="00917F1B">
        <w:rPr>
          <w:rFonts w:ascii="Times New Roman" w:eastAsiaTheme="minorEastAsia" w:hAnsi="Times New Roman" w:cs="Times New Roman"/>
          <w:sz w:val="28"/>
          <w:szCs w:val="28"/>
          <w:lang w:eastAsia="ru-RU"/>
        </w:rPr>
        <w:t xml:space="preserve">. Выбор того или иного метода в значительной степени определяется </w:t>
      </w:r>
      <w:r w:rsidR="00EF1346">
        <w:rPr>
          <w:rFonts w:ascii="Times New Roman" w:eastAsiaTheme="minorEastAsia" w:hAnsi="Times New Roman" w:cs="Times New Roman"/>
          <w:sz w:val="28"/>
          <w:szCs w:val="28"/>
          <w:lang w:eastAsia="ru-RU"/>
        </w:rPr>
        <w:t>целевой функцией и допустимой</w:t>
      </w:r>
      <w:r w:rsidR="00EF1346" w:rsidRPr="00EF1346">
        <w:rPr>
          <w:rFonts w:ascii="Times New Roman" w:eastAsiaTheme="minorEastAsia" w:hAnsi="Times New Roman" w:cs="Times New Roman"/>
          <w:sz w:val="28"/>
          <w:szCs w:val="28"/>
          <w:lang w:eastAsia="ru-RU"/>
        </w:rPr>
        <w:t xml:space="preserve"> область</w:t>
      </w:r>
      <w:r w:rsidR="00EF1346">
        <w:rPr>
          <w:rFonts w:ascii="Times New Roman" w:eastAsiaTheme="minorEastAsia" w:hAnsi="Times New Roman" w:cs="Times New Roman"/>
          <w:sz w:val="28"/>
          <w:szCs w:val="28"/>
          <w:lang w:eastAsia="ru-RU"/>
        </w:rPr>
        <w:t>ю</w:t>
      </w:r>
      <w:r w:rsidR="00EF1346" w:rsidRPr="00EF1346">
        <w:rPr>
          <w:rFonts w:ascii="Times New Roman" w:eastAsiaTheme="minorEastAsia" w:hAnsi="Times New Roman" w:cs="Times New Roman"/>
          <w:sz w:val="28"/>
          <w:szCs w:val="28"/>
          <w:lang w:eastAsia="ru-RU"/>
        </w:rPr>
        <w:t xml:space="preserve"> (задаётся системой неравенств и равенств или более сложным алгоритмом)</w:t>
      </w:r>
      <w:r w:rsidRPr="00917F1B">
        <w:rPr>
          <w:rFonts w:ascii="Times New Roman" w:eastAsiaTheme="minorEastAsia" w:hAnsi="Times New Roman" w:cs="Times New Roman"/>
          <w:sz w:val="28"/>
          <w:szCs w:val="28"/>
          <w:lang w:eastAsia="ru-RU"/>
        </w:rPr>
        <w:t>.</w:t>
      </w:r>
    </w:p>
    <w:p w14:paraId="3E575120" w14:textId="77777777" w:rsidR="005D16BF" w:rsidRDefault="005D16BF" w:rsidP="00B91E3D">
      <w:pPr>
        <w:spacing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Оптимизационные методы делятся на следующие группы:</w:t>
      </w:r>
    </w:p>
    <w:p w14:paraId="36D01589" w14:textId="77777777" w:rsidR="005D16BF" w:rsidRDefault="005D16BF" w:rsidP="00917F1B">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аналитические методы;</w:t>
      </w:r>
    </w:p>
    <w:p w14:paraId="67D70B99" w14:textId="77777777" w:rsidR="005D16BF" w:rsidRDefault="005D16BF" w:rsidP="00917F1B">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численные методы;</w:t>
      </w:r>
    </w:p>
    <w:p w14:paraId="3FE4DCD3" w14:textId="77777777" w:rsidR="005D16BF" w:rsidRPr="00917F1B" w:rsidRDefault="005D16BF" w:rsidP="00917F1B">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графические методы.</w:t>
      </w:r>
    </w:p>
    <w:p w14:paraId="49F8683D" w14:textId="77777777" w:rsidR="00917F1B" w:rsidRDefault="00EF1346" w:rsidP="00B91E3D">
      <w:pPr>
        <w:spacing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использовании аналитического метода, д</w:t>
      </w:r>
      <w:r w:rsidR="00917F1B" w:rsidRPr="00917F1B">
        <w:rPr>
          <w:rFonts w:ascii="Times New Roman" w:eastAsiaTheme="minorEastAsia" w:hAnsi="Times New Roman" w:cs="Times New Roman"/>
          <w:sz w:val="28"/>
          <w:szCs w:val="28"/>
          <w:lang w:eastAsia="ru-RU"/>
        </w:rPr>
        <w:t>ля нахождения наибольшего и наименьшего значения функции надо найти критические точки, в которых частные производные (производная) функции f по всем переменным обращается в 0. Кроме того, надо исследовать точки границы, если она принадлежит области определения. Среди них выбрать значения, где f принимает наибольшее и наименьшее значение.</w:t>
      </w:r>
    </w:p>
    <w:p w14:paraId="59C3C0FA" w14:textId="77777777" w:rsidR="008B3360" w:rsidRPr="008B3360" w:rsidRDefault="008B3360" w:rsidP="00905EFA">
      <w:pPr>
        <w:spacing w:line="360" w:lineRule="auto"/>
        <w:ind w:firstLine="720"/>
        <w:jc w:val="both"/>
        <w:rPr>
          <w:rFonts w:ascii="Times New Roman" w:eastAsiaTheme="minorEastAsia" w:hAnsi="Times New Roman" w:cs="Times New Roman"/>
          <w:sz w:val="28"/>
          <w:szCs w:val="28"/>
          <w:lang w:eastAsia="ru-RU"/>
        </w:rPr>
      </w:pPr>
      <w:r w:rsidRPr="008B3360">
        <w:rPr>
          <w:rFonts w:ascii="Times New Roman" w:eastAsiaTheme="minorEastAsia" w:hAnsi="Times New Roman" w:cs="Times New Roman"/>
          <w:sz w:val="28"/>
          <w:szCs w:val="28"/>
          <w:lang w:eastAsia="ru-RU"/>
        </w:rPr>
        <w:t>Любой численный метод решения задачи оптимизации основа</w:t>
      </w:r>
      <w:r w:rsidR="00725A0C">
        <w:rPr>
          <w:rFonts w:ascii="Times New Roman" w:eastAsiaTheme="minorEastAsia" w:hAnsi="Times New Roman" w:cs="Times New Roman"/>
          <w:sz w:val="28"/>
          <w:szCs w:val="28"/>
          <w:lang w:eastAsia="ru-RU"/>
        </w:rPr>
        <w:t xml:space="preserve">н </w:t>
      </w:r>
      <w:r w:rsidRPr="008B3360">
        <w:rPr>
          <w:rFonts w:ascii="Times New Roman" w:eastAsiaTheme="minorEastAsia" w:hAnsi="Times New Roman" w:cs="Times New Roman"/>
          <w:sz w:val="28"/>
          <w:szCs w:val="28"/>
          <w:lang w:eastAsia="ru-RU"/>
        </w:rPr>
        <w:t>на точном или приближенном вычислении ее характеристик (значений целевой функции, ограничений, а также их производных). На основании полученной информации строится приближение к решению задачи – искомой точке</w:t>
      </w:r>
    </w:p>
    <w:p w14:paraId="45CF2856" w14:textId="77777777" w:rsidR="008B3360" w:rsidRPr="008B3360" w:rsidRDefault="008B3360" w:rsidP="008B3360">
      <w:pPr>
        <w:spacing w:line="360" w:lineRule="auto"/>
        <w:jc w:val="both"/>
        <w:rPr>
          <w:rFonts w:ascii="Times New Roman" w:eastAsiaTheme="minorEastAsia" w:hAnsi="Times New Roman" w:cs="Times New Roman"/>
          <w:sz w:val="28"/>
          <w:szCs w:val="28"/>
          <w:lang w:eastAsia="ru-RU"/>
        </w:rPr>
      </w:pPr>
      <w:r w:rsidRPr="008B3360">
        <w:rPr>
          <w:rFonts w:ascii="Times New Roman" w:eastAsiaTheme="minorEastAsia" w:hAnsi="Times New Roman" w:cs="Times New Roman"/>
          <w:sz w:val="28"/>
          <w:szCs w:val="28"/>
          <w:lang w:eastAsia="ru-RU"/>
        </w:rPr>
        <w:t xml:space="preserve">минимума  или, если такая точка не единственна, – к множеству точек минимума. Иногда удается построить только приближение к </w:t>
      </w:r>
      <w:proofErr w:type="gramStart"/>
      <w:r w:rsidRPr="008B3360">
        <w:rPr>
          <w:rFonts w:ascii="Times New Roman" w:eastAsiaTheme="minorEastAsia" w:hAnsi="Times New Roman" w:cs="Times New Roman"/>
          <w:sz w:val="28"/>
          <w:szCs w:val="28"/>
          <w:lang w:eastAsia="ru-RU"/>
        </w:rPr>
        <w:t>минимальному</w:t>
      </w:r>
      <w:proofErr w:type="gramEnd"/>
    </w:p>
    <w:p w14:paraId="374B4C33" w14:textId="77777777" w:rsidR="00EF1346" w:rsidRDefault="008B3360" w:rsidP="008B3360">
      <w:pPr>
        <w:spacing w:line="360" w:lineRule="auto"/>
        <w:jc w:val="both"/>
        <w:rPr>
          <w:rFonts w:ascii="Times New Roman" w:eastAsiaTheme="minorEastAsia" w:hAnsi="Times New Roman" w:cs="Times New Roman"/>
          <w:sz w:val="28"/>
          <w:szCs w:val="28"/>
          <w:lang w:eastAsia="ru-RU"/>
        </w:rPr>
      </w:pPr>
      <w:r w:rsidRPr="008B3360">
        <w:rPr>
          <w:rFonts w:ascii="Times New Roman" w:eastAsiaTheme="minorEastAsia" w:hAnsi="Times New Roman" w:cs="Times New Roman"/>
          <w:sz w:val="28"/>
          <w:szCs w:val="28"/>
          <w:lang w:eastAsia="ru-RU"/>
        </w:rPr>
        <w:t>значению целевой функции</w:t>
      </w:r>
      <w:r>
        <w:rPr>
          <w:rFonts w:ascii="Times New Roman" w:eastAsiaTheme="minorEastAsia" w:hAnsi="Times New Roman" w:cs="Times New Roman"/>
          <w:sz w:val="28"/>
          <w:szCs w:val="28"/>
          <w:lang w:eastAsia="ru-RU"/>
        </w:rPr>
        <w:t>.</w:t>
      </w:r>
    </w:p>
    <w:p w14:paraId="5EB71C03" w14:textId="77777777" w:rsidR="008B3360" w:rsidRPr="008B3360" w:rsidRDefault="008B3360" w:rsidP="00905EFA">
      <w:pPr>
        <w:spacing w:line="360" w:lineRule="auto"/>
        <w:ind w:firstLine="720"/>
        <w:jc w:val="both"/>
        <w:rPr>
          <w:rFonts w:ascii="Times New Roman" w:eastAsiaTheme="minorEastAsia" w:hAnsi="Times New Roman" w:cs="Times New Roman"/>
          <w:sz w:val="28"/>
          <w:szCs w:val="28"/>
          <w:lang w:eastAsia="ru-RU"/>
        </w:rPr>
      </w:pPr>
      <w:r w:rsidRPr="008B3360">
        <w:rPr>
          <w:rFonts w:ascii="Times New Roman" w:eastAsiaTheme="minorEastAsia" w:hAnsi="Times New Roman" w:cs="Times New Roman"/>
          <w:sz w:val="28"/>
          <w:szCs w:val="28"/>
          <w:lang w:eastAsia="ru-RU"/>
        </w:rPr>
        <w:t xml:space="preserve">Графический метод характеризуется простотой и наглядностью, однако, он недостаточно точен и применим только для задач с не более чем тремя переменными. </w:t>
      </w:r>
      <w:r w:rsidR="005D1B74">
        <w:rPr>
          <w:rFonts w:ascii="Times New Roman" w:eastAsiaTheme="minorEastAsia" w:hAnsi="Times New Roman" w:cs="Times New Roman"/>
          <w:sz w:val="28"/>
          <w:szCs w:val="28"/>
          <w:lang w:eastAsia="ru-RU"/>
        </w:rPr>
        <w:t xml:space="preserve">Так как довольно трудно построить многогранник решений, который образуется в результате пересечения полупространств. </w:t>
      </w:r>
      <w:r w:rsidR="005D1B74">
        <w:rPr>
          <w:rFonts w:ascii="Times New Roman" w:eastAsiaTheme="minorEastAsia" w:hAnsi="Times New Roman" w:cs="Times New Roman"/>
          <w:sz w:val="28"/>
          <w:szCs w:val="28"/>
          <w:lang w:eastAsia="ru-RU"/>
        </w:rPr>
        <w:lastRenderedPageBreak/>
        <w:t>Задачу пространства с более чем тремя переменными графически изобразить вообще невозможно.</w:t>
      </w:r>
    </w:p>
    <w:p w14:paraId="31BA96FA" w14:textId="77777777" w:rsidR="00060809" w:rsidRPr="00060809" w:rsidRDefault="008B3360" w:rsidP="00905EFA">
      <w:pPr>
        <w:spacing w:line="360" w:lineRule="auto"/>
        <w:ind w:firstLine="720"/>
        <w:jc w:val="both"/>
        <w:rPr>
          <w:rFonts w:ascii="Times New Roman" w:eastAsiaTheme="minorEastAsia" w:hAnsi="Times New Roman" w:cs="Times New Roman"/>
          <w:sz w:val="28"/>
          <w:szCs w:val="28"/>
          <w:lang w:eastAsia="ru-RU"/>
        </w:rPr>
      </w:pPr>
      <w:r w:rsidRPr="008B3360">
        <w:rPr>
          <w:rFonts w:ascii="Times New Roman" w:eastAsiaTheme="minorEastAsia" w:hAnsi="Times New Roman" w:cs="Times New Roman"/>
          <w:sz w:val="28"/>
          <w:szCs w:val="28"/>
          <w:lang w:eastAsia="ru-RU"/>
        </w:rPr>
        <w:t xml:space="preserve">Метод основан на том, что каждое ограничение </w:t>
      </w:r>
      <w:r w:rsidR="00EA57CE">
        <w:rPr>
          <w:rFonts w:ascii="Times New Roman" w:eastAsiaTheme="minorEastAsia" w:hAnsi="Times New Roman" w:cs="Times New Roman"/>
          <w:sz w:val="28"/>
          <w:szCs w:val="28"/>
          <w:lang w:eastAsia="ru-RU"/>
        </w:rPr>
        <w:t>(</w:t>
      </w:r>
      <w:r w:rsidRPr="008B3360">
        <w:rPr>
          <w:rFonts w:ascii="Times New Roman" w:eastAsiaTheme="minorEastAsia" w:hAnsi="Times New Roman" w:cs="Times New Roman"/>
          <w:sz w:val="28"/>
          <w:szCs w:val="28"/>
          <w:lang w:eastAsia="ru-RU"/>
        </w:rPr>
        <w:t>неравенство</w:t>
      </w:r>
      <w:r w:rsidR="00EA57CE">
        <w:rPr>
          <w:rFonts w:ascii="Times New Roman" w:eastAsiaTheme="minorEastAsia" w:hAnsi="Times New Roman" w:cs="Times New Roman"/>
          <w:sz w:val="28"/>
          <w:szCs w:val="28"/>
          <w:lang w:eastAsia="ru-RU"/>
        </w:rPr>
        <w:t>)</w:t>
      </w:r>
      <w:r w:rsidRPr="008B3360">
        <w:rPr>
          <w:rFonts w:ascii="Times New Roman" w:eastAsiaTheme="minorEastAsia" w:hAnsi="Times New Roman" w:cs="Times New Roman"/>
          <w:sz w:val="28"/>
          <w:szCs w:val="28"/>
          <w:lang w:eastAsia="ru-RU"/>
        </w:rPr>
        <w:t xml:space="preserve"> отсекает в </w:t>
      </w:r>
      <w:r w:rsidRPr="008B3360">
        <w:rPr>
          <w:rFonts w:ascii="Times New Roman" w:eastAsiaTheme="minorEastAsia" w:hAnsi="Times New Roman" w:cs="Times New Roman"/>
          <w:i/>
          <w:iCs/>
          <w:sz w:val="28"/>
          <w:szCs w:val="28"/>
          <w:lang w:eastAsia="ru-RU"/>
        </w:rPr>
        <w:t>n</w:t>
      </w:r>
      <w:r w:rsidRPr="008B3360">
        <w:rPr>
          <w:rFonts w:ascii="Times New Roman" w:eastAsiaTheme="minorEastAsia" w:hAnsi="Times New Roman" w:cs="Times New Roman"/>
          <w:sz w:val="28"/>
          <w:szCs w:val="28"/>
          <w:lang w:eastAsia="ru-RU"/>
        </w:rPr>
        <w:t xml:space="preserve">-мерном пространстве </w:t>
      </w:r>
      <w:r w:rsidRPr="008B3360">
        <w:rPr>
          <w:rFonts w:ascii="Times New Roman" w:eastAsiaTheme="minorEastAsia" w:hAnsi="Times New Roman" w:cs="Times New Roman"/>
          <w:i/>
          <w:iCs/>
          <w:sz w:val="28"/>
          <w:szCs w:val="28"/>
          <w:lang w:eastAsia="ru-RU"/>
        </w:rPr>
        <w:t>n</w:t>
      </w:r>
      <w:r w:rsidR="00EA57CE">
        <w:rPr>
          <w:rFonts w:ascii="Times New Roman" w:eastAsiaTheme="minorEastAsia" w:hAnsi="Times New Roman" w:cs="Times New Roman"/>
          <w:sz w:val="28"/>
          <w:szCs w:val="28"/>
          <w:lang w:eastAsia="ru-RU"/>
        </w:rPr>
        <w:t xml:space="preserve">-мерную полуплоскость. </w:t>
      </w:r>
      <w:r w:rsidRPr="008B3360">
        <w:rPr>
          <w:rFonts w:ascii="Times New Roman" w:eastAsiaTheme="minorEastAsia" w:hAnsi="Times New Roman" w:cs="Times New Roman"/>
          <w:sz w:val="28"/>
          <w:szCs w:val="28"/>
          <w:lang w:eastAsia="ru-RU"/>
        </w:rPr>
        <w:t xml:space="preserve">Совокупность этих полуплоскостей (если ограничения совместны) образует </w:t>
      </w:r>
      <w:r w:rsidRPr="008B3360">
        <w:rPr>
          <w:rFonts w:ascii="Times New Roman" w:eastAsiaTheme="minorEastAsia" w:hAnsi="Times New Roman" w:cs="Times New Roman"/>
          <w:i/>
          <w:iCs/>
          <w:sz w:val="28"/>
          <w:szCs w:val="28"/>
          <w:lang w:eastAsia="ru-RU"/>
        </w:rPr>
        <w:t>n</w:t>
      </w:r>
      <w:r w:rsidRPr="008B3360">
        <w:rPr>
          <w:rFonts w:ascii="Times New Roman" w:eastAsiaTheme="minorEastAsia" w:hAnsi="Times New Roman" w:cs="Times New Roman"/>
          <w:sz w:val="28"/>
          <w:szCs w:val="28"/>
          <w:lang w:eastAsia="ru-RU"/>
        </w:rPr>
        <w:t>-мерную область допустимых решений (ОДР). Оптимальное решение достигается в одной из вершин многогранника. Для определения этой вершины необходимо построить поверхность</w:t>
      </w:r>
      <w:r w:rsidR="00400AC8">
        <w:rPr>
          <w:rFonts w:ascii="Times New Roman" w:eastAsiaTheme="minorEastAsia" w:hAnsi="Times New Roman" w:cs="Times New Roman"/>
          <w:sz w:val="28"/>
          <w:szCs w:val="28"/>
          <w:lang w:eastAsia="ru-RU"/>
        </w:rPr>
        <w:t xml:space="preserve"> </w:t>
      </w:r>
      <w:r w:rsidRPr="008B3360">
        <w:rPr>
          <w:rFonts w:ascii="Times New Roman" w:eastAsiaTheme="minorEastAsia" w:hAnsi="Times New Roman" w:cs="Times New Roman"/>
          <w:sz w:val="28"/>
          <w:szCs w:val="28"/>
          <w:lang w:eastAsia="ru-RU"/>
        </w:rPr>
        <w:t xml:space="preserve">уровня </w:t>
      </w:r>
      <w:r w:rsidR="00EA57CE">
        <w:rPr>
          <w:rFonts w:ascii="Times New Roman" w:eastAsiaTheme="minorEastAsia" w:hAnsi="Times New Roman" w:cs="Times New Roman"/>
          <w:sz w:val="28"/>
          <w:szCs w:val="28"/>
          <w:lang w:eastAsia="ru-RU"/>
        </w:rPr>
        <w:t>(линию уровня)</w:t>
      </w:r>
      <w:r w:rsidR="00400AC8">
        <w:rPr>
          <w:rFonts w:ascii="Times New Roman" w:eastAsiaTheme="minorEastAsia" w:hAnsi="Times New Roman" w:cs="Times New Roman"/>
          <w:sz w:val="28"/>
          <w:szCs w:val="28"/>
          <w:lang w:eastAsia="ru-RU"/>
        </w:rPr>
        <w:t xml:space="preserve"> </w:t>
      </w:r>
      <w:r w:rsidRPr="008B3360">
        <w:rPr>
          <w:rFonts w:ascii="Times New Roman" w:eastAsiaTheme="minorEastAsia" w:hAnsi="Times New Roman" w:cs="Times New Roman"/>
          <w:sz w:val="28"/>
          <w:szCs w:val="28"/>
          <w:lang w:eastAsia="ru-RU"/>
        </w:rPr>
        <w:t xml:space="preserve">целевой функции. Затем, следует перемещать эту поверхность (линию) </w:t>
      </w:r>
      <w:r w:rsidR="00EA57CE">
        <w:rPr>
          <w:rFonts w:ascii="Times New Roman" w:eastAsiaTheme="minorEastAsia" w:hAnsi="Times New Roman" w:cs="Times New Roman"/>
          <w:sz w:val="28"/>
          <w:szCs w:val="28"/>
          <w:lang w:eastAsia="ru-RU"/>
        </w:rPr>
        <w:t xml:space="preserve">до крайней точки </w:t>
      </w:r>
      <w:r w:rsidRPr="008B3360">
        <w:rPr>
          <w:rFonts w:ascii="Times New Roman" w:eastAsiaTheme="minorEastAsia" w:hAnsi="Times New Roman" w:cs="Times New Roman"/>
          <w:sz w:val="28"/>
          <w:szCs w:val="28"/>
          <w:lang w:eastAsia="ru-RU"/>
        </w:rPr>
        <w:t xml:space="preserve">ОДР. </w:t>
      </w:r>
    </w:p>
    <w:p w14:paraId="5E3EC046" w14:textId="77777777" w:rsidR="00060809" w:rsidRPr="00060809" w:rsidRDefault="00060809" w:rsidP="0086010A">
      <w:pPr>
        <w:spacing w:line="360" w:lineRule="auto"/>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Эти построения будем продолжать до тех пор, пока </w:t>
      </w:r>
      <w:r w:rsidR="0086010A">
        <w:rPr>
          <w:rFonts w:ascii="Times New Roman" w:eastAsiaTheme="minorEastAsia" w:hAnsi="Times New Roman" w:cs="Times New Roman"/>
          <w:sz w:val="28"/>
          <w:szCs w:val="28"/>
          <w:lang w:eastAsia="ru-RU"/>
        </w:rPr>
        <w:t>линия</w:t>
      </w:r>
      <w:r w:rsidRPr="00060809">
        <w:rPr>
          <w:rFonts w:ascii="Times New Roman" w:eastAsiaTheme="minorEastAsia" w:hAnsi="Times New Roman" w:cs="Times New Roman"/>
          <w:sz w:val="28"/>
          <w:szCs w:val="28"/>
          <w:lang w:eastAsia="ru-RU"/>
        </w:rPr>
        <w:t xml:space="preserve"> не пройдет через последнюю вершину многоугольника решений. Эта точка определяет оптимальное значение.</w:t>
      </w:r>
    </w:p>
    <w:p w14:paraId="286313E6" w14:textId="77777777" w:rsidR="00060809" w:rsidRPr="00060809" w:rsidRDefault="00060809" w:rsidP="00060809">
      <w:pPr>
        <w:spacing w:line="360" w:lineRule="auto"/>
        <w:ind w:firstLine="72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Итак, нахождение решения задачи линейного программирования геометрическим методом включает следующие этапы:</w:t>
      </w:r>
    </w:p>
    <w:p w14:paraId="7BFF298E" w14:textId="77777777" w:rsidR="00060809" w:rsidRPr="00060809" w:rsidRDefault="00060809" w:rsidP="00060809">
      <w:pPr>
        <w:numPr>
          <w:ilvl w:val="0"/>
          <w:numId w:val="2"/>
        </w:numPr>
        <w:tabs>
          <w:tab w:val="num" w:pos="1080"/>
        </w:tabs>
        <w:spacing w:line="360" w:lineRule="auto"/>
        <w:ind w:left="108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Строят прямые, </w:t>
      </w:r>
      <w:proofErr w:type="gramStart"/>
      <w:r w:rsidRPr="00060809">
        <w:rPr>
          <w:rFonts w:ascii="Times New Roman" w:eastAsiaTheme="minorEastAsia" w:hAnsi="Times New Roman" w:cs="Times New Roman"/>
          <w:sz w:val="28"/>
          <w:szCs w:val="28"/>
          <w:lang w:eastAsia="ru-RU"/>
        </w:rPr>
        <w:t>уравнения</w:t>
      </w:r>
      <w:proofErr w:type="gramEnd"/>
      <w:r w:rsidRPr="00060809">
        <w:rPr>
          <w:rFonts w:ascii="Times New Roman" w:eastAsiaTheme="minorEastAsia" w:hAnsi="Times New Roman" w:cs="Times New Roman"/>
          <w:sz w:val="28"/>
          <w:szCs w:val="28"/>
          <w:lang w:eastAsia="ru-RU"/>
        </w:rPr>
        <w:t xml:space="preserve"> которых получаются в результате замены в ограничениях знаков неравенств на знаки точных равенств.</w:t>
      </w:r>
    </w:p>
    <w:p w14:paraId="06EA25F9" w14:textId="77777777" w:rsidR="00060809" w:rsidRPr="00060809" w:rsidRDefault="00060809" w:rsidP="00060809">
      <w:pPr>
        <w:numPr>
          <w:ilvl w:val="0"/>
          <w:numId w:val="2"/>
        </w:numPr>
        <w:tabs>
          <w:tab w:val="num" w:pos="1080"/>
        </w:tabs>
        <w:spacing w:line="360" w:lineRule="auto"/>
        <w:ind w:left="108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Находят полуплоскости, определяемые каждым из ограничений задачи.</w:t>
      </w:r>
    </w:p>
    <w:p w14:paraId="5FBF7ED2" w14:textId="77777777" w:rsidR="00060809" w:rsidRPr="00060809" w:rsidRDefault="00060809" w:rsidP="00060809">
      <w:pPr>
        <w:numPr>
          <w:ilvl w:val="0"/>
          <w:numId w:val="2"/>
        </w:numPr>
        <w:tabs>
          <w:tab w:val="num" w:pos="1080"/>
        </w:tabs>
        <w:spacing w:line="360" w:lineRule="auto"/>
        <w:ind w:left="108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Находят многоугольник решений.</w:t>
      </w:r>
    </w:p>
    <w:p w14:paraId="5071356D" w14:textId="77777777" w:rsidR="00060809" w:rsidRPr="00060809" w:rsidRDefault="00060809" w:rsidP="00060809">
      <w:pPr>
        <w:numPr>
          <w:ilvl w:val="0"/>
          <w:numId w:val="2"/>
        </w:numPr>
        <w:tabs>
          <w:tab w:val="num" w:pos="1080"/>
        </w:tabs>
        <w:spacing w:line="360" w:lineRule="auto"/>
        <w:ind w:left="108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Строят прямую </w:t>
      </w:r>
      <w:r w:rsidRPr="00060809">
        <w:rPr>
          <w:rFonts w:ascii="Times New Roman" w:eastAsiaTheme="minorEastAsia" w:hAnsi="Times New Roman" w:cs="Times New Roman"/>
          <w:position w:val="-12"/>
          <w:sz w:val="28"/>
          <w:szCs w:val="28"/>
          <w:lang w:eastAsia="ru-RU"/>
        </w:rPr>
        <w:object w:dxaOrig="1719" w:dyaOrig="380">
          <v:shape id="_x0000_i1040" type="#_x0000_t75" style="width:86.25pt;height:18.75pt" o:ole="" fillcolor="window">
            <v:imagedata r:id="rId40" o:title=""/>
          </v:shape>
          <o:OLEObject Type="Embed" ProgID="Equation.3" ShapeID="_x0000_i1040" DrawAspect="Content" ObjectID="_1424413916" r:id="rId41"/>
        </w:object>
      </w:r>
      <w:r w:rsidRPr="00060809">
        <w:rPr>
          <w:rFonts w:ascii="Times New Roman" w:eastAsiaTheme="minorEastAsia" w:hAnsi="Times New Roman" w:cs="Times New Roman"/>
          <w:sz w:val="28"/>
          <w:szCs w:val="28"/>
          <w:lang w:eastAsia="ru-RU"/>
        </w:rPr>
        <w:t>.</w:t>
      </w:r>
    </w:p>
    <w:p w14:paraId="221B6919" w14:textId="77777777" w:rsidR="00060809" w:rsidRPr="00060809" w:rsidRDefault="00060809" w:rsidP="00060809">
      <w:pPr>
        <w:numPr>
          <w:ilvl w:val="0"/>
          <w:numId w:val="2"/>
        </w:numPr>
        <w:tabs>
          <w:tab w:val="num" w:pos="1080"/>
        </w:tabs>
        <w:spacing w:line="360" w:lineRule="auto"/>
        <w:ind w:left="108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 xml:space="preserve">Строят параллельные прямые </w:t>
      </w:r>
      <w:r w:rsidRPr="00060809">
        <w:rPr>
          <w:rFonts w:ascii="Times New Roman" w:eastAsiaTheme="minorEastAsia" w:hAnsi="Times New Roman" w:cs="Times New Roman"/>
          <w:position w:val="-12"/>
          <w:sz w:val="28"/>
          <w:szCs w:val="28"/>
          <w:lang w:eastAsia="ru-RU"/>
        </w:rPr>
        <w:object w:dxaOrig="1719" w:dyaOrig="380">
          <v:shape id="_x0000_i1041" type="#_x0000_t75" style="width:86.25pt;height:18.75pt" o:ole="" fillcolor="window">
            <v:imagedata r:id="rId42" o:title=""/>
          </v:shape>
          <o:OLEObject Type="Embed" ProgID="Equation.3" ShapeID="_x0000_i1041" DrawAspect="Content" ObjectID="_1424413917" r:id="rId43"/>
        </w:object>
      </w:r>
      <w:r w:rsidRPr="00060809">
        <w:rPr>
          <w:rFonts w:ascii="Times New Roman" w:eastAsiaTheme="minorEastAsia" w:hAnsi="Times New Roman" w:cs="Times New Roman"/>
          <w:sz w:val="28"/>
          <w:szCs w:val="28"/>
          <w:lang w:eastAsia="ru-RU"/>
        </w:rPr>
        <w:t xml:space="preserve"> в направлении </w:t>
      </w:r>
      <w:r w:rsidR="0086010A">
        <w:rPr>
          <w:rFonts w:ascii="Times New Roman" w:eastAsiaTheme="minorEastAsia" w:hAnsi="Times New Roman" w:cs="Times New Roman"/>
          <w:sz w:val="28"/>
          <w:szCs w:val="28"/>
          <w:lang w:eastAsia="ru-RU"/>
        </w:rPr>
        <w:t>оптимального вектора решений</w:t>
      </w:r>
      <w:r w:rsidRPr="00060809">
        <w:rPr>
          <w:rFonts w:ascii="Times New Roman" w:eastAsiaTheme="minorEastAsia" w:hAnsi="Times New Roman" w:cs="Times New Roman"/>
          <w:sz w:val="28"/>
          <w:szCs w:val="28"/>
          <w:lang w:eastAsia="ru-RU"/>
        </w:rPr>
        <w:t>, в результате чего находят точку, в которой функция принимает максимальное или минимальное значение, либо устанавливают неограниченность сверху (снизу) функции на допустимом множестве.</w:t>
      </w:r>
    </w:p>
    <w:p w14:paraId="109B9709" w14:textId="77777777" w:rsidR="00060809" w:rsidRDefault="00060809" w:rsidP="00060809">
      <w:pPr>
        <w:numPr>
          <w:ilvl w:val="0"/>
          <w:numId w:val="2"/>
        </w:numPr>
        <w:tabs>
          <w:tab w:val="num" w:pos="1080"/>
        </w:tabs>
        <w:spacing w:line="360" w:lineRule="auto"/>
        <w:ind w:left="1080"/>
        <w:jc w:val="both"/>
        <w:rPr>
          <w:rFonts w:ascii="Times New Roman" w:eastAsiaTheme="minorEastAsia" w:hAnsi="Times New Roman" w:cs="Times New Roman"/>
          <w:sz w:val="28"/>
          <w:szCs w:val="28"/>
          <w:lang w:eastAsia="ru-RU"/>
        </w:rPr>
      </w:pPr>
      <w:r w:rsidRPr="00060809">
        <w:rPr>
          <w:rFonts w:ascii="Times New Roman" w:eastAsiaTheme="minorEastAsia" w:hAnsi="Times New Roman" w:cs="Times New Roman"/>
          <w:sz w:val="28"/>
          <w:szCs w:val="28"/>
          <w:lang w:eastAsia="ru-RU"/>
        </w:rPr>
        <w:t>Определяют координаты точки максимума (минимума) функции и вычисляют значение целевой функции в этой точке.</w:t>
      </w:r>
    </w:p>
    <w:p w14:paraId="3BFDFB87" w14:textId="77777777" w:rsidR="00263845" w:rsidRDefault="000B3AA2" w:rsidP="000B3AA2">
      <w:pPr>
        <w:spacing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Рассмотрим </w:t>
      </w:r>
      <w:r w:rsidRPr="00263845">
        <w:rPr>
          <w:rFonts w:ascii="Times New Roman" w:eastAsiaTheme="minorEastAsia" w:hAnsi="Times New Roman" w:cs="Times New Roman"/>
          <w:sz w:val="28"/>
          <w:szCs w:val="28"/>
          <w:lang w:eastAsia="ru-RU"/>
        </w:rPr>
        <w:t>пример</w:t>
      </w:r>
      <w:r>
        <w:rPr>
          <w:rFonts w:ascii="Times New Roman" w:eastAsiaTheme="minorEastAsia" w:hAnsi="Times New Roman" w:cs="Times New Roman"/>
          <w:sz w:val="28"/>
          <w:szCs w:val="28"/>
          <w:lang w:eastAsia="ru-RU"/>
        </w:rPr>
        <w:t>.</w:t>
      </w:r>
    </w:p>
    <w:p w14:paraId="19A739EB" w14:textId="77777777" w:rsidR="0086010A"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lastRenderedPageBreak/>
        <w:t xml:space="preserve">Цех может производить стулья и столы. На производство стула идет 5 единиц материала, на производство стола - 20 единиц (футов красного дерева). Стул требует 10 человеко-часов, стол - 15. </w:t>
      </w:r>
    </w:p>
    <w:p w14:paraId="3F65B7F9"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Имеется 400 единиц материала и 450 человеко-часов. Прибыль при производстве стула - 45 долларов США, при производстве стола - 80 </w:t>
      </w:r>
      <w:r>
        <w:rPr>
          <w:rFonts w:ascii="Times New Roman" w:eastAsiaTheme="minorEastAsia" w:hAnsi="Times New Roman" w:cs="Times New Roman"/>
          <w:sz w:val="28"/>
          <w:szCs w:val="28"/>
          <w:lang w:eastAsia="ru-RU"/>
        </w:rPr>
        <w:t>д</w:t>
      </w:r>
      <w:r w:rsidRPr="000F6E9E">
        <w:rPr>
          <w:rFonts w:ascii="Times New Roman" w:eastAsiaTheme="minorEastAsia" w:hAnsi="Times New Roman" w:cs="Times New Roman"/>
          <w:sz w:val="28"/>
          <w:szCs w:val="28"/>
          <w:lang w:eastAsia="ru-RU"/>
        </w:rPr>
        <w:t>олларов США. Сколько надо сделать стульев и столов, чтобы получить максимальную прибыль?</w:t>
      </w:r>
    </w:p>
    <w:p w14:paraId="3C4FAFDD"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 Обозначим: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 число изготовленных стульев,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xml:space="preserve"> - число сделанных столов. Задача оптимизации имеет вид:</w:t>
      </w:r>
    </w:p>
    <w:p w14:paraId="581A740C"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45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+ 80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 xml:space="preserve">2 </w:t>
      </w:r>
      <w:r w:rsidRPr="000F6E9E">
        <w:rPr>
          <w:rFonts w:ascii="Times New Roman" w:eastAsiaTheme="minorEastAsia" w:hAnsi="Times New Roman" w:cs="Times New Roman"/>
          <w:sz w:val="28"/>
          <w:szCs w:val="28"/>
          <w:lang w:eastAsia="ru-RU"/>
        </w:rPr>
        <w:t xml:space="preserve"> → </w:t>
      </w:r>
      <w:proofErr w:type="spellStart"/>
      <w:r w:rsidRPr="000F6E9E">
        <w:rPr>
          <w:rFonts w:ascii="Times New Roman" w:eastAsiaTheme="minorEastAsia" w:hAnsi="Times New Roman" w:cs="Times New Roman"/>
          <w:sz w:val="28"/>
          <w:szCs w:val="28"/>
          <w:lang w:eastAsia="ru-RU"/>
        </w:rPr>
        <w:t>max</w:t>
      </w:r>
      <w:proofErr w:type="spellEnd"/>
      <w:r w:rsidRPr="000F6E9E">
        <w:rPr>
          <w:rFonts w:ascii="Times New Roman" w:eastAsiaTheme="minorEastAsia" w:hAnsi="Times New Roman" w:cs="Times New Roman"/>
          <w:sz w:val="28"/>
          <w:szCs w:val="28"/>
          <w:lang w:eastAsia="ru-RU"/>
        </w:rPr>
        <w:t xml:space="preserve"> ,</w:t>
      </w:r>
    </w:p>
    <w:p w14:paraId="09E2C422"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5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+ 20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 400 ,</w:t>
      </w:r>
    </w:p>
    <w:p w14:paraId="5B8B02AC"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10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+ 15</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 450 ,</w:t>
      </w:r>
    </w:p>
    <w:p w14:paraId="7EF274C5"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vertAlign w:val="subscript"/>
          <w:lang w:eastAsia="ru-RU"/>
        </w:rPr>
        <w:t> </w:t>
      </w:r>
      <w:r w:rsidRPr="000F6E9E">
        <w:rPr>
          <w:rFonts w:ascii="Times New Roman" w:eastAsiaTheme="minorEastAsia" w:hAnsi="Times New Roman" w:cs="Times New Roman"/>
          <w:sz w:val="28"/>
          <w:szCs w:val="28"/>
          <w:lang w:eastAsia="ru-RU"/>
        </w:rPr>
        <w:t> ≥ 0 ,</w:t>
      </w:r>
    </w:p>
    <w:p w14:paraId="3676A62C"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2</w:t>
      </w:r>
      <w:proofErr w:type="gramEnd"/>
      <w:r w:rsidRPr="000F6E9E">
        <w:rPr>
          <w:rFonts w:ascii="Times New Roman" w:eastAsiaTheme="minorEastAsia" w:hAnsi="Times New Roman" w:cs="Times New Roman"/>
          <w:sz w:val="28"/>
          <w:szCs w:val="28"/>
          <w:lang w:eastAsia="ru-RU"/>
        </w:rPr>
        <w:t> ≥ 0 .</w:t>
      </w:r>
    </w:p>
    <w:p w14:paraId="00D1C286"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В первой строке выписана целевая функция - прибыль при выпуске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стульев и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xml:space="preserve"> столов. Ее требуется максимизировать, выбирая оптимальные значения переменных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и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 xml:space="preserve">2 </w:t>
      </w:r>
      <w:r w:rsidRPr="000F6E9E">
        <w:rPr>
          <w:rFonts w:ascii="Times New Roman" w:eastAsiaTheme="minorEastAsia" w:hAnsi="Times New Roman" w:cs="Times New Roman"/>
          <w:sz w:val="28"/>
          <w:szCs w:val="28"/>
          <w:lang w:eastAsia="ru-RU"/>
        </w:rPr>
        <w:t xml:space="preserve">. При этом должны быть выполнены ограничения по материалу (вторая строчка) - истрачено не более </w:t>
      </w:r>
      <w:smartTag w:uri="urn:schemas-microsoft-com:office:smarttags" w:element="metricconverter">
        <w:smartTagPr>
          <w:attr w:name="ProductID" w:val="400 футов"/>
        </w:smartTagPr>
        <w:r w:rsidRPr="000F6E9E">
          <w:rPr>
            <w:rFonts w:ascii="Times New Roman" w:eastAsiaTheme="minorEastAsia" w:hAnsi="Times New Roman" w:cs="Times New Roman"/>
            <w:sz w:val="28"/>
            <w:szCs w:val="28"/>
            <w:lang w:eastAsia="ru-RU"/>
          </w:rPr>
          <w:t>400 футов</w:t>
        </w:r>
      </w:smartTag>
      <w:r w:rsidRPr="000F6E9E">
        <w:rPr>
          <w:rFonts w:ascii="Times New Roman" w:eastAsiaTheme="minorEastAsia" w:hAnsi="Times New Roman" w:cs="Times New Roman"/>
          <w:sz w:val="28"/>
          <w:szCs w:val="28"/>
          <w:lang w:eastAsia="ru-RU"/>
        </w:rPr>
        <w:t xml:space="preserve"> красного дерева. А также и ограничения по труду (третья строчка) - затрачено не более 450 часов. Кроме того, нельзя забывать, что число столов и число стульев </w:t>
      </w:r>
      <w:proofErr w:type="gramStart"/>
      <w:r w:rsidRPr="000F6E9E">
        <w:rPr>
          <w:rFonts w:ascii="Times New Roman" w:eastAsiaTheme="minorEastAsia" w:hAnsi="Times New Roman" w:cs="Times New Roman"/>
          <w:sz w:val="28"/>
          <w:szCs w:val="28"/>
          <w:lang w:eastAsia="ru-RU"/>
        </w:rPr>
        <w:t>неотрицательны</w:t>
      </w:r>
      <w:proofErr w:type="gramEnd"/>
      <w:r w:rsidRPr="000F6E9E">
        <w:rPr>
          <w:rFonts w:ascii="Times New Roman" w:eastAsiaTheme="minorEastAsia" w:hAnsi="Times New Roman" w:cs="Times New Roman"/>
          <w:sz w:val="28"/>
          <w:szCs w:val="28"/>
          <w:lang w:eastAsia="ru-RU"/>
        </w:rPr>
        <w:t xml:space="preserve">. Если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 0, то это значит, что стулья не выпускаются. Если же хоть один стул сделан, то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положительно. Но невозможно представить себе отрицательный выпуск - </w:t>
      </w:r>
      <w:r w:rsidRPr="000F6E9E">
        <w:rPr>
          <w:rFonts w:ascii="Times New Roman" w:eastAsiaTheme="minorEastAsia" w:hAnsi="Times New Roman" w:cs="Times New Roman"/>
          <w:i/>
          <w:iCs/>
          <w:sz w:val="28"/>
          <w:szCs w:val="28"/>
          <w:lang w:eastAsia="ru-RU"/>
        </w:rPr>
        <w:t>Х</w:t>
      </w:r>
      <w:proofErr w:type="gramStart"/>
      <w:r w:rsidRPr="000F6E9E">
        <w:rPr>
          <w:rFonts w:ascii="Times New Roman" w:eastAsiaTheme="minorEastAsia" w:hAnsi="Times New Roman" w:cs="Times New Roman"/>
          <w:sz w:val="28"/>
          <w:szCs w:val="28"/>
          <w:vertAlign w:val="subscript"/>
          <w:lang w:eastAsia="ru-RU"/>
        </w:rPr>
        <w:t>1</w:t>
      </w:r>
      <w:proofErr w:type="gramEnd"/>
      <w:r w:rsidRPr="000F6E9E">
        <w:rPr>
          <w:rFonts w:ascii="Times New Roman" w:eastAsiaTheme="minorEastAsia" w:hAnsi="Times New Roman" w:cs="Times New Roman"/>
          <w:sz w:val="28"/>
          <w:szCs w:val="28"/>
          <w:lang w:eastAsia="ru-RU"/>
        </w:rPr>
        <w:t xml:space="preserve"> не может быть отрицательным с экономической точки зрения, хотя с математической точки зрения такого ограничения усмотреть нельзя. В четвертой и пятой строчках задачи и констатируется, что переменные неотрицательны.</w:t>
      </w:r>
    </w:p>
    <w:p w14:paraId="0A204EAC"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Условия производственной задачи можно изобразить на координатной плоскости. Будем по горизонтальной оси абсцисс откладывать значения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 а по вертикальной оси ординат - значения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Тогда ограничения по материалу и последние две строчки оптимизационной задачи выделяют возможные значения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 xml:space="preserve">1 ,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объемов выпуска в виде треугольника (рис.1).</w:t>
      </w:r>
    </w:p>
    <w:p w14:paraId="1476D49C"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noProof/>
          <w:sz w:val="28"/>
          <w:szCs w:val="28"/>
          <w:lang w:eastAsia="ru-RU"/>
        </w:rPr>
        <w:lastRenderedPageBreak/>
        <w:drawing>
          <wp:inline distT="0" distB="0" distL="0" distR="0" wp14:editId="5D334A63">
            <wp:extent cx="5473699" cy="2183765"/>
            <wp:effectExtent l="0" t="0" r="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image002"/>
                    <pic:cNvPicPr>
                      <a:picLocks noChangeAspect="1" noChangeArrowheads="1"/>
                    </pic:cNvPicPr>
                  </pic:nvPicPr>
                  <pic:blipFill rotWithShape="1">
                    <a:blip r:embed="rId44">
                      <a:extLst>
                        <a:ext uri="{28A0092B-C50C-407E-A947-70E740481C1C}">
                          <a14:useLocalDpi xmlns:a14="http://schemas.microsoft.com/office/drawing/2010/main" val="0"/>
                        </a:ext>
                      </a:extLst>
                    </a:blip>
                    <a:srcRect t="2704" b="19806"/>
                    <a:stretch/>
                  </pic:blipFill>
                  <pic:spPr bwMode="auto">
                    <a:xfrm>
                      <a:off x="0" y="0"/>
                      <a:ext cx="5476875" cy="2185032"/>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 uri="{53640926-AAD7-44D8-BBD7-CCE9431645EC}">
                        <a14:shadowObscured xmlns:a14="http://schemas.microsoft.com/office/drawing/2010/main"/>
                      </a:ext>
                    </a:extLst>
                  </pic:spPr>
                </pic:pic>
              </a:graphicData>
            </a:graphic>
          </wp:inline>
        </w:drawing>
      </w:r>
    </w:p>
    <w:p w14:paraId="2DC72586" w14:textId="77777777" w:rsidR="00753B53" w:rsidRDefault="000B3AA2" w:rsidP="00905EFA">
      <w:pPr>
        <w:spacing w:line="360" w:lineRule="auto"/>
        <w:ind w:firstLine="720"/>
        <w:jc w:val="center"/>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Рис.1. Ограничения по материалу</w:t>
      </w:r>
      <w:r>
        <w:rPr>
          <w:rFonts w:ascii="Times New Roman" w:eastAsiaTheme="minorEastAsia" w:hAnsi="Times New Roman" w:cs="Times New Roman"/>
          <w:sz w:val="28"/>
          <w:szCs w:val="28"/>
          <w:lang w:eastAsia="ru-RU"/>
        </w:rPr>
        <w:t>.</w:t>
      </w:r>
    </w:p>
    <w:p w14:paraId="4BF75464" w14:textId="77777777" w:rsidR="000B3AA2"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Таким образом, ограничения по материалу изображаются в виде выпуклого многоугольника, конкретно, треугольника. Этот треугольник получается путем отсечения от первого квадранта примыкающей к началу координат зоны. Отсечение проводится прямой, соответствующей второй строке исходной задачи, с заменой неравенства на равенство. Прямая пересекает ось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соответствующую стульям, в точке (80,0). Это означает, что если весь материал пустить на изготовление стульев, то будет изготовлено 80 стульев. Та же прямая пересекает ось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xml:space="preserve">, соответствующую столам, в точке (0,20). Это означает, что если весь материал пустить на изготовление столов, то будет изготовлено 20 столов. </w:t>
      </w:r>
    </w:p>
    <w:p w14:paraId="6A6D6631" w14:textId="77777777" w:rsidR="000B3AA2"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Аналогичным образом можно изобразить и ограничения по труду (рис.2)</w:t>
      </w:r>
      <w:r>
        <w:rPr>
          <w:rFonts w:ascii="Times New Roman" w:eastAsiaTheme="minorEastAsia" w:hAnsi="Times New Roman" w:cs="Times New Roman"/>
          <w:sz w:val="28"/>
          <w:szCs w:val="28"/>
          <w:lang w:eastAsia="ru-RU"/>
        </w:rPr>
        <w:t>.</w:t>
      </w:r>
    </w:p>
    <w:p w14:paraId="01F65081"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noProof/>
          <w:sz w:val="28"/>
          <w:szCs w:val="28"/>
          <w:lang w:eastAsia="ru-RU"/>
        </w:rPr>
        <w:drawing>
          <wp:inline distT="0" distB="0" distL="0" distR="0" wp14:editId="13B9A9EF">
            <wp:extent cx="5981700" cy="2806700"/>
            <wp:effectExtent l="0" t="0" r="0" b="0"/>
            <wp:docPr id="4" name="Рисунок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image004"/>
                    <pic:cNvPicPr>
                      <a:picLocks noChangeAspect="1" noChangeArrowheads="1"/>
                    </pic:cNvPicPr>
                  </pic:nvPicPr>
                  <pic:blipFill rotWithShape="1">
                    <a:blip r:embed="rId45">
                      <a:extLst>
                        <a:ext uri="{28A0092B-C50C-407E-A947-70E740481C1C}">
                          <a14:useLocalDpi xmlns:a14="http://schemas.microsoft.com/office/drawing/2010/main" val="0"/>
                        </a:ext>
                      </a:extLst>
                    </a:blip>
                    <a:srcRect t="5263" b="5263"/>
                    <a:stretch/>
                  </pic:blipFill>
                  <pic:spPr bwMode="auto">
                    <a:xfrm>
                      <a:off x="0" y="0"/>
                      <a:ext cx="5987084" cy="2809226"/>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 uri="{53640926-AAD7-44D8-BBD7-CCE9431645EC}">
                        <a14:shadowObscured xmlns:a14="http://schemas.microsoft.com/office/drawing/2010/main"/>
                      </a:ext>
                    </a:extLst>
                  </pic:spPr>
                </pic:pic>
              </a:graphicData>
            </a:graphic>
          </wp:inline>
        </w:drawing>
      </w:r>
    </w:p>
    <w:p w14:paraId="617B0B26" w14:textId="77777777" w:rsidR="000B3AA2"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lastRenderedPageBreak/>
        <w:t xml:space="preserve">Таким образом, ограничения по труду, как и ограничения по материалу, изображаются в виде треугольника. Этот треугольник также получается путем отсечения от первого квадранта примыкающей к началу координат зоны. Отсечение проводится прямой, соответствующей третьей строке исходной задачи, с заменой неравенства на равенство. </w:t>
      </w:r>
    </w:p>
    <w:p w14:paraId="4867AA0A"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Прямая пересекает ось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соответствующую стульям, в точке (45,0). Это означает, что если все трудовые ресурсы пустить на изготовление стульев, то будет сделано 45 стульев. Та же прямая пересекает ось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соответствующую столам, в точке (0,30). Это означает, что если всех рабочих поставить на изготовление столов, то будет сделано 30 столов. Для всех точек внутри треугольника выполнено неравенство, а не равенство - часть рабочих будет простаивать.</w:t>
      </w:r>
    </w:p>
    <w:p w14:paraId="4BF32E6E" w14:textId="77777777" w:rsidR="00B964AD" w:rsidRPr="000F6E9E" w:rsidRDefault="000B3AA2" w:rsidP="00905EFA">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Мы видим, что очевидного решения нет - для изготовления 80 стульев есть материал, но не хватает рабочих рук, а для производства 30 столов есть рабочая сила, но нет материала, Значит, надо изготавливать и то, и другое. Но в каком соотношении?</w:t>
      </w:r>
    </w:p>
    <w:p w14:paraId="4B4901E9"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Чтобы ответить на этот вопрос, надо "совместить" рис.1 и рис.2, получив область возможных решений, а затем проследить, какие значения принимает целевая функция на этом множестве (рис.3).</w:t>
      </w:r>
    </w:p>
    <w:p w14:paraId="4ADB1A37"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noProof/>
          <w:sz w:val="28"/>
          <w:szCs w:val="28"/>
          <w:lang w:eastAsia="ru-RU"/>
        </w:rPr>
        <w:lastRenderedPageBreak/>
        <w:drawing>
          <wp:inline distT="0" distB="0" distL="0" distR="0" wp14:editId="54B8FF54">
            <wp:extent cx="5686425" cy="3886200"/>
            <wp:effectExtent l="0" t="0" r="0" b="0"/>
            <wp:docPr id="7" name="Рисунок 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image00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86425" cy="38862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2899043" w14:textId="77777777" w:rsidR="000B3AA2" w:rsidRPr="000F6E9E" w:rsidRDefault="000B3AA2" w:rsidP="00905EFA">
      <w:pPr>
        <w:spacing w:line="360" w:lineRule="auto"/>
        <w:ind w:firstLine="720"/>
        <w:jc w:val="center"/>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Рис.3. Основная идея линейного программирования.</w:t>
      </w:r>
    </w:p>
    <w:p w14:paraId="027043D8" w14:textId="77777777" w:rsidR="000B3AA2" w:rsidRPr="000F6E9E" w:rsidRDefault="000B3AA2" w:rsidP="00905EFA">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Таким образом, множество возможных значений объемов выпуска стульев и столов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 xml:space="preserve">2 </w:t>
      </w:r>
      <w:r w:rsidRPr="000F6E9E">
        <w:rPr>
          <w:rFonts w:ascii="Times New Roman" w:eastAsiaTheme="minorEastAsia" w:hAnsi="Times New Roman" w:cs="Times New Roman"/>
          <w:sz w:val="28"/>
          <w:szCs w:val="28"/>
          <w:lang w:eastAsia="ru-RU"/>
        </w:rPr>
        <w:t>), или, в других терминах, множество</w:t>
      </w:r>
      <w:r w:rsidRPr="000F6E9E">
        <w:rPr>
          <w:rFonts w:ascii="Times New Roman" w:eastAsiaTheme="minorEastAsia" w:hAnsi="Times New Roman" w:cs="Times New Roman"/>
          <w:i/>
          <w:iCs/>
          <w:sz w:val="28"/>
          <w:szCs w:val="28"/>
          <w:lang w:eastAsia="ru-RU"/>
        </w:rPr>
        <w:t xml:space="preserve"> А</w:t>
      </w:r>
      <w:r w:rsidRPr="000F6E9E">
        <w:rPr>
          <w:rFonts w:ascii="Times New Roman" w:eastAsiaTheme="minorEastAsia" w:hAnsi="Times New Roman" w:cs="Times New Roman"/>
          <w:sz w:val="28"/>
          <w:szCs w:val="28"/>
          <w:lang w:eastAsia="ru-RU"/>
        </w:rPr>
        <w:t>, задающее ограничения на параметр управления в общей оптимизационной задаче, представляет собой пересечение двух треугольников, т.е. выпуклый четырехугольник, показанный на рис.3. Три его вершины очевидны - это (0,0), (45,0) и (0,20). Четвертая - это пересечение двух прямых - границ треугольников на рис.1 и рис.2, т.е. решение системы уравнений </w:t>
      </w:r>
    </w:p>
    <w:p w14:paraId="27E75F5B"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5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+ 20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 400 ,</w:t>
      </w:r>
    </w:p>
    <w:p w14:paraId="7241EE24"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10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+ 15</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 450 .</w:t>
      </w:r>
    </w:p>
    <w:p w14:paraId="6659C1E1"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Из первого уравнения: 5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1 </w:t>
      </w:r>
      <w:r w:rsidRPr="000F6E9E">
        <w:rPr>
          <w:rFonts w:ascii="Times New Roman" w:eastAsiaTheme="minorEastAsia" w:hAnsi="Times New Roman" w:cs="Times New Roman"/>
          <w:sz w:val="28"/>
          <w:szCs w:val="28"/>
          <w:lang w:eastAsia="ru-RU"/>
        </w:rPr>
        <w:t xml:space="preserve">= 400 - 20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xml:space="preserve"> ,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1 </w:t>
      </w:r>
      <w:r w:rsidRPr="000F6E9E">
        <w:rPr>
          <w:rFonts w:ascii="Times New Roman" w:eastAsiaTheme="minorEastAsia" w:hAnsi="Times New Roman" w:cs="Times New Roman"/>
          <w:sz w:val="28"/>
          <w:szCs w:val="28"/>
          <w:lang w:eastAsia="ru-RU"/>
        </w:rPr>
        <w:t xml:space="preserve">= 80 - 4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xml:space="preserve"> . Подставляем во второе уравнение: </w:t>
      </w:r>
    </w:p>
    <w:p w14:paraId="1C6FB6AC"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10 (80 - 4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xml:space="preserve">) + 15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2 </w:t>
      </w:r>
      <w:r w:rsidRPr="000F6E9E">
        <w:rPr>
          <w:rFonts w:ascii="Times New Roman" w:eastAsiaTheme="minorEastAsia" w:hAnsi="Times New Roman" w:cs="Times New Roman"/>
          <w:sz w:val="28"/>
          <w:szCs w:val="28"/>
          <w:lang w:eastAsia="ru-RU"/>
        </w:rPr>
        <w:t>= 800 - 40</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 xml:space="preserve">2  </w:t>
      </w:r>
      <w:r w:rsidRPr="000F6E9E">
        <w:rPr>
          <w:rFonts w:ascii="Times New Roman" w:eastAsiaTheme="minorEastAsia" w:hAnsi="Times New Roman" w:cs="Times New Roman"/>
          <w:sz w:val="28"/>
          <w:szCs w:val="28"/>
          <w:lang w:eastAsia="ru-RU"/>
        </w:rPr>
        <w:t xml:space="preserve">+ 15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2 </w:t>
      </w:r>
      <w:r w:rsidRPr="000F6E9E">
        <w:rPr>
          <w:rFonts w:ascii="Times New Roman" w:eastAsiaTheme="minorEastAsia" w:hAnsi="Times New Roman" w:cs="Times New Roman"/>
          <w:sz w:val="28"/>
          <w:szCs w:val="28"/>
          <w:lang w:eastAsia="ru-RU"/>
        </w:rPr>
        <w:t xml:space="preserve">= 800 - 25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00905EFA">
        <w:rPr>
          <w:rFonts w:ascii="Times New Roman" w:eastAsiaTheme="minorEastAsia" w:hAnsi="Times New Roman" w:cs="Times New Roman"/>
          <w:sz w:val="28"/>
          <w:szCs w:val="28"/>
          <w:lang w:eastAsia="ru-RU"/>
        </w:rPr>
        <w:t xml:space="preserve"> = 450.</w:t>
      </w:r>
      <w:r w:rsidRPr="000F6E9E">
        <w:rPr>
          <w:rFonts w:ascii="Times New Roman" w:eastAsiaTheme="minorEastAsia" w:hAnsi="Times New Roman" w:cs="Times New Roman"/>
          <w:sz w:val="28"/>
          <w:szCs w:val="28"/>
          <w:lang w:eastAsia="ru-RU"/>
        </w:rPr>
        <w:t xml:space="preserve"> </w:t>
      </w:r>
    </w:p>
    <w:p w14:paraId="04BFA779" w14:textId="77777777" w:rsidR="00B964AD" w:rsidRPr="000F6E9E" w:rsidRDefault="00905EFA" w:rsidP="00905EFA">
      <w:pPr>
        <w:spacing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w:t>
      </w:r>
      <w:r w:rsidR="000B3AA2" w:rsidRPr="000F6E9E">
        <w:rPr>
          <w:rFonts w:ascii="Times New Roman" w:eastAsiaTheme="minorEastAsia" w:hAnsi="Times New Roman" w:cs="Times New Roman"/>
          <w:sz w:val="28"/>
          <w:szCs w:val="28"/>
          <w:lang w:eastAsia="ru-RU"/>
        </w:rPr>
        <w:t xml:space="preserve">ледовательно, 25 </w:t>
      </w:r>
      <w:r w:rsidR="000B3AA2" w:rsidRPr="000F6E9E">
        <w:rPr>
          <w:rFonts w:ascii="Times New Roman" w:eastAsiaTheme="minorEastAsia" w:hAnsi="Times New Roman" w:cs="Times New Roman"/>
          <w:i/>
          <w:iCs/>
          <w:sz w:val="28"/>
          <w:szCs w:val="28"/>
          <w:lang w:eastAsia="ru-RU"/>
        </w:rPr>
        <w:t>Х</w:t>
      </w:r>
      <w:r w:rsidR="000B3AA2" w:rsidRPr="000F6E9E">
        <w:rPr>
          <w:rFonts w:ascii="Times New Roman" w:eastAsiaTheme="minorEastAsia" w:hAnsi="Times New Roman" w:cs="Times New Roman"/>
          <w:sz w:val="28"/>
          <w:szCs w:val="28"/>
          <w:vertAlign w:val="subscript"/>
          <w:lang w:eastAsia="ru-RU"/>
        </w:rPr>
        <w:t>2</w:t>
      </w:r>
      <w:r w:rsidR="000B3AA2" w:rsidRPr="000F6E9E">
        <w:rPr>
          <w:rFonts w:ascii="Times New Roman" w:eastAsiaTheme="minorEastAsia" w:hAnsi="Times New Roman" w:cs="Times New Roman"/>
          <w:sz w:val="28"/>
          <w:szCs w:val="28"/>
          <w:lang w:eastAsia="ru-RU"/>
        </w:rPr>
        <w:t>= 350,</w:t>
      </w:r>
      <w:r w:rsidR="000B3AA2" w:rsidRPr="000F6E9E">
        <w:rPr>
          <w:rFonts w:ascii="Times New Roman" w:eastAsiaTheme="minorEastAsia" w:hAnsi="Times New Roman" w:cs="Times New Roman"/>
          <w:sz w:val="28"/>
          <w:szCs w:val="28"/>
          <w:vertAlign w:val="subscript"/>
          <w:lang w:eastAsia="ru-RU"/>
        </w:rPr>
        <w:t> </w:t>
      </w:r>
      <w:r w:rsidR="000B3AA2" w:rsidRPr="000F6E9E">
        <w:rPr>
          <w:rFonts w:ascii="Times New Roman" w:eastAsiaTheme="minorEastAsia" w:hAnsi="Times New Roman" w:cs="Times New Roman"/>
          <w:i/>
          <w:iCs/>
          <w:sz w:val="28"/>
          <w:szCs w:val="28"/>
          <w:lang w:eastAsia="ru-RU"/>
        </w:rPr>
        <w:t>Х</w:t>
      </w:r>
      <w:r w:rsidR="000B3AA2" w:rsidRPr="000F6E9E">
        <w:rPr>
          <w:rFonts w:ascii="Times New Roman" w:eastAsiaTheme="minorEastAsia" w:hAnsi="Times New Roman" w:cs="Times New Roman"/>
          <w:sz w:val="28"/>
          <w:szCs w:val="28"/>
          <w:vertAlign w:val="subscript"/>
          <w:lang w:eastAsia="ru-RU"/>
        </w:rPr>
        <w:t>2 </w:t>
      </w:r>
      <w:r w:rsidR="000B3AA2" w:rsidRPr="000F6E9E">
        <w:rPr>
          <w:rFonts w:ascii="Times New Roman" w:eastAsiaTheme="minorEastAsia" w:hAnsi="Times New Roman" w:cs="Times New Roman"/>
          <w:sz w:val="28"/>
          <w:szCs w:val="28"/>
          <w:lang w:eastAsia="ru-RU"/>
        </w:rPr>
        <w:t>= 14, откуда </w:t>
      </w:r>
      <w:r w:rsidR="000B3AA2" w:rsidRPr="000F6E9E">
        <w:rPr>
          <w:rFonts w:ascii="Times New Roman" w:eastAsiaTheme="minorEastAsia" w:hAnsi="Times New Roman" w:cs="Times New Roman"/>
          <w:i/>
          <w:iCs/>
          <w:sz w:val="28"/>
          <w:szCs w:val="28"/>
          <w:lang w:eastAsia="ru-RU"/>
        </w:rPr>
        <w:t>Х</w:t>
      </w:r>
      <w:r w:rsidR="000B3AA2" w:rsidRPr="000F6E9E">
        <w:rPr>
          <w:rFonts w:ascii="Times New Roman" w:eastAsiaTheme="minorEastAsia" w:hAnsi="Times New Roman" w:cs="Times New Roman"/>
          <w:sz w:val="28"/>
          <w:szCs w:val="28"/>
          <w:vertAlign w:val="subscript"/>
          <w:lang w:eastAsia="ru-RU"/>
        </w:rPr>
        <w:t>1</w:t>
      </w:r>
      <w:r w:rsidR="000B3AA2" w:rsidRPr="000F6E9E">
        <w:rPr>
          <w:rFonts w:ascii="Times New Roman" w:eastAsiaTheme="minorEastAsia" w:hAnsi="Times New Roman" w:cs="Times New Roman"/>
          <w:sz w:val="28"/>
          <w:szCs w:val="28"/>
          <w:lang w:eastAsia="ru-RU"/>
        </w:rPr>
        <w:t xml:space="preserve"> = 80 - 4 х 14 = 80 -56 =24. Итак, четв</w:t>
      </w:r>
      <w:r>
        <w:rPr>
          <w:rFonts w:ascii="Times New Roman" w:eastAsiaTheme="minorEastAsia" w:hAnsi="Times New Roman" w:cs="Times New Roman"/>
          <w:sz w:val="28"/>
          <w:szCs w:val="28"/>
          <w:lang w:eastAsia="ru-RU"/>
        </w:rPr>
        <w:t>ертая вершина четырехугольника – это</w:t>
      </w:r>
      <w:r w:rsidR="000B3AA2" w:rsidRPr="000F6E9E">
        <w:rPr>
          <w:rFonts w:ascii="Times New Roman" w:eastAsiaTheme="minorEastAsia" w:hAnsi="Times New Roman" w:cs="Times New Roman"/>
          <w:sz w:val="28"/>
          <w:szCs w:val="28"/>
          <w:lang w:eastAsia="ru-RU"/>
        </w:rPr>
        <w:t xml:space="preserve"> (24, 14).</w:t>
      </w:r>
    </w:p>
    <w:p w14:paraId="47888F45"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Надо найти максимум линейной функции на выпуклом многоугольнике. Основная идея линейного программирования состоит в том, что максимум достигается в вершинах многоугольника. В общем случае - в </w:t>
      </w:r>
      <w:r w:rsidRPr="000F6E9E">
        <w:rPr>
          <w:rFonts w:ascii="Times New Roman" w:eastAsiaTheme="minorEastAsia" w:hAnsi="Times New Roman" w:cs="Times New Roman"/>
          <w:sz w:val="28"/>
          <w:szCs w:val="28"/>
          <w:lang w:eastAsia="ru-RU"/>
        </w:rPr>
        <w:lastRenderedPageBreak/>
        <w:t>одной вер</w:t>
      </w:r>
      <w:r w:rsidR="00896B5A">
        <w:rPr>
          <w:rFonts w:ascii="Times New Roman" w:eastAsiaTheme="minorEastAsia" w:hAnsi="Times New Roman" w:cs="Times New Roman"/>
          <w:sz w:val="28"/>
          <w:szCs w:val="28"/>
          <w:lang w:eastAsia="ru-RU"/>
        </w:rPr>
        <w:t xml:space="preserve">шине, и это </w:t>
      </w:r>
      <w:r w:rsidRPr="000F6E9E">
        <w:rPr>
          <w:rFonts w:ascii="Times New Roman" w:eastAsiaTheme="minorEastAsia" w:hAnsi="Times New Roman" w:cs="Times New Roman"/>
          <w:sz w:val="28"/>
          <w:szCs w:val="28"/>
          <w:lang w:eastAsia="ru-RU"/>
        </w:rPr>
        <w:t>единственная точка максимума. В частном - в двух, и тогда отрезок, их соединяющий, тоже состоит из точек максимума.</w:t>
      </w:r>
    </w:p>
    <w:p w14:paraId="5CED1A63" w14:textId="77777777" w:rsidR="000B3AA2" w:rsidRPr="000F6E9E"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 xml:space="preserve">Целевая функция 45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+ 80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 xml:space="preserve">2 </w:t>
      </w:r>
      <w:r w:rsidRPr="000F6E9E">
        <w:rPr>
          <w:rFonts w:ascii="Times New Roman" w:eastAsiaTheme="minorEastAsia" w:hAnsi="Times New Roman" w:cs="Times New Roman"/>
          <w:sz w:val="28"/>
          <w:szCs w:val="28"/>
          <w:lang w:eastAsia="ru-RU"/>
        </w:rPr>
        <w:t xml:space="preserve"> принимает минимальное значение, равное 0, в вершине (0,0). При увеличении аргументов эта функция увеличивается. В вершине (24,14) она принимает значение 2200. При этом прямая 45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+ 80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 xml:space="preserve">2 </w:t>
      </w:r>
      <w:r w:rsidRPr="000F6E9E">
        <w:rPr>
          <w:rFonts w:ascii="Times New Roman" w:eastAsiaTheme="minorEastAsia" w:hAnsi="Times New Roman" w:cs="Times New Roman"/>
          <w:sz w:val="28"/>
          <w:szCs w:val="28"/>
          <w:lang w:eastAsia="ru-RU"/>
        </w:rPr>
        <w:t xml:space="preserve"> = 2200 проходит между прямыми ограничений 5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 xml:space="preserve">1 </w:t>
      </w:r>
      <w:r w:rsidRPr="000F6E9E">
        <w:rPr>
          <w:rFonts w:ascii="Times New Roman" w:eastAsiaTheme="minorEastAsia" w:hAnsi="Times New Roman" w:cs="Times New Roman"/>
          <w:sz w:val="28"/>
          <w:szCs w:val="28"/>
          <w:lang w:eastAsia="ru-RU"/>
        </w:rPr>
        <w:t xml:space="preserve">+ 20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xml:space="preserve"> = 400 и 10 </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1</w:t>
      </w:r>
      <w:r w:rsidRPr="000F6E9E">
        <w:rPr>
          <w:rFonts w:ascii="Times New Roman" w:eastAsiaTheme="minorEastAsia" w:hAnsi="Times New Roman" w:cs="Times New Roman"/>
          <w:sz w:val="28"/>
          <w:szCs w:val="28"/>
          <w:lang w:eastAsia="ru-RU"/>
        </w:rPr>
        <w:t xml:space="preserve"> + 15</w:t>
      </w:r>
      <w:r w:rsidRPr="000F6E9E">
        <w:rPr>
          <w:rFonts w:ascii="Times New Roman" w:eastAsiaTheme="minorEastAsia" w:hAnsi="Times New Roman" w:cs="Times New Roman"/>
          <w:i/>
          <w:iCs/>
          <w:sz w:val="28"/>
          <w:szCs w:val="28"/>
          <w:lang w:eastAsia="ru-RU"/>
        </w:rPr>
        <w:t>Х</w:t>
      </w:r>
      <w:r w:rsidRPr="000F6E9E">
        <w:rPr>
          <w:rFonts w:ascii="Times New Roman" w:eastAsiaTheme="minorEastAsia" w:hAnsi="Times New Roman" w:cs="Times New Roman"/>
          <w:sz w:val="28"/>
          <w:szCs w:val="28"/>
          <w:vertAlign w:val="subscript"/>
          <w:lang w:eastAsia="ru-RU"/>
        </w:rPr>
        <w:t>2</w:t>
      </w:r>
      <w:r w:rsidRPr="000F6E9E">
        <w:rPr>
          <w:rFonts w:ascii="Times New Roman" w:eastAsiaTheme="minorEastAsia" w:hAnsi="Times New Roman" w:cs="Times New Roman"/>
          <w:sz w:val="28"/>
          <w:szCs w:val="28"/>
          <w:lang w:eastAsia="ru-RU"/>
        </w:rPr>
        <w:t xml:space="preserve"> = 450, пересекающимися в той же точке. Отсюда, как и из непосредственной проверки двух оставшихся вершин, вытекает, что максимум целевой функции, равный 2200, достигается в вершине (24,14).</w:t>
      </w:r>
    </w:p>
    <w:p w14:paraId="0F1A3D61" w14:textId="77777777" w:rsidR="000B3AA2" w:rsidRDefault="000B3AA2" w:rsidP="000B3AA2">
      <w:pPr>
        <w:spacing w:line="360" w:lineRule="auto"/>
        <w:ind w:firstLine="720"/>
        <w:jc w:val="both"/>
        <w:rPr>
          <w:rFonts w:ascii="Times New Roman" w:eastAsiaTheme="minorEastAsia" w:hAnsi="Times New Roman" w:cs="Times New Roman"/>
          <w:sz w:val="28"/>
          <w:szCs w:val="28"/>
          <w:lang w:eastAsia="ru-RU"/>
        </w:rPr>
      </w:pPr>
      <w:r w:rsidRPr="000F6E9E">
        <w:rPr>
          <w:rFonts w:ascii="Times New Roman" w:eastAsiaTheme="minorEastAsia" w:hAnsi="Times New Roman" w:cs="Times New Roman"/>
          <w:sz w:val="28"/>
          <w:szCs w:val="28"/>
          <w:lang w:eastAsia="ru-RU"/>
        </w:rPr>
        <w:t>Таким образом, оптимальный выпуск таков: 24 стула и 14 столов. При этом используется весь материал и все трудовые ресурсы, а прибыль равна 2200 долларам США.</w:t>
      </w:r>
    </w:p>
    <w:p w14:paraId="7CB17DEA" w14:textId="77777777" w:rsidR="00896B5A" w:rsidRDefault="00896B5A">
      <w:pPr>
        <w:spacing w:line="12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40386561" w14:textId="77777777" w:rsidR="00753B53" w:rsidRPr="00557D00" w:rsidRDefault="0075623E" w:rsidP="00557D00">
      <w:pPr>
        <w:pStyle w:val="a3"/>
        <w:numPr>
          <w:ilvl w:val="1"/>
          <w:numId w:val="5"/>
        </w:numPr>
        <w:spacing w:line="360" w:lineRule="auto"/>
        <w:jc w:val="center"/>
        <w:rPr>
          <w:rFonts w:ascii="Times New Roman" w:eastAsiaTheme="minorEastAsia" w:hAnsi="Times New Roman" w:cs="Times New Roman"/>
          <w:b/>
          <w:sz w:val="28"/>
          <w:szCs w:val="28"/>
          <w:lang w:eastAsia="ru-RU"/>
        </w:rPr>
      </w:pPr>
      <w:r w:rsidRPr="00557D00">
        <w:rPr>
          <w:rFonts w:ascii="Times New Roman" w:eastAsiaTheme="minorEastAsia" w:hAnsi="Times New Roman" w:cs="Times New Roman"/>
          <w:b/>
          <w:sz w:val="28"/>
          <w:szCs w:val="28"/>
          <w:lang w:eastAsia="ru-RU"/>
        </w:rPr>
        <w:lastRenderedPageBreak/>
        <w:t>РЕШЕНИЕ ЗАДАЧИ НА ОПТИМИЗАЦИЮ ДЛЯ ШКОЛЬНОЙ СТОЛОВОЙ.</w:t>
      </w:r>
    </w:p>
    <w:p w14:paraId="4E961F51" w14:textId="77777777" w:rsidR="0075623E" w:rsidRPr="0075623E" w:rsidRDefault="0075623E" w:rsidP="0075623E">
      <w:pPr>
        <w:spacing w:line="360" w:lineRule="auto"/>
        <w:ind w:left="360"/>
        <w:jc w:val="both"/>
        <w:rPr>
          <w:rFonts w:ascii="Times New Roman" w:eastAsiaTheme="minorEastAsia" w:hAnsi="Times New Roman" w:cs="Times New Roman"/>
          <w:b/>
          <w:sz w:val="28"/>
          <w:szCs w:val="28"/>
          <w:lang w:eastAsia="ru-RU"/>
        </w:rPr>
      </w:pPr>
    </w:p>
    <w:p w14:paraId="703C4189" w14:textId="77777777" w:rsidR="00AC76CB" w:rsidRDefault="0075623E" w:rsidP="009A660F">
      <w:pPr>
        <w:spacing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Наша столовая реализует ватрушки и творожные кексы. </w:t>
      </w:r>
      <w:r w:rsidR="009A660F">
        <w:rPr>
          <w:rFonts w:ascii="Times New Roman" w:eastAsia="Times New Roman" w:hAnsi="Times New Roman" w:cs="Times New Roman"/>
          <w:sz w:val="28"/>
          <w:szCs w:val="28"/>
          <w:lang w:eastAsia="ru-RU"/>
        </w:rPr>
        <w:t xml:space="preserve">Повара обратились к нам, чтобы мы помогли им определить такое количество изготавливаемых изделий, которое принесло бы им при реализации максимальную прибыль. </w:t>
      </w:r>
      <w:r w:rsidRPr="0075623E">
        <w:rPr>
          <w:rFonts w:ascii="Times New Roman" w:eastAsia="Times New Roman" w:hAnsi="Times New Roman" w:cs="Times New Roman"/>
          <w:sz w:val="28"/>
          <w:szCs w:val="28"/>
          <w:lang w:eastAsia="ru-RU"/>
        </w:rPr>
        <w:t xml:space="preserve">Мы решили помочь нашей школьной столовой </w:t>
      </w:r>
      <w:r w:rsidR="003024D9">
        <w:rPr>
          <w:rFonts w:ascii="Times New Roman" w:eastAsia="Times New Roman" w:hAnsi="Times New Roman" w:cs="Times New Roman"/>
          <w:sz w:val="28"/>
          <w:szCs w:val="28"/>
          <w:lang w:eastAsia="ru-RU"/>
        </w:rPr>
        <w:t>организовать производство</w:t>
      </w:r>
      <w:r w:rsidRPr="0075623E">
        <w:rPr>
          <w:rFonts w:ascii="Times New Roman" w:eastAsia="Times New Roman" w:hAnsi="Times New Roman" w:cs="Times New Roman"/>
          <w:sz w:val="28"/>
          <w:szCs w:val="28"/>
          <w:lang w:eastAsia="ru-RU"/>
        </w:rPr>
        <w:t xml:space="preserve"> с максимал</w:t>
      </w:r>
      <w:r w:rsidR="003024D9">
        <w:rPr>
          <w:rFonts w:ascii="Times New Roman" w:eastAsia="Times New Roman" w:hAnsi="Times New Roman" w:cs="Times New Roman"/>
          <w:sz w:val="28"/>
          <w:szCs w:val="28"/>
          <w:lang w:eastAsia="ru-RU"/>
        </w:rPr>
        <w:t>ьной для них выгодой</w:t>
      </w:r>
      <w:r w:rsidR="00AC76CB">
        <w:rPr>
          <w:rFonts w:ascii="Times New Roman" w:eastAsia="Times New Roman" w:hAnsi="Times New Roman" w:cs="Times New Roman"/>
          <w:sz w:val="28"/>
          <w:szCs w:val="28"/>
          <w:lang w:eastAsia="ru-RU"/>
        </w:rPr>
        <w:t>.</w:t>
      </w:r>
    </w:p>
    <w:p w14:paraId="52AB202D" w14:textId="77777777" w:rsidR="00896B5A" w:rsidRDefault="00896B5A" w:rsidP="009A660F">
      <w:pPr>
        <w:spacing w:after="20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цена 1 ватрушки – </w:t>
      </w:r>
      <w:r w:rsidR="00AC76CB">
        <w:rPr>
          <w:rFonts w:ascii="Times New Roman" w:eastAsia="Times New Roman" w:hAnsi="Times New Roman" w:cs="Times New Roman"/>
          <w:sz w:val="28"/>
          <w:szCs w:val="28"/>
          <w:lang w:eastAsia="ru-RU"/>
        </w:rPr>
        <w:t>6</w:t>
      </w:r>
      <w:r w:rsidR="0075623E" w:rsidRPr="0075623E">
        <w:rPr>
          <w:rFonts w:ascii="Times New Roman" w:eastAsia="Times New Roman" w:hAnsi="Times New Roman" w:cs="Times New Roman"/>
          <w:sz w:val="28"/>
          <w:szCs w:val="28"/>
          <w:lang w:eastAsia="ru-RU"/>
        </w:rPr>
        <w:t xml:space="preserve"> рублей</w:t>
      </w:r>
      <w:r w:rsidR="00AC76CB">
        <w:rPr>
          <w:rFonts w:ascii="Times New Roman" w:eastAsia="Times New Roman" w:hAnsi="Times New Roman" w:cs="Times New Roman"/>
          <w:sz w:val="28"/>
          <w:szCs w:val="28"/>
          <w:lang w:eastAsia="ru-RU"/>
        </w:rPr>
        <w:t>, 1 творожного кекса – 15</w:t>
      </w:r>
      <w:r w:rsidR="0075623E" w:rsidRPr="0075623E">
        <w:rPr>
          <w:rFonts w:ascii="Times New Roman" w:eastAsia="Times New Roman" w:hAnsi="Times New Roman" w:cs="Times New Roman"/>
          <w:sz w:val="28"/>
          <w:szCs w:val="28"/>
          <w:lang w:eastAsia="ru-RU"/>
        </w:rPr>
        <w:t xml:space="preserve"> рублей</w:t>
      </w:r>
      <w:r w:rsidR="00AC76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5623E" w:rsidRPr="0075623E">
        <w:rPr>
          <w:rFonts w:ascii="Times New Roman" w:eastAsia="Times New Roman" w:hAnsi="Times New Roman" w:cs="Times New Roman"/>
          <w:sz w:val="28"/>
          <w:szCs w:val="28"/>
          <w:lang w:eastAsia="ru-RU"/>
        </w:rPr>
        <w:t>Для выпечки этих изделии столовая ежедневно получает:</w:t>
      </w:r>
    </w:p>
    <w:tbl>
      <w:tblPr>
        <w:tblStyle w:val="a7"/>
        <w:tblpPr w:leftFromText="180" w:rightFromText="180" w:vertAnchor="text" w:tblpXSpec="center" w:tblpY="1"/>
        <w:tblOverlap w:val="never"/>
        <w:tblW w:w="0" w:type="auto"/>
        <w:tblInd w:w="675" w:type="dxa"/>
        <w:tblLook w:val="04A0" w:firstRow="1" w:lastRow="0" w:firstColumn="1" w:lastColumn="0" w:noHBand="0" w:noVBand="1"/>
      </w:tblPr>
      <w:tblGrid>
        <w:gridCol w:w="4110"/>
        <w:gridCol w:w="2414"/>
      </w:tblGrid>
      <w:tr w:rsidR="009A660F" w14:paraId="68D4D960" w14:textId="77777777" w:rsidTr="00E309CF">
        <w:tc>
          <w:tcPr>
            <w:tcW w:w="4110" w:type="dxa"/>
          </w:tcPr>
          <w:p w14:paraId="09FE3E7C" w14:textId="77777777" w:rsidR="009A660F" w:rsidRDefault="009A660F" w:rsidP="00E309CF">
            <w:pPr>
              <w:spacing w:after="2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сырья</w:t>
            </w:r>
          </w:p>
        </w:tc>
        <w:tc>
          <w:tcPr>
            <w:tcW w:w="2414" w:type="dxa"/>
          </w:tcPr>
          <w:p w14:paraId="79AFD03E" w14:textId="77777777" w:rsidR="009A660F" w:rsidRDefault="009A660F" w:rsidP="00E309CF">
            <w:pPr>
              <w:spacing w:after="20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w:t>
            </w:r>
          </w:p>
        </w:tc>
      </w:tr>
      <w:tr w:rsidR="009A660F" w14:paraId="5F6D9779" w14:textId="77777777" w:rsidTr="00E309CF">
        <w:trPr>
          <w:trHeight w:val="510"/>
        </w:trPr>
        <w:tc>
          <w:tcPr>
            <w:tcW w:w="4110" w:type="dxa"/>
          </w:tcPr>
          <w:p w14:paraId="48A425A5"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творог</w:t>
            </w:r>
          </w:p>
        </w:tc>
        <w:tc>
          <w:tcPr>
            <w:tcW w:w="2414" w:type="dxa"/>
          </w:tcPr>
          <w:p w14:paraId="5C4508C0"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кг</w:t>
            </w:r>
          </w:p>
        </w:tc>
      </w:tr>
      <w:tr w:rsidR="009A660F" w14:paraId="55E64489" w14:textId="77777777" w:rsidTr="00E309CF">
        <w:tc>
          <w:tcPr>
            <w:tcW w:w="4110" w:type="dxa"/>
          </w:tcPr>
          <w:p w14:paraId="0A58E21D"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мука</w:t>
            </w:r>
          </w:p>
        </w:tc>
        <w:tc>
          <w:tcPr>
            <w:tcW w:w="2414" w:type="dxa"/>
          </w:tcPr>
          <w:p w14:paraId="0EE72E42"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кг</w:t>
            </w:r>
          </w:p>
        </w:tc>
      </w:tr>
      <w:tr w:rsidR="009A660F" w14:paraId="2E5216E3" w14:textId="77777777" w:rsidTr="00E309CF">
        <w:tc>
          <w:tcPr>
            <w:tcW w:w="4110" w:type="dxa"/>
          </w:tcPr>
          <w:p w14:paraId="7DE01C33"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сахар</w:t>
            </w:r>
          </w:p>
        </w:tc>
        <w:tc>
          <w:tcPr>
            <w:tcW w:w="2414" w:type="dxa"/>
          </w:tcPr>
          <w:p w14:paraId="19A6C7F7"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кг</w:t>
            </w:r>
          </w:p>
        </w:tc>
      </w:tr>
      <w:tr w:rsidR="009A660F" w14:paraId="2B76269A" w14:textId="77777777" w:rsidTr="00E309CF">
        <w:tc>
          <w:tcPr>
            <w:tcW w:w="4110" w:type="dxa"/>
          </w:tcPr>
          <w:p w14:paraId="1E44D93C"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сливочное масло</w:t>
            </w:r>
          </w:p>
        </w:tc>
        <w:tc>
          <w:tcPr>
            <w:tcW w:w="2414" w:type="dxa"/>
          </w:tcPr>
          <w:p w14:paraId="524E934F" w14:textId="77777777" w:rsidR="009A660F" w:rsidRDefault="009A660F" w:rsidP="00E309CF">
            <w:pPr>
              <w:spacing w:after="200"/>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 кг</w:t>
            </w:r>
          </w:p>
        </w:tc>
      </w:tr>
      <w:tr w:rsidR="009A660F" w14:paraId="67887A33" w14:textId="77777777" w:rsidTr="00E309CF">
        <w:tc>
          <w:tcPr>
            <w:tcW w:w="4110" w:type="dxa"/>
          </w:tcPr>
          <w:p w14:paraId="6EB3A0CF"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молоко</w:t>
            </w:r>
          </w:p>
        </w:tc>
        <w:tc>
          <w:tcPr>
            <w:tcW w:w="2414" w:type="dxa"/>
          </w:tcPr>
          <w:p w14:paraId="7C2D0E3F"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л</w:t>
            </w:r>
          </w:p>
        </w:tc>
      </w:tr>
      <w:tr w:rsidR="009A660F" w14:paraId="28575E37" w14:textId="77777777" w:rsidTr="00E309CF">
        <w:tc>
          <w:tcPr>
            <w:tcW w:w="4110" w:type="dxa"/>
          </w:tcPr>
          <w:p w14:paraId="79C4E558"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соль</w:t>
            </w:r>
          </w:p>
        </w:tc>
        <w:tc>
          <w:tcPr>
            <w:tcW w:w="2414" w:type="dxa"/>
          </w:tcPr>
          <w:p w14:paraId="119F539D" w14:textId="77777777" w:rsidR="009A660F" w:rsidRDefault="009A660F" w:rsidP="00E309CF">
            <w:pPr>
              <w:spacing w:after="200"/>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0.125 кг</w:t>
            </w:r>
          </w:p>
        </w:tc>
      </w:tr>
      <w:tr w:rsidR="009A660F" w14:paraId="55EBB23C" w14:textId="77777777" w:rsidTr="00E309CF">
        <w:tc>
          <w:tcPr>
            <w:tcW w:w="4110" w:type="dxa"/>
          </w:tcPr>
          <w:p w14:paraId="3AC635F4"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сода</w:t>
            </w:r>
          </w:p>
        </w:tc>
        <w:tc>
          <w:tcPr>
            <w:tcW w:w="2414" w:type="dxa"/>
          </w:tcPr>
          <w:p w14:paraId="6110A08A" w14:textId="77777777" w:rsidR="009A660F" w:rsidRPr="0075623E"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0.125 кг</w:t>
            </w:r>
          </w:p>
        </w:tc>
      </w:tr>
      <w:tr w:rsidR="009A660F" w14:paraId="0113F73F" w14:textId="77777777" w:rsidTr="00E309CF">
        <w:tc>
          <w:tcPr>
            <w:tcW w:w="4110" w:type="dxa"/>
          </w:tcPr>
          <w:p w14:paraId="4E219B69"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дрожжи</w:t>
            </w:r>
          </w:p>
        </w:tc>
        <w:tc>
          <w:tcPr>
            <w:tcW w:w="2414" w:type="dxa"/>
          </w:tcPr>
          <w:p w14:paraId="7A53EF65" w14:textId="77777777" w:rsidR="009A660F" w:rsidRPr="0075623E"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0.125 кг</w:t>
            </w:r>
          </w:p>
        </w:tc>
      </w:tr>
      <w:tr w:rsidR="009A660F" w14:paraId="050F0A28" w14:textId="77777777" w:rsidTr="00E309CF">
        <w:tc>
          <w:tcPr>
            <w:tcW w:w="4110" w:type="dxa"/>
          </w:tcPr>
          <w:p w14:paraId="7600E19B" w14:textId="77777777" w:rsidR="009A660F"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яйца</w:t>
            </w:r>
          </w:p>
        </w:tc>
        <w:tc>
          <w:tcPr>
            <w:tcW w:w="2414" w:type="dxa"/>
          </w:tcPr>
          <w:p w14:paraId="1ADC0095" w14:textId="77777777" w:rsidR="009A660F" w:rsidRPr="0075623E" w:rsidRDefault="009A660F" w:rsidP="00E309CF">
            <w:pPr>
              <w:spacing w:after="2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proofErr w:type="spellStart"/>
            <w:r>
              <w:rPr>
                <w:rFonts w:ascii="Times New Roman" w:eastAsia="Times New Roman" w:hAnsi="Times New Roman" w:cs="Times New Roman"/>
                <w:sz w:val="28"/>
                <w:szCs w:val="28"/>
                <w:lang w:eastAsia="ru-RU"/>
              </w:rPr>
              <w:t>шт</w:t>
            </w:r>
            <w:proofErr w:type="spellEnd"/>
          </w:p>
        </w:tc>
      </w:tr>
      <w:tr w:rsidR="009A660F" w14:paraId="264D2086" w14:textId="77777777" w:rsidTr="00E309CF">
        <w:tc>
          <w:tcPr>
            <w:tcW w:w="4110" w:type="dxa"/>
          </w:tcPr>
          <w:p w14:paraId="2D055296" w14:textId="77777777" w:rsidR="009A660F" w:rsidRDefault="009A660F" w:rsidP="00E309CF">
            <w:pPr>
              <w:spacing w:after="200"/>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изюм</w:t>
            </w:r>
          </w:p>
        </w:tc>
        <w:tc>
          <w:tcPr>
            <w:tcW w:w="2414" w:type="dxa"/>
          </w:tcPr>
          <w:p w14:paraId="403E04DB" w14:textId="77777777" w:rsidR="009A660F" w:rsidRPr="0075623E" w:rsidRDefault="009A660F" w:rsidP="00E309CF">
            <w:pPr>
              <w:spacing w:after="200"/>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0.5 кг</w:t>
            </w:r>
          </w:p>
        </w:tc>
      </w:tr>
    </w:tbl>
    <w:p w14:paraId="77E57BC9" w14:textId="77777777" w:rsidR="009A660F" w:rsidRDefault="009A660F" w:rsidP="009A660F">
      <w:pPr>
        <w:spacing w:after="200" w:line="360" w:lineRule="auto"/>
        <w:ind w:firstLine="709"/>
        <w:rPr>
          <w:rFonts w:ascii="Times New Roman" w:eastAsia="Times New Roman" w:hAnsi="Times New Roman" w:cs="Times New Roman"/>
          <w:sz w:val="28"/>
          <w:szCs w:val="28"/>
          <w:lang w:eastAsia="ru-RU"/>
        </w:rPr>
      </w:pPr>
    </w:p>
    <w:p w14:paraId="39CAB652" w14:textId="77777777" w:rsidR="00AC76CB" w:rsidRDefault="003024D9" w:rsidP="009A660F">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оптимизации состоит в ответе на следующий вопрос: </w:t>
      </w:r>
      <w:r w:rsidR="0075623E" w:rsidRPr="0075623E">
        <w:rPr>
          <w:rFonts w:ascii="Times New Roman" w:eastAsia="Times New Roman" w:hAnsi="Times New Roman" w:cs="Times New Roman"/>
          <w:sz w:val="28"/>
          <w:szCs w:val="28"/>
          <w:lang w:eastAsia="ru-RU"/>
        </w:rPr>
        <w:t>Сколько нужно выпускать ватрушек и творожных кек</w:t>
      </w:r>
      <w:r w:rsidR="00AC76CB">
        <w:rPr>
          <w:rFonts w:ascii="Times New Roman" w:eastAsia="Times New Roman" w:hAnsi="Times New Roman" w:cs="Times New Roman"/>
          <w:sz w:val="28"/>
          <w:szCs w:val="28"/>
          <w:lang w:eastAsia="ru-RU"/>
        </w:rPr>
        <w:t>сов, чтобы при имеющихся запасах</w:t>
      </w:r>
      <w:r w:rsidR="0075623E" w:rsidRPr="0075623E">
        <w:rPr>
          <w:rFonts w:ascii="Times New Roman" w:eastAsia="Times New Roman" w:hAnsi="Times New Roman" w:cs="Times New Roman"/>
          <w:sz w:val="28"/>
          <w:szCs w:val="28"/>
          <w:lang w:eastAsia="ru-RU"/>
        </w:rPr>
        <w:t xml:space="preserve"> сырья, получать максимальную прибыль? (Предполагается, что все изделия будут реализованы)</w:t>
      </w:r>
      <w:r w:rsidR="00AC76CB">
        <w:rPr>
          <w:rFonts w:ascii="Times New Roman" w:eastAsia="Times New Roman" w:hAnsi="Times New Roman" w:cs="Times New Roman"/>
          <w:sz w:val="28"/>
          <w:szCs w:val="28"/>
          <w:lang w:eastAsia="ru-RU"/>
        </w:rPr>
        <w:t>.</w:t>
      </w:r>
    </w:p>
    <w:p w14:paraId="30C13BA3" w14:textId="77777777" w:rsidR="00D44124" w:rsidRDefault="0075623E" w:rsidP="00D44124">
      <w:pPr>
        <w:spacing w:line="360" w:lineRule="auto"/>
        <w:ind w:firstLine="709"/>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Рецептура</w:t>
      </w:r>
      <w:r w:rsidR="00AC76CB">
        <w:rPr>
          <w:rFonts w:ascii="Times New Roman" w:eastAsia="Times New Roman" w:hAnsi="Times New Roman" w:cs="Times New Roman"/>
          <w:sz w:val="28"/>
          <w:szCs w:val="28"/>
          <w:lang w:eastAsia="ru-RU"/>
        </w:rPr>
        <w:t>:</w:t>
      </w:r>
    </w:p>
    <w:p w14:paraId="00199983" w14:textId="77777777" w:rsidR="00D44124" w:rsidRDefault="0075623E" w:rsidP="00D44124">
      <w:pPr>
        <w:spacing w:line="360" w:lineRule="auto"/>
        <w:ind w:firstLine="709"/>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На ватрушки (10 </w:t>
      </w:r>
      <w:proofErr w:type="spellStart"/>
      <w:r w:rsidRPr="0075623E">
        <w:rPr>
          <w:rFonts w:ascii="Times New Roman" w:eastAsia="Times New Roman" w:hAnsi="Times New Roman" w:cs="Times New Roman"/>
          <w:sz w:val="28"/>
          <w:szCs w:val="28"/>
          <w:lang w:eastAsia="ru-RU"/>
        </w:rPr>
        <w:t>шт</w:t>
      </w:r>
      <w:proofErr w:type="spellEnd"/>
      <w:r w:rsidRPr="0075623E">
        <w:rPr>
          <w:rFonts w:ascii="Times New Roman" w:eastAsia="Times New Roman" w:hAnsi="Times New Roman" w:cs="Times New Roman"/>
          <w:sz w:val="28"/>
          <w:szCs w:val="28"/>
          <w:lang w:eastAsia="ru-RU"/>
        </w:rPr>
        <w:t>) :</w:t>
      </w:r>
      <w:r w:rsidR="009A660F">
        <w:rPr>
          <w:rFonts w:ascii="Times New Roman" w:eastAsia="Times New Roman" w:hAnsi="Times New Roman" w:cs="Times New Roman"/>
          <w:sz w:val="28"/>
          <w:szCs w:val="28"/>
          <w:lang w:eastAsia="ru-RU"/>
        </w:rPr>
        <w:tab/>
      </w:r>
      <w:r w:rsidR="009A660F">
        <w:rPr>
          <w:rFonts w:ascii="Times New Roman" w:eastAsia="Times New Roman" w:hAnsi="Times New Roman" w:cs="Times New Roman"/>
          <w:sz w:val="28"/>
          <w:szCs w:val="28"/>
          <w:lang w:eastAsia="ru-RU"/>
        </w:rPr>
        <w:tab/>
      </w:r>
      <w:r w:rsidR="00D44124">
        <w:rPr>
          <w:rFonts w:ascii="Times New Roman" w:eastAsia="Times New Roman" w:hAnsi="Times New Roman" w:cs="Times New Roman"/>
          <w:sz w:val="28"/>
          <w:szCs w:val="28"/>
          <w:lang w:eastAsia="ru-RU"/>
        </w:rPr>
        <w:t xml:space="preserve">200 </w:t>
      </w:r>
      <w:proofErr w:type="spellStart"/>
      <w:r w:rsidR="00D44124">
        <w:rPr>
          <w:rFonts w:ascii="Times New Roman" w:eastAsia="Times New Roman" w:hAnsi="Times New Roman" w:cs="Times New Roman"/>
          <w:sz w:val="28"/>
          <w:szCs w:val="28"/>
          <w:lang w:eastAsia="ru-RU"/>
        </w:rPr>
        <w:t>гр</w:t>
      </w:r>
      <w:proofErr w:type="spellEnd"/>
      <w:r w:rsidR="00D44124">
        <w:rPr>
          <w:rFonts w:ascii="Times New Roman" w:eastAsia="Times New Roman" w:hAnsi="Times New Roman" w:cs="Times New Roman"/>
          <w:sz w:val="28"/>
          <w:szCs w:val="28"/>
          <w:lang w:eastAsia="ru-RU"/>
        </w:rPr>
        <w:t xml:space="preserve"> – творога</w:t>
      </w:r>
    </w:p>
    <w:p w14:paraId="7122DA07" w14:textId="77777777" w:rsidR="00D44124" w:rsidRDefault="0075623E" w:rsidP="00D44124">
      <w:pPr>
        <w:spacing w:line="360" w:lineRule="auto"/>
        <w:ind w:firstLine="4253"/>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400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муки</w:t>
      </w:r>
    </w:p>
    <w:p w14:paraId="61133B86" w14:textId="77777777" w:rsidR="00D44124" w:rsidRDefault="0075623E" w:rsidP="00D44124">
      <w:pPr>
        <w:spacing w:line="360" w:lineRule="auto"/>
        <w:ind w:firstLine="4253"/>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lastRenderedPageBreak/>
        <w:t xml:space="preserve">100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сливочного масла </w:t>
      </w:r>
    </w:p>
    <w:p w14:paraId="39DF6A68" w14:textId="77777777" w:rsidR="00D44124" w:rsidRDefault="0075623E" w:rsidP="00D44124">
      <w:pPr>
        <w:spacing w:line="360" w:lineRule="auto"/>
        <w:ind w:firstLine="4253"/>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200 мл – молока</w:t>
      </w:r>
    </w:p>
    <w:p w14:paraId="4B01F2BE" w14:textId="77777777" w:rsidR="00D44124" w:rsidRDefault="0075623E" w:rsidP="00D44124">
      <w:pPr>
        <w:spacing w:line="360" w:lineRule="auto"/>
        <w:ind w:firstLine="4253"/>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100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сахара</w:t>
      </w:r>
    </w:p>
    <w:p w14:paraId="24CA507F" w14:textId="77777777" w:rsidR="00D44124" w:rsidRDefault="0075623E" w:rsidP="00D44124">
      <w:pPr>
        <w:spacing w:line="360" w:lineRule="auto"/>
        <w:ind w:firstLine="4253"/>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2 </w:t>
      </w:r>
      <w:proofErr w:type="spellStart"/>
      <w:r w:rsidRPr="0075623E">
        <w:rPr>
          <w:rFonts w:ascii="Times New Roman" w:eastAsia="Times New Roman" w:hAnsi="Times New Roman" w:cs="Times New Roman"/>
          <w:sz w:val="28"/>
          <w:szCs w:val="28"/>
          <w:lang w:eastAsia="ru-RU"/>
        </w:rPr>
        <w:t>шт</w:t>
      </w:r>
      <w:proofErr w:type="spellEnd"/>
      <w:r w:rsidRPr="0075623E">
        <w:rPr>
          <w:rFonts w:ascii="Times New Roman" w:eastAsia="Times New Roman" w:hAnsi="Times New Roman" w:cs="Times New Roman"/>
          <w:sz w:val="28"/>
          <w:szCs w:val="28"/>
          <w:lang w:eastAsia="ru-RU"/>
        </w:rPr>
        <w:t xml:space="preserve"> – яйца </w:t>
      </w:r>
    </w:p>
    <w:p w14:paraId="007EDA14" w14:textId="77777777" w:rsidR="00D44124" w:rsidRDefault="0075623E" w:rsidP="00D44124">
      <w:pPr>
        <w:spacing w:line="360" w:lineRule="auto"/>
        <w:ind w:firstLine="4253"/>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10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соли</w:t>
      </w:r>
    </w:p>
    <w:p w14:paraId="1D80DEC0" w14:textId="77777777" w:rsidR="00D44124" w:rsidRDefault="0075623E" w:rsidP="00D44124">
      <w:pPr>
        <w:spacing w:line="360" w:lineRule="auto"/>
        <w:ind w:firstLine="4253"/>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10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дрожжей</w:t>
      </w:r>
      <w:r w:rsidR="00AC76CB">
        <w:rPr>
          <w:rFonts w:ascii="Times New Roman" w:eastAsia="Times New Roman" w:hAnsi="Times New Roman" w:cs="Times New Roman"/>
          <w:sz w:val="28"/>
          <w:szCs w:val="28"/>
          <w:lang w:eastAsia="ru-RU"/>
        </w:rPr>
        <w:t>.</w:t>
      </w:r>
    </w:p>
    <w:p w14:paraId="73EE290A" w14:textId="77777777" w:rsidR="00D44124" w:rsidRDefault="0075623E" w:rsidP="00D44124">
      <w:pPr>
        <w:spacing w:line="360" w:lineRule="auto"/>
        <w:ind w:firstLine="709"/>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На творожные кексы (10 </w:t>
      </w:r>
      <w:proofErr w:type="spellStart"/>
      <w:r w:rsidRPr="0075623E">
        <w:rPr>
          <w:rFonts w:ascii="Times New Roman" w:eastAsia="Times New Roman" w:hAnsi="Times New Roman" w:cs="Times New Roman"/>
          <w:sz w:val="28"/>
          <w:szCs w:val="28"/>
          <w:lang w:eastAsia="ru-RU"/>
        </w:rPr>
        <w:t>шт</w:t>
      </w:r>
      <w:proofErr w:type="spellEnd"/>
      <w:r w:rsidRPr="0075623E">
        <w:rPr>
          <w:rFonts w:ascii="Times New Roman" w:eastAsia="Times New Roman" w:hAnsi="Times New Roman" w:cs="Times New Roman"/>
          <w:sz w:val="28"/>
          <w:szCs w:val="28"/>
          <w:lang w:eastAsia="ru-RU"/>
        </w:rPr>
        <w:t xml:space="preserve">) : 200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творога</w:t>
      </w:r>
    </w:p>
    <w:p w14:paraId="12A9604E" w14:textId="77777777" w:rsidR="00D44124" w:rsidRDefault="0075623E" w:rsidP="00D44124">
      <w:pPr>
        <w:spacing w:line="360" w:lineRule="auto"/>
        <w:ind w:firstLine="4395"/>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200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сливочного масла</w:t>
      </w:r>
    </w:p>
    <w:p w14:paraId="06E04F5B" w14:textId="77777777" w:rsidR="00D44124" w:rsidRDefault="0075623E" w:rsidP="00D44124">
      <w:pPr>
        <w:spacing w:line="360" w:lineRule="auto"/>
        <w:ind w:firstLine="4395"/>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200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сахара</w:t>
      </w:r>
    </w:p>
    <w:p w14:paraId="66510051" w14:textId="77777777" w:rsidR="00D44124" w:rsidRDefault="0075623E" w:rsidP="00D44124">
      <w:pPr>
        <w:spacing w:line="360" w:lineRule="auto"/>
        <w:ind w:firstLine="4395"/>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360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w:t>
      </w:r>
      <w:r w:rsidR="00D44124">
        <w:rPr>
          <w:rFonts w:ascii="Times New Roman" w:eastAsia="Times New Roman" w:hAnsi="Times New Roman" w:cs="Times New Roman"/>
          <w:sz w:val="28"/>
          <w:szCs w:val="28"/>
          <w:lang w:eastAsia="ru-RU"/>
        </w:rPr>
        <w:t>–</w:t>
      </w:r>
      <w:r w:rsidRPr="0075623E">
        <w:rPr>
          <w:rFonts w:ascii="Times New Roman" w:eastAsia="Times New Roman" w:hAnsi="Times New Roman" w:cs="Times New Roman"/>
          <w:sz w:val="28"/>
          <w:szCs w:val="28"/>
          <w:lang w:eastAsia="ru-RU"/>
        </w:rPr>
        <w:t xml:space="preserve"> муки</w:t>
      </w:r>
    </w:p>
    <w:p w14:paraId="4C860E59" w14:textId="77777777" w:rsidR="00D44124" w:rsidRDefault="0075623E" w:rsidP="00D44124">
      <w:pPr>
        <w:spacing w:line="360" w:lineRule="auto"/>
        <w:ind w:firstLine="4395"/>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100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изюма</w:t>
      </w:r>
    </w:p>
    <w:p w14:paraId="4DE14DE3" w14:textId="77777777" w:rsidR="00D44124" w:rsidRDefault="0075623E" w:rsidP="00D44124">
      <w:pPr>
        <w:spacing w:line="360" w:lineRule="auto"/>
        <w:ind w:firstLine="4395"/>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3 </w:t>
      </w:r>
      <w:proofErr w:type="spellStart"/>
      <w:r w:rsidRPr="0075623E">
        <w:rPr>
          <w:rFonts w:ascii="Times New Roman" w:eastAsia="Times New Roman" w:hAnsi="Times New Roman" w:cs="Times New Roman"/>
          <w:sz w:val="28"/>
          <w:szCs w:val="28"/>
          <w:lang w:eastAsia="ru-RU"/>
        </w:rPr>
        <w:t>шт</w:t>
      </w:r>
      <w:proofErr w:type="spellEnd"/>
      <w:r w:rsidRPr="0075623E">
        <w:rPr>
          <w:rFonts w:ascii="Times New Roman" w:eastAsia="Times New Roman" w:hAnsi="Times New Roman" w:cs="Times New Roman"/>
          <w:sz w:val="28"/>
          <w:szCs w:val="28"/>
          <w:lang w:eastAsia="ru-RU"/>
        </w:rPr>
        <w:t xml:space="preserve"> – яйца</w:t>
      </w:r>
    </w:p>
    <w:p w14:paraId="5775EA56" w14:textId="77777777" w:rsidR="00D44124" w:rsidRDefault="0075623E" w:rsidP="00D44124">
      <w:pPr>
        <w:spacing w:line="360" w:lineRule="auto"/>
        <w:ind w:firstLine="4395"/>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5гр – соли</w:t>
      </w:r>
    </w:p>
    <w:p w14:paraId="61ABBC28" w14:textId="77777777" w:rsidR="00D44124" w:rsidRDefault="0075623E" w:rsidP="00D44124">
      <w:pPr>
        <w:spacing w:line="360" w:lineRule="auto"/>
        <w:ind w:firstLine="4395"/>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5 </w:t>
      </w:r>
      <w:proofErr w:type="spellStart"/>
      <w:r w:rsidRPr="0075623E">
        <w:rPr>
          <w:rFonts w:ascii="Times New Roman" w:eastAsia="Times New Roman" w:hAnsi="Times New Roman" w:cs="Times New Roman"/>
          <w:sz w:val="28"/>
          <w:szCs w:val="28"/>
          <w:lang w:eastAsia="ru-RU"/>
        </w:rPr>
        <w:t>гр</w:t>
      </w:r>
      <w:proofErr w:type="spellEnd"/>
      <w:r w:rsidRPr="0075623E">
        <w:rPr>
          <w:rFonts w:ascii="Times New Roman" w:eastAsia="Times New Roman" w:hAnsi="Times New Roman" w:cs="Times New Roman"/>
          <w:sz w:val="28"/>
          <w:szCs w:val="28"/>
          <w:lang w:eastAsia="ru-RU"/>
        </w:rPr>
        <w:t xml:space="preserve"> – соды</w:t>
      </w:r>
    </w:p>
    <w:p w14:paraId="145E3F59" w14:textId="77777777" w:rsidR="00D44124" w:rsidRDefault="00B964AD" w:rsidP="00D44124">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14:paraId="7EB0F39F" w14:textId="77777777" w:rsidR="00D44124" w:rsidRDefault="0075623E" w:rsidP="00D44124">
      <w:pPr>
        <w:tabs>
          <w:tab w:val="center" w:pos="5032"/>
        </w:tabs>
        <w:spacing w:line="360" w:lineRule="auto"/>
        <w:ind w:firstLine="709"/>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Пусть  </w:t>
      </w:r>
      <w:r w:rsidRPr="0075623E">
        <w:rPr>
          <w:rFonts w:ascii="Times New Roman" w:eastAsia="Times New Roman" w:hAnsi="Times New Roman" w:cs="Times New Roman"/>
          <w:i/>
          <w:iCs/>
          <w:sz w:val="28"/>
          <w:szCs w:val="28"/>
          <w:lang w:eastAsia="ru-RU"/>
        </w:rPr>
        <w:t>Х</w:t>
      </w:r>
      <w:r w:rsidRPr="0075623E">
        <w:rPr>
          <w:rFonts w:ascii="Times New Roman" w:eastAsia="Times New Roman" w:hAnsi="Times New Roman" w:cs="Times New Roman"/>
          <w:sz w:val="28"/>
          <w:szCs w:val="28"/>
          <w:vertAlign w:val="subscript"/>
          <w:lang w:eastAsia="ru-RU"/>
        </w:rPr>
        <w:t>1</w:t>
      </w:r>
      <w:r w:rsidRPr="0075623E">
        <w:rPr>
          <w:rFonts w:ascii="Times New Roman" w:eastAsia="Times New Roman" w:hAnsi="Times New Roman" w:cs="Times New Roman"/>
          <w:sz w:val="28"/>
          <w:szCs w:val="28"/>
          <w:lang w:eastAsia="ru-RU"/>
        </w:rPr>
        <w:t xml:space="preserve"> – кол-во ватрушек</w:t>
      </w:r>
      <w:r w:rsidR="00D44124">
        <w:rPr>
          <w:rFonts w:ascii="Times New Roman" w:eastAsia="Times New Roman" w:hAnsi="Times New Roman" w:cs="Times New Roman"/>
          <w:sz w:val="28"/>
          <w:szCs w:val="28"/>
          <w:lang w:eastAsia="ru-RU"/>
        </w:rPr>
        <w:tab/>
      </w:r>
      <w:r w:rsidR="00D44124">
        <w:rPr>
          <w:rFonts w:ascii="Times New Roman" w:eastAsia="Times New Roman" w:hAnsi="Times New Roman" w:cs="Times New Roman"/>
          <w:sz w:val="28"/>
          <w:szCs w:val="28"/>
          <w:lang w:eastAsia="ru-RU"/>
        </w:rPr>
        <w:tab/>
      </w:r>
      <w:r w:rsidRPr="0075623E">
        <w:rPr>
          <w:rFonts w:ascii="Times New Roman" w:eastAsia="Times New Roman" w:hAnsi="Times New Roman" w:cs="Times New Roman"/>
          <w:i/>
          <w:iCs/>
          <w:sz w:val="28"/>
          <w:szCs w:val="28"/>
          <w:lang w:eastAsia="ru-RU"/>
        </w:rPr>
        <w:t>Х</w:t>
      </w:r>
      <w:r w:rsidRPr="0075623E">
        <w:rPr>
          <w:rFonts w:ascii="Times New Roman" w:eastAsia="Times New Roman" w:hAnsi="Times New Roman" w:cs="Times New Roman"/>
          <w:sz w:val="28"/>
          <w:szCs w:val="28"/>
          <w:vertAlign w:val="subscript"/>
          <w:lang w:eastAsia="ru-RU"/>
        </w:rPr>
        <w:t>2</w:t>
      </w:r>
      <w:r w:rsidRPr="0075623E">
        <w:rPr>
          <w:rFonts w:ascii="Times New Roman" w:eastAsia="Times New Roman" w:hAnsi="Times New Roman" w:cs="Times New Roman"/>
          <w:sz w:val="28"/>
          <w:szCs w:val="28"/>
          <w:lang w:eastAsia="ru-RU"/>
        </w:rPr>
        <w:t xml:space="preserve"> – кол-во кексов.</w:t>
      </w:r>
    </w:p>
    <w:p w14:paraId="657F271A" w14:textId="77777777" w:rsidR="00D44124" w:rsidRDefault="0075623E" w:rsidP="00D44124">
      <w:pPr>
        <w:spacing w:line="360" w:lineRule="auto"/>
        <w:ind w:firstLine="709"/>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Тогда  </w:t>
      </w:r>
      <w:r w:rsidRPr="0075623E">
        <w:rPr>
          <w:rFonts w:ascii="Times New Roman" w:eastAsia="Times New Roman" w:hAnsi="Times New Roman" w:cs="Times New Roman"/>
          <w:sz w:val="28"/>
          <w:szCs w:val="28"/>
          <w:lang w:val="en-US" w:eastAsia="ru-RU"/>
        </w:rPr>
        <w:t>F</w:t>
      </w:r>
      <w:r w:rsidR="00AC76CB">
        <w:rPr>
          <w:rFonts w:ascii="Times New Roman" w:eastAsia="Times New Roman" w:hAnsi="Times New Roman" w:cs="Times New Roman"/>
          <w:sz w:val="28"/>
          <w:szCs w:val="28"/>
          <w:lang w:eastAsia="ru-RU"/>
        </w:rPr>
        <w:t>=6</w:t>
      </w:r>
      <w:r w:rsidRPr="0075623E">
        <w:rPr>
          <w:rFonts w:ascii="Times New Roman" w:eastAsia="Times New Roman" w:hAnsi="Times New Roman" w:cs="Times New Roman"/>
          <w:i/>
          <w:iCs/>
          <w:sz w:val="28"/>
          <w:szCs w:val="28"/>
          <w:lang w:eastAsia="ru-RU"/>
        </w:rPr>
        <w:t xml:space="preserve"> Х</w:t>
      </w:r>
      <w:r w:rsidRPr="0075623E">
        <w:rPr>
          <w:rFonts w:ascii="Times New Roman" w:eastAsia="Times New Roman" w:hAnsi="Times New Roman" w:cs="Times New Roman"/>
          <w:sz w:val="28"/>
          <w:szCs w:val="28"/>
          <w:vertAlign w:val="subscript"/>
          <w:lang w:eastAsia="ru-RU"/>
        </w:rPr>
        <w:t>1</w:t>
      </w:r>
      <w:r w:rsidR="00AC76CB">
        <w:rPr>
          <w:rFonts w:ascii="Times New Roman" w:eastAsia="Times New Roman" w:hAnsi="Times New Roman" w:cs="Times New Roman"/>
          <w:sz w:val="28"/>
          <w:szCs w:val="28"/>
          <w:lang w:eastAsia="ru-RU"/>
        </w:rPr>
        <w:t>+ 15</w:t>
      </w:r>
      <w:r w:rsidRPr="0075623E">
        <w:rPr>
          <w:rFonts w:ascii="Times New Roman" w:eastAsia="Times New Roman" w:hAnsi="Times New Roman" w:cs="Times New Roman"/>
          <w:i/>
          <w:iCs/>
          <w:sz w:val="28"/>
          <w:szCs w:val="28"/>
          <w:lang w:eastAsia="ru-RU"/>
        </w:rPr>
        <w:t xml:space="preserve"> Х</w:t>
      </w:r>
      <w:r w:rsidRPr="0075623E">
        <w:rPr>
          <w:rFonts w:ascii="Times New Roman" w:eastAsia="Times New Roman" w:hAnsi="Times New Roman" w:cs="Times New Roman"/>
          <w:sz w:val="28"/>
          <w:szCs w:val="28"/>
          <w:vertAlign w:val="subscript"/>
          <w:lang w:eastAsia="ru-RU"/>
        </w:rPr>
        <w:t xml:space="preserve">2   </w:t>
      </w:r>
      <w:r w:rsidRPr="0075623E">
        <w:rPr>
          <w:rFonts w:ascii="Times New Roman" w:eastAsia="Times New Roman" w:hAnsi="Times New Roman" w:cs="Times New Roman"/>
          <w:sz w:val="28"/>
          <w:szCs w:val="28"/>
          <w:lang w:eastAsia="ru-RU"/>
        </w:rPr>
        <w:t xml:space="preserve">- целевая функция, которую будем исследовать на </w:t>
      </w:r>
      <w:r w:rsidRPr="0075623E">
        <w:rPr>
          <w:rFonts w:ascii="Times New Roman" w:eastAsia="Times New Roman" w:hAnsi="Times New Roman" w:cs="Times New Roman"/>
          <w:sz w:val="28"/>
          <w:szCs w:val="28"/>
          <w:lang w:val="en-US" w:eastAsia="ru-RU"/>
        </w:rPr>
        <w:t>max</w:t>
      </w:r>
      <w:r w:rsidRPr="0075623E">
        <w:rPr>
          <w:rFonts w:ascii="Times New Roman" w:eastAsia="Times New Roman" w:hAnsi="Times New Roman" w:cs="Times New Roman"/>
          <w:sz w:val="28"/>
          <w:szCs w:val="28"/>
          <w:lang w:eastAsia="ru-RU"/>
        </w:rPr>
        <w:t>.</w:t>
      </w:r>
    </w:p>
    <w:p w14:paraId="5A0BF286" w14:textId="77777777" w:rsidR="00B964AD" w:rsidRDefault="0075623E" w:rsidP="00D44124">
      <w:pPr>
        <w:spacing w:line="360" w:lineRule="auto"/>
        <w:ind w:firstLine="709"/>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Составим систему ограничений по ресурсам:</w:t>
      </w:r>
      <w:r w:rsidR="00D44124" w:rsidRPr="0075623E">
        <w:rPr>
          <w:rFonts w:ascii="Times New Roman" w:eastAsia="Times New Roman" w:hAnsi="Times New Roman" w:cs="Times New Roman"/>
          <w:lang w:eastAsia="ru-RU"/>
        </w:rPr>
        <w:t xml:space="preserve"> </w:t>
      </w:r>
      <w:r w:rsidRPr="0075623E">
        <w:rPr>
          <w:rFonts w:ascii="Times New Roman" w:eastAsia="Times New Roman" w:hAnsi="Times New Roman" w:cs="Times New Roman"/>
          <w:lang w:eastAsia="ru-RU"/>
        </w:rPr>
        <w:br/>
      </w:r>
      <w:r w:rsidR="00D77821">
        <w:rPr>
          <w:rFonts w:ascii="Times New Roman" w:eastAsia="Times New Roman" w:hAnsi="Times New Roman" w:cs="Times New Roman"/>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0" o:spid="_x0000_s1026" type="#_x0000_t87" style="position:absolute;left:0;text-align:left;margin-left:-25.05pt;margin-top:435.3pt;width:29pt;height:271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" adj="1447"/>
        </w:pict>
      </w:r>
      <m:oMath>
        <m:d>
          <m:dPr>
            <m:begChr m:val="{"/>
            <m:endChr m:val=""/>
            <m:ctrlPr>
              <w:rPr>
                <w:rFonts w:ascii="Cambria Math" w:eastAsia="Times New Roman" w:hAnsi="Cambria Math" w:cs="Times New Roman"/>
                <w:i/>
                <w:lang w:eastAsia="ru-RU"/>
              </w:rPr>
            </m:ctrlPr>
          </m:dPr>
          <m:e>
            <m:eqArr>
              <m:eqArrPr>
                <m:ctrlPr>
                  <w:rPr>
                    <w:rFonts w:ascii="Cambria Math" w:eastAsia="Times New Roman" w:hAnsi="Cambria Math" w:cs="Times New Roman"/>
                    <w:sz w:val="28"/>
                    <w:szCs w:val="28"/>
                    <w:lang w:eastAsia="ru-RU"/>
                  </w:rPr>
                </m:ctrlPr>
              </m:eqArrPr>
              <m:e>
                <m:r>
                  <m:rPr>
                    <m:sty m:val="p"/>
                  </m:rPr>
                  <w:rPr>
                    <w:rFonts w:ascii="Cambria Math" w:eastAsia="Times New Roman" w:hAnsi="Cambria Math" w:cs="Times New Roman"/>
                    <w:sz w:val="28"/>
                    <w:szCs w:val="28"/>
                    <w:lang w:eastAsia="ru-RU"/>
                  </w:rPr>
                  <m:t xml:space="preserve">20 </m:t>
                </m:r>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1</m:t>
                </m:r>
                <m:r>
                  <m:rPr>
                    <m:sty m:val="p"/>
                  </m:rPr>
                  <w:rPr>
                    <w:rFonts w:ascii="Cambria Math" w:eastAsia="Times New Roman" w:hAnsi="Cambria Math" w:cs="Times New Roman"/>
                    <w:sz w:val="28"/>
                    <w:szCs w:val="28"/>
                    <w:lang w:eastAsia="ru-RU"/>
                  </w:rPr>
                  <m:t>+ 20</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5000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творог</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m:t>
                    </m:r>
                  </m:e>
                </m:d>
              </m:e>
              <m:e>
                <m:r>
                  <w:rPr>
                    <w:rFonts w:ascii="Cambria Math" w:eastAsia="Times New Roman" w:hAnsi="Cambria Math" w:cs="Times New Roman"/>
                    <w:sz w:val="28"/>
                    <w:szCs w:val="28"/>
                    <w:lang w:eastAsia="ru-RU"/>
                  </w:rPr>
                  <m:t>40Х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+ 36</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5000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мука</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2</m:t>
                    </m:r>
                  </m:e>
                </m:d>
                <m:ctrlPr>
                  <w:rPr>
                    <w:rFonts w:ascii="Cambria Math" w:eastAsia="Cambria Math" w:hAnsi="Cambria Math" w:cs="Cambria Math"/>
                    <w:sz w:val="28"/>
                    <w:szCs w:val="28"/>
                  </w:rPr>
                </m:ctrlPr>
              </m:e>
              <m:e>
                <m:r>
                  <m:rPr>
                    <m:sty m:val="p"/>
                  </m:rPr>
                  <w:rPr>
                    <w:rFonts w:ascii="Cambria Math" w:eastAsia="Times New Roman" w:hAnsi="Cambria Math" w:cs="Times New Roman"/>
                    <w:sz w:val="28"/>
                    <w:szCs w:val="28"/>
                    <w:lang w:eastAsia="ru-RU"/>
                  </w:rPr>
                  <m:t>10</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+ 20</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2500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сахар</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3</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10Х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+ 20</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2500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сливочное масло</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4</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+ 0.5</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125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соль</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5</m:t>
                    </m:r>
                  </m:e>
                </m:d>
                <m:ctrlPr>
                  <w:rPr>
                    <w:rFonts w:ascii="Cambria Math" w:eastAsia="Cambria Math" w:hAnsi="Cambria Math" w:cs="Cambria Math"/>
                    <w:sz w:val="28"/>
                    <w:szCs w:val="28"/>
                  </w:rPr>
                </m:ctrlPr>
              </m:e>
              <m:e>
                <m:r>
                  <m:rPr>
                    <m:sty m:val="p"/>
                  </m:rPr>
                  <w:rPr>
                    <w:rFonts w:ascii="Cambria Math" w:eastAsia="Times New Roman" w:hAnsi="Cambria Math" w:cs="Times New Roman"/>
                    <w:sz w:val="28"/>
                    <w:szCs w:val="28"/>
                    <w:lang w:eastAsia="ru-RU"/>
                  </w:rPr>
                  <m:t>0.2</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+ 0.3</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30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яйца</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6</m:t>
                    </m:r>
                  </m:e>
                </m:d>
                <m:ctrlPr>
                  <w:rPr>
                    <w:rFonts w:ascii="Cambria Math" w:eastAsia="Cambria Math" w:hAnsi="Cambria Math" w:cs="Cambria Math"/>
                    <w:sz w:val="28"/>
                    <w:szCs w:val="28"/>
                  </w:rPr>
                </m:ctrlPr>
              </m:e>
              <m:e>
                <m:r>
                  <m:rPr>
                    <m:sty m:val="p"/>
                  </m:rPr>
                  <w:rPr>
                    <w:rFonts w:ascii="Cambria Math" w:eastAsia="Times New Roman" w:hAnsi="Cambria Math" w:cs="Times New Roman"/>
                    <w:sz w:val="28"/>
                    <w:szCs w:val="28"/>
                    <w:lang w:eastAsia="ru-RU"/>
                  </w:rPr>
                  <m:t xml:space="preserve">20 </m:t>
                </m:r>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xml:space="preserve">≤ 2500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молоко</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7</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xml:space="preserve">≤ 125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дрожжи</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8</m:t>
                    </m:r>
                  </m:e>
                </m:d>
                <m:ctrlPr>
                  <w:rPr>
                    <w:rFonts w:ascii="Cambria Math" w:eastAsia="Cambria Math" w:hAnsi="Cambria Math" w:cs="Cambria Math"/>
                    <w:sz w:val="28"/>
                    <w:szCs w:val="28"/>
                  </w:rPr>
                </m:ctrlPr>
              </m:e>
              <m:e>
                <m:r>
                  <m:rPr>
                    <m:sty m:val="p"/>
                  </m:rPr>
                  <w:rPr>
                    <w:rFonts w:ascii="Cambria Math" w:eastAsia="Times New Roman" w:hAnsi="Cambria Math" w:cs="Times New Roman"/>
                    <w:sz w:val="28"/>
                    <w:szCs w:val="28"/>
                    <w:lang w:eastAsia="ru-RU"/>
                  </w:rPr>
                  <m:t>10</m:t>
                </m:r>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500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изюм</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9</m:t>
                    </m:r>
                  </m:e>
                </m:d>
                <m:ctrlPr>
                  <w:rPr>
                    <w:rFonts w:ascii="Cambria Math" w:eastAsia="Cambria Math" w:hAnsi="Cambria Math" w:cs="Cambria Math"/>
                    <w:sz w:val="28"/>
                    <w:szCs w:val="28"/>
                  </w:rPr>
                </m:ctrlPr>
              </m:e>
              <m:e>
                <m:r>
                  <m:rPr>
                    <m:sty m:val="p"/>
                  </m:rPr>
                  <w:rPr>
                    <w:rFonts w:ascii="Cambria Math" w:eastAsia="Times New Roman" w:hAnsi="Cambria Math" w:cs="Times New Roman"/>
                    <w:sz w:val="28"/>
                    <w:szCs w:val="28"/>
                    <w:lang w:eastAsia="ru-RU"/>
                  </w:rPr>
                  <m:t>0.5</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2</m:t>
                </m:r>
                <m:r>
                  <m:rPr>
                    <m:sty m:val="p"/>
                  </m:rPr>
                  <w:rPr>
                    <w:rFonts w:ascii="Cambria Math" w:eastAsia="Times New Roman" w:hAnsi="Cambria Math" w:cs="Times New Roman"/>
                    <w:sz w:val="28"/>
                    <w:szCs w:val="28"/>
                    <w:lang w:eastAsia="ru-RU"/>
                  </w:rPr>
                  <m:t xml:space="preserve">≤ 125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сода</m:t>
                    </m:r>
                  </m:e>
                </m:d>
                <m:r>
                  <m:rPr>
                    <m:sty m:val="p"/>
                  </m:rPr>
                  <w:rPr>
                    <w:rFonts w:ascii="Cambria Math" w:eastAsia="Times New Roman" w:hAnsi="Cambria Math" w:cs="Times New Roman"/>
                    <w:sz w:val="28"/>
                    <w:szCs w:val="28"/>
                    <w:lang w:eastAsia="ru-RU"/>
                  </w:rPr>
                  <m:t xml:space="preserve">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10</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xml:space="preserve">≥ 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11</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0                                                                                  (12)</m:t>
                </m:r>
              </m:e>
            </m:eqArr>
          </m:e>
        </m:d>
      </m:oMath>
    </w:p>
    <w:p w14:paraId="1763F5F8" w14:textId="77777777" w:rsidR="00D44124" w:rsidRDefault="00D44124">
      <w:pPr>
        <w:spacing w:line="1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0DFE529" w14:textId="77777777" w:rsidR="00E07286" w:rsidRDefault="00AC76CB" w:rsidP="0075623E">
      <w:pPr>
        <w:spacing w:after="2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или:</w:t>
      </w:r>
    </w:p>
    <w:p w14:paraId="58674D54" w14:textId="77777777" w:rsidR="00E07286" w:rsidRDefault="00D77821" w:rsidP="0075623E">
      <w:pPr>
        <w:spacing w:after="200" w:line="360" w:lineRule="auto"/>
        <w:rPr>
          <w:rFonts w:ascii="Times New Roman" w:eastAsia="Times New Roman" w:hAnsi="Times New Roman" w:cs="Times New Roman"/>
          <w:sz w:val="28"/>
          <w:szCs w:val="28"/>
          <w:lang w:eastAsia="ru-RU"/>
        </w:rPr>
      </w:pPr>
      <m:oMathPara>
        <m:oMath>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iCs/>
                      <w:sz w:val="28"/>
                      <w:szCs w:val="28"/>
                      <w:lang w:eastAsia="ru-RU"/>
                    </w:rPr>
                  </m:ctrlPr>
                </m:eqArrPr>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1</m:t>
                  </m:r>
                  <m:r>
                    <m:rPr>
                      <m:sty m:val="p"/>
                    </m:rP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250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m:t>
                      </m:r>
                    </m:e>
                  </m:d>
                  <m:ctrlPr>
                    <w:rPr>
                      <w:rFonts w:ascii="Cambria Math" w:eastAsia="Times New Roman" w:hAnsi="Cambria Math" w:cs="Times New Roman"/>
                      <w:sz w:val="28"/>
                      <w:szCs w:val="28"/>
                      <w:lang w:eastAsia="ru-RU"/>
                    </w:rPr>
                  </m:ctrlPr>
                </m:e>
                <m:e>
                  <m:r>
                    <w:rPr>
                      <w:rFonts w:ascii="Cambria Math" w:eastAsia="Times New Roman" w:hAnsi="Cambria Math" w:cs="Times New Roman"/>
                      <w:sz w:val="28"/>
                      <w:szCs w:val="28"/>
                      <w:lang w:eastAsia="ru-RU"/>
                    </w:rPr>
                    <m:t>10Х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+ 9</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1250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2</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+ 2</m:t>
                  </m:r>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250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3, 4</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2Х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xml:space="preserve">+ </m:t>
                  </m:r>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125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5</m:t>
                      </m:r>
                    </m:e>
                  </m:d>
                  <m:ctrlPr>
                    <w:rPr>
                      <w:rFonts w:ascii="Cambria Math" w:eastAsia="Cambria Math" w:hAnsi="Cambria Math" w:cs="Cambria Math"/>
                      <w:sz w:val="28"/>
                      <w:szCs w:val="28"/>
                    </w:rPr>
                  </m:ctrlPr>
                </m:e>
                <m:e>
                  <m:r>
                    <m:rPr>
                      <m:sty m:val="p"/>
                    </m:rPr>
                    <w:rPr>
                      <w:rFonts w:ascii="Cambria Math" w:eastAsia="Times New Roman" w:hAnsi="Cambria Math" w:cs="Times New Roman"/>
                      <w:sz w:val="28"/>
                      <w:szCs w:val="28"/>
                      <w:lang w:eastAsia="ru-RU"/>
                    </w:rPr>
                    <m:t>2</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+ 3</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300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6</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xml:space="preserve">≤ 125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7, 8</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50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9, 10</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1  </m:t>
                  </m:r>
                  <m:r>
                    <m:rPr>
                      <m:sty m:val="p"/>
                    </m:rPr>
                    <w:rPr>
                      <w:rFonts w:ascii="Cambria Math" w:eastAsia="Times New Roman" w:hAnsi="Cambria Math" w:cs="Times New Roman"/>
                      <w:sz w:val="28"/>
                      <w:szCs w:val="28"/>
                      <w:lang w:eastAsia="ru-RU"/>
                    </w:rPr>
                    <m:t xml:space="preserve">≥ 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11</m:t>
                      </m:r>
                    </m:e>
                  </m:d>
                  <m:ctrlPr>
                    <w:rPr>
                      <w:rFonts w:ascii="Cambria Math" w:eastAsia="Cambria Math" w:hAnsi="Cambria Math" w:cs="Cambria Math"/>
                      <w:sz w:val="28"/>
                      <w:szCs w:val="28"/>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 xml:space="preserve">2  </m:t>
                  </m:r>
                  <m:r>
                    <m:rPr>
                      <m:sty m:val="p"/>
                    </m:rPr>
                    <w:rPr>
                      <w:rFonts w:ascii="Cambria Math" w:eastAsia="Times New Roman" w:hAnsi="Cambria Math" w:cs="Times New Roman"/>
                      <w:sz w:val="28"/>
                      <w:szCs w:val="28"/>
                      <w:lang w:eastAsia="ru-RU"/>
                    </w:rPr>
                    <m:t xml:space="preserve">≥ 0                                                         </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12</m:t>
                      </m:r>
                    </m:e>
                  </m:d>
                  <m:ctrlPr>
                    <w:rPr>
                      <w:rFonts w:ascii="Cambria Math" w:eastAsia="Times New Roman" w:hAnsi="Cambria Math" w:cs="Times New Roman"/>
                      <w:sz w:val="28"/>
                      <w:szCs w:val="28"/>
                      <w:lang w:eastAsia="ru-RU"/>
                    </w:rPr>
                  </m:ctrlPr>
                </m:e>
              </m:eqArr>
            </m:e>
          </m:d>
        </m:oMath>
      </m:oMathPara>
    </w:p>
    <w:p w14:paraId="0E0E7E0A" w14:textId="77777777" w:rsidR="00BF6186" w:rsidRDefault="008329C7" w:rsidP="008329C7">
      <w:pPr>
        <w:spacing w:after="20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Построим в системе координат графики полученной системы ограничений.</w:t>
      </w:r>
    </w:p>
    <w:p w14:paraId="5D05F609" w14:textId="77777777" w:rsidR="00BF6186" w:rsidRDefault="008519B4" w:rsidP="008519B4">
      <w:pPr>
        <w:spacing w:after="200" w:line="360" w:lineRule="auto"/>
        <w:rPr>
          <w:rFonts w:ascii="Times New Roman" w:eastAsia="Times New Roman" w:hAnsi="Times New Roman" w:cs="Times New Roman"/>
          <w:sz w:val="28"/>
          <w:szCs w:val="28"/>
          <w:lang w:eastAsia="ru-RU"/>
        </w:rPr>
      </w:pPr>
      <w:r w:rsidRPr="009F1D87">
        <w:rPr>
          <w:rFonts w:ascii="Times New Roman" w:eastAsia="Times New Roman" w:hAnsi="Times New Roman" w:cs="Times New Roman"/>
          <w:sz w:val="28"/>
          <w:szCs w:val="28"/>
          <w:lang w:eastAsia="ru-RU"/>
        </w:rPr>
        <w:object w:dxaOrig="10081" w:dyaOrig="8100">
          <v:shape id="_x0000_i1042" type="#_x0000_t75" style="width:453pt;height:348.75pt" o:ole="">
            <v:imagedata r:id="rId47" o:title=""/>
          </v:shape>
          <o:OLEObject Type="Embed" ProgID="Word.Document.12" ShapeID="_x0000_i1042" DrawAspect="Content" ObjectID="_1424413918" r:id="rId48"/>
        </w:object>
      </w:r>
    </w:p>
    <w:p w14:paraId="48BC9E25" w14:textId="77777777" w:rsidR="008519B4" w:rsidRDefault="008519B4" w:rsidP="008519B4">
      <w:pPr>
        <w:spacing w:line="360" w:lineRule="auto"/>
        <w:ind w:firstLine="709"/>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val="en-US" w:eastAsia="ru-RU"/>
        </w:rPr>
        <w:t>ABCDE</w:t>
      </w:r>
      <w:r w:rsidRPr="0075623E">
        <w:rPr>
          <w:rFonts w:ascii="Times New Roman" w:eastAsia="Times New Roman" w:hAnsi="Times New Roman" w:cs="Times New Roman"/>
          <w:sz w:val="28"/>
          <w:szCs w:val="28"/>
          <w:lang w:eastAsia="ru-RU"/>
        </w:rPr>
        <w:t xml:space="preserve"> – многоугольник решений.</w:t>
      </w:r>
    </w:p>
    <w:p w14:paraId="070BDA58" w14:textId="77777777" w:rsidR="008519B4" w:rsidRDefault="008519B4" w:rsidP="008519B4">
      <w:pPr>
        <w:spacing w:line="360" w:lineRule="auto"/>
        <w:ind w:firstLine="709"/>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Построим целевую функцию   </w:t>
      </w:r>
      <w:r w:rsidRPr="0075623E">
        <w:rPr>
          <w:rFonts w:ascii="Times New Roman" w:eastAsia="Times New Roman" w:hAnsi="Times New Roman" w:cs="Times New Roman"/>
          <w:sz w:val="28"/>
          <w:szCs w:val="28"/>
          <w:lang w:val="en-US" w:eastAsia="ru-RU"/>
        </w:rPr>
        <w:t>F</w:t>
      </w:r>
      <w:r>
        <w:rPr>
          <w:rFonts w:ascii="Times New Roman" w:eastAsia="Times New Roman" w:hAnsi="Times New Roman" w:cs="Times New Roman"/>
          <w:sz w:val="28"/>
          <w:szCs w:val="28"/>
          <w:lang w:eastAsia="ru-RU"/>
        </w:rPr>
        <w:t>=6</w:t>
      </w:r>
      <w:r w:rsidRPr="0075623E">
        <w:rPr>
          <w:rFonts w:ascii="Times New Roman" w:eastAsia="Times New Roman" w:hAnsi="Times New Roman" w:cs="Times New Roman"/>
          <w:i/>
          <w:iCs/>
          <w:sz w:val="28"/>
          <w:szCs w:val="28"/>
          <w:lang w:eastAsia="ru-RU"/>
        </w:rPr>
        <w:t xml:space="preserve"> Х</w:t>
      </w:r>
      <w:r w:rsidRPr="0075623E">
        <w:rPr>
          <w:rFonts w:ascii="Times New Roman" w:eastAsia="Times New Roman" w:hAnsi="Times New Roman" w:cs="Times New Roman"/>
          <w:sz w:val="28"/>
          <w:szCs w:val="28"/>
          <w:vertAlign w:val="subscript"/>
          <w:lang w:eastAsia="ru-RU"/>
        </w:rPr>
        <w:t>1</w:t>
      </w:r>
      <w:r>
        <w:rPr>
          <w:rFonts w:ascii="Times New Roman" w:eastAsia="Times New Roman" w:hAnsi="Times New Roman" w:cs="Times New Roman"/>
          <w:sz w:val="28"/>
          <w:szCs w:val="28"/>
          <w:lang w:eastAsia="ru-RU"/>
        </w:rPr>
        <w:t>+ 15</w:t>
      </w:r>
      <w:r w:rsidRPr="0075623E">
        <w:rPr>
          <w:rFonts w:ascii="Times New Roman" w:eastAsia="Times New Roman" w:hAnsi="Times New Roman" w:cs="Times New Roman"/>
          <w:i/>
          <w:iCs/>
          <w:sz w:val="28"/>
          <w:szCs w:val="28"/>
          <w:lang w:eastAsia="ru-RU"/>
        </w:rPr>
        <w:t xml:space="preserve"> Х</w:t>
      </w:r>
      <w:r w:rsidRPr="0075623E">
        <w:rPr>
          <w:rFonts w:ascii="Times New Roman" w:eastAsia="Times New Roman" w:hAnsi="Times New Roman" w:cs="Times New Roman"/>
          <w:sz w:val="28"/>
          <w:szCs w:val="28"/>
          <w:vertAlign w:val="subscript"/>
          <w:lang w:eastAsia="ru-RU"/>
        </w:rPr>
        <w:t xml:space="preserve">2 </w:t>
      </w:r>
      <w:r w:rsidRPr="007562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5623E">
        <w:rPr>
          <w:rFonts w:ascii="Times New Roman" w:eastAsia="Times New Roman" w:hAnsi="Times New Roman" w:cs="Times New Roman"/>
          <w:sz w:val="28"/>
          <w:szCs w:val="28"/>
          <w:lang w:eastAsia="ru-RU"/>
        </w:rPr>
        <w:t xml:space="preserve">при значении </w:t>
      </w:r>
      <w:r w:rsidRPr="0075623E">
        <w:rPr>
          <w:rFonts w:ascii="Times New Roman" w:eastAsia="Times New Roman" w:hAnsi="Times New Roman" w:cs="Times New Roman"/>
          <w:sz w:val="28"/>
          <w:szCs w:val="28"/>
          <w:lang w:val="en-US" w:eastAsia="ru-RU"/>
        </w:rPr>
        <w:t>F</w:t>
      </w:r>
      <w:r>
        <w:rPr>
          <w:rFonts w:ascii="Times New Roman" w:eastAsia="Times New Roman" w:hAnsi="Times New Roman" w:cs="Times New Roman"/>
          <w:sz w:val="28"/>
          <w:szCs w:val="28"/>
          <w:lang w:eastAsia="ru-RU"/>
        </w:rPr>
        <w:t xml:space="preserve"> = 1200.</w:t>
      </w:r>
    </w:p>
    <w:p w14:paraId="6CC420D5" w14:textId="77777777" w:rsidR="008519B4" w:rsidRDefault="008519B4" w:rsidP="008519B4">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5623E">
        <w:rPr>
          <w:rFonts w:ascii="Times New Roman" w:eastAsia="Times New Roman" w:hAnsi="Times New Roman" w:cs="Times New Roman"/>
          <w:i/>
          <w:iCs/>
          <w:sz w:val="28"/>
          <w:szCs w:val="28"/>
          <w:lang w:eastAsia="ru-RU"/>
        </w:rPr>
        <w:t xml:space="preserve"> Х</w:t>
      </w:r>
      <w:r w:rsidRPr="0075623E">
        <w:rPr>
          <w:rFonts w:ascii="Times New Roman" w:eastAsia="Times New Roman" w:hAnsi="Times New Roman" w:cs="Times New Roman"/>
          <w:sz w:val="28"/>
          <w:szCs w:val="28"/>
          <w:vertAlign w:val="subscript"/>
          <w:lang w:eastAsia="ru-RU"/>
        </w:rPr>
        <w:t xml:space="preserve">1 </w:t>
      </w:r>
      <w:r>
        <w:rPr>
          <w:rFonts w:ascii="Times New Roman" w:eastAsia="Times New Roman" w:hAnsi="Times New Roman" w:cs="Times New Roman"/>
          <w:sz w:val="28"/>
          <w:szCs w:val="28"/>
          <w:lang w:eastAsia="ru-RU"/>
        </w:rPr>
        <w:t>+ 15</w:t>
      </w:r>
      <w:r w:rsidRPr="0075623E">
        <w:rPr>
          <w:rFonts w:ascii="Times New Roman" w:eastAsia="Times New Roman" w:hAnsi="Times New Roman" w:cs="Times New Roman"/>
          <w:i/>
          <w:iCs/>
          <w:sz w:val="28"/>
          <w:szCs w:val="28"/>
          <w:lang w:eastAsia="ru-RU"/>
        </w:rPr>
        <w:t xml:space="preserve"> Х</w:t>
      </w:r>
      <w:r w:rsidRPr="0075623E">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 1200</w:t>
      </w:r>
      <w:r w:rsidRPr="0075623E">
        <w:rPr>
          <w:rFonts w:ascii="Times New Roman" w:eastAsia="Times New Roman" w:hAnsi="Times New Roman" w:cs="Times New Roman"/>
          <w:sz w:val="28"/>
          <w:szCs w:val="28"/>
          <w:lang w:eastAsia="ru-RU"/>
        </w:rPr>
        <w:t xml:space="preserve">        (13)</w:t>
      </w:r>
    </w:p>
    <w:p w14:paraId="3B2C746E" w14:textId="77777777" w:rsidR="00C45361" w:rsidRDefault="00C45361">
      <w:pPr>
        <w:spacing w:line="1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37B6CEA" w14:textId="77777777" w:rsidR="004B370F" w:rsidRDefault="004B370F" w:rsidP="008A5332">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Проводя параллельный перенос прямой (13) в направлении многоугольника </w:t>
      </w:r>
      <w:r w:rsidRPr="0075623E">
        <w:rPr>
          <w:rFonts w:ascii="Times New Roman" w:eastAsia="Times New Roman" w:hAnsi="Times New Roman" w:cs="Times New Roman"/>
          <w:sz w:val="28"/>
          <w:szCs w:val="28"/>
          <w:lang w:eastAsia="ru-RU"/>
        </w:rPr>
        <w:t>решений</w:t>
      </w:r>
      <w:r w:rsidR="008A5332">
        <w:rPr>
          <w:rFonts w:ascii="Times New Roman" w:eastAsia="Times New Roman" w:hAnsi="Times New Roman" w:cs="Times New Roman"/>
          <w:sz w:val="28"/>
          <w:szCs w:val="28"/>
          <w:lang w:eastAsia="ru-RU"/>
        </w:rPr>
        <w:t xml:space="preserve"> обнаружено, что </w:t>
      </w:r>
      <w:r w:rsidR="008A5332" w:rsidRPr="000F6E9E">
        <w:rPr>
          <w:rFonts w:ascii="Times New Roman" w:eastAsiaTheme="minorEastAsia" w:hAnsi="Times New Roman" w:cs="Times New Roman"/>
          <w:sz w:val="28"/>
          <w:szCs w:val="28"/>
          <w:lang w:eastAsia="ru-RU"/>
        </w:rPr>
        <w:t>линейн</w:t>
      </w:r>
      <w:r w:rsidR="008A5332">
        <w:rPr>
          <w:rFonts w:ascii="Times New Roman" w:eastAsiaTheme="minorEastAsia" w:hAnsi="Times New Roman" w:cs="Times New Roman"/>
          <w:sz w:val="28"/>
          <w:szCs w:val="28"/>
          <w:lang w:eastAsia="ru-RU"/>
        </w:rPr>
        <w:t>ая</w:t>
      </w:r>
      <w:r w:rsidR="008A5332" w:rsidRPr="000F6E9E">
        <w:rPr>
          <w:rFonts w:ascii="Times New Roman" w:eastAsiaTheme="minorEastAsia" w:hAnsi="Times New Roman" w:cs="Times New Roman"/>
          <w:sz w:val="28"/>
          <w:szCs w:val="28"/>
          <w:lang w:eastAsia="ru-RU"/>
        </w:rPr>
        <w:t xml:space="preserve"> функци</w:t>
      </w:r>
      <w:r w:rsidR="008A5332">
        <w:rPr>
          <w:rFonts w:ascii="Times New Roman" w:eastAsiaTheme="minorEastAsia" w:hAnsi="Times New Roman" w:cs="Times New Roman"/>
          <w:sz w:val="28"/>
          <w:szCs w:val="28"/>
          <w:lang w:eastAsia="ru-RU"/>
        </w:rPr>
        <w:t xml:space="preserve">я </w:t>
      </w:r>
      <w:r w:rsidR="008A5332" w:rsidRPr="0075623E">
        <w:rPr>
          <w:rFonts w:ascii="Times New Roman" w:eastAsia="Times New Roman" w:hAnsi="Times New Roman" w:cs="Times New Roman"/>
          <w:sz w:val="28"/>
          <w:szCs w:val="28"/>
          <w:lang w:val="en-US" w:eastAsia="ru-RU"/>
        </w:rPr>
        <w:t>F</w:t>
      </w:r>
      <w:r w:rsidR="008A5332" w:rsidRPr="000F6E9E">
        <w:rPr>
          <w:rFonts w:ascii="Times New Roman" w:eastAsiaTheme="minorEastAsia" w:hAnsi="Times New Roman" w:cs="Times New Roman"/>
          <w:sz w:val="28"/>
          <w:szCs w:val="28"/>
          <w:lang w:eastAsia="ru-RU"/>
        </w:rPr>
        <w:t xml:space="preserve"> </w:t>
      </w:r>
      <w:r w:rsidR="008A5332">
        <w:rPr>
          <w:rFonts w:ascii="Times New Roman" w:eastAsiaTheme="minorEastAsia" w:hAnsi="Times New Roman" w:cs="Times New Roman"/>
          <w:sz w:val="28"/>
          <w:szCs w:val="28"/>
          <w:lang w:eastAsia="ru-RU"/>
        </w:rPr>
        <w:t xml:space="preserve">достигает максимума в точке </w:t>
      </w:r>
      <w:r w:rsidR="008A5332" w:rsidRPr="008A5332">
        <w:rPr>
          <w:rFonts w:ascii="Times New Roman" w:eastAsiaTheme="minorEastAsia" w:hAnsi="Times New Roman" w:cs="Times New Roman"/>
          <w:i/>
          <w:sz w:val="28"/>
          <w:szCs w:val="28"/>
          <w:lang w:eastAsia="ru-RU"/>
        </w:rPr>
        <w:t>С</w:t>
      </w:r>
      <w:r w:rsidR="008A5332" w:rsidRPr="000F6E9E">
        <w:rPr>
          <w:rFonts w:ascii="Times New Roman" w:eastAsiaTheme="minorEastAsia" w:hAnsi="Times New Roman" w:cs="Times New Roman"/>
          <w:sz w:val="28"/>
          <w:szCs w:val="28"/>
          <w:lang w:eastAsia="ru-RU"/>
        </w:rPr>
        <w:t>.</w:t>
      </w:r>
    </w:p>
    <w:p w14:paraId="210E1564" w14:textId="77777777" w:rsidR="009F1D87" w:rsidRDefault="004B370F" w:rsidP="008A5332">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Найдем координаты точки С</w:t>
      </w:r>
      <w:r w:rsidR="008A5332">
        <w:rPr>
          <w:rFonts w:ascii="Times New Roman" w:eastAsia="Times New Roman" w:hAnsi="Times New Roman" w:cs="Times New Roman"/>
          <w:sz w:val="28"/>
          <w:szCs w:val="28"/>
          <w:lang w:eastAsia="ru-RU"/>
        </w:rPr>
        <w:t>.</w:t>
      </w:r>
    </w:p>
    <w:p w14:paraId="345762A3" w14:textId="77777777" w:rsidR="004B370F" w:rsidRDefault="0075623E" w:rsidP="008A5332">
      <w:pPr>
        <w:spacing w:line="360" w:lineRule="auto"/>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 xml:space="preserve">( . ) С  (9,10) </w:t>
      </w:r>
      <m:oMath>
        <m:r>
          <w:rPr>
            <w:rFonts w:ascii="Cambria Math" w:eastAsia="Times New Roman" w:hAnsi="Cambria Math" w:cs="Times New Roman"/>
            <w:sz w:val="28"/>
            <w:szCs w:val="28"/>
            <w:lang w:eastAsia="ru-RU"/>
          </w:rPr>
          <m:t>∩</m:t>
        </m:r>
      </m:oMath>
      <w:r w:rsidRPr="0075623E">
        <w:rPr>
          <w:rFonts w:ascii="Times New Roman" w:eastAsia="Times New Roman" w:hAnsi="Times New Roman" w:cs="Times New Roman"/>
          <w:sz w:val="28"/>
          <w:szCs w:val="28"/>
          <w:lang w:eastAsia="ru-RU"/>
        </w:rPr>
        <w:t xml:space="preserve"> (6) </w:t>
      </w:r>
    </w:p>
    <w:p w14:paraId="176FE1BB" w14:textId="77777777" w:rsidR="004B370F" w:rsidRDefault="00D77821" w:rsidP="008A5332">
      <w:pPr>
        <w:spacing w:line="360" w:lineRule="auto"/>
        <w:rPr>
          <w:rFonts w:ascii="Times New Roman" w:eastAsia="Times New Roman" w:hAnsi="Times New Roman" w:cs="Times New Roman"/>
          <w:sz w:val="28"/>
          <w:szCs w:val="28"/>
          <w:lang w:eastAsia="ru-RU"/>
        </w:rPr>
      </w:pPr>
      <m:oMathPara>
        <m:oMathParaPr>
          <m:jc m:val="left"/>
        </m:oMathParaPr>
        <m:oMath>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iCs/>
                      <w:sz w:val="28"/>
                      <w:szCs w:val="28"/>
                      <w:lang w:eastAsia="ru-RU"/>
                    </w:rPr>
                  </m:ctrlPr>
                </m:eqArrPr>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2</m:t>
                  </m:r>
                  <m:r>
                    <m:rPr>
                      <m:sty m:val="p"/>
                    </m:rPr>
                    <w:rPr>
                      <w:rFonts w:ascii="Cambria Math" w:eastAsia="Times New Roman" w:hAnsi="Cambria Math" w:cs="Times New Roman"/>
                      <w:sz w:val="28"/>
                      <w:szCs w:val="28"/>
                      <w:lang w:eastAsia="ru-RU"/>
                    </w:rPr>
                    <m:t>= 50</m:t>
                  </m:r>
                  <m:r>
                    <m:rPr>
                      <m:sty m:val="p"/>
                    </m:rPr>
                    <w:rPr>
                      <w:rFonts w:ascii="Cambria Math" w:eastAsia="Times New Roman" w:hAnsi="Times New Roman" w:cs="Times New Roman"/>
                      <w:sz w:val="28"/>
                      <w:szCs w:val="28"/>
                      <w:lang w:eastAsia="ru-RU"/>
                    </w:rPr>
                    <m:t xml:space="preserve">;                  </m:t>
                  </m:r>
                  <m:ctrlPr>
                    <w:rPr>
                      <w:rFonts w:ascii="Cambria Math" w:eastAsia="Times New Roman" w:hAnsi="Times New Roman" w:cs="Times New Roman"/>
                      <w:sz w:val="28"/>
                      <w:szCs w:val="28"/>
                      <w:lang w:eastAsia="ru-RU"/>
                    </w:rPr>
                  </m:ctrlPr>
                </m:e>
                <m:e>
                  <m:r>
                    <m:rPr>
                      <m:sty m:val="p"/>
                    </m:rPr>
                    <w:rPr>
                      <w:rFonts w:ascii="Cambria Math" w:eastAsia="Times New Roman" w:hAnsi="Cambria Math" w:cs="Times New Roman"/>
                      <w:sz w:val="28"/>
                      <w:szCs w:val="28"/>
                      <w:lang w:eastAsia="ru-RU"/>
                    </w:rPr>
                    <m:t xml:space="preserve">2 </m:t>
                  </m:r>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1</m:t>
                  </m:r>
                  <m:r>
                    <m:rPr>
                      <m:sty m:val="p"/>
                    </m:rPr>
                    <w:rPr>
                      <w:rFonts w:ascii="Cambria Math" w:eastAsia="Times New Roman" w:hAnsi="Cambria Math" w:cs="Times New Roman"/>
                      <w:sz w:val="28"/>
                      <w:szCs w:val="28"/>
                      <w:lang w:eastAsia="ru-RU"/>
                    </w:rPr>
                    <m:t>+3</m:t>
                  </m:r>
                  <m:r>
                    <w:rPr>
                      <w:rFonts w:ascii="Cambria Math" w:eastAsia="Times New Roman" w:hAnsi="Cambria Math" w:cs="Times New Roman"/>
                      <w:sz w:val="28"/>
                      <w:szCs w:val="28"/>
                      <w:lang w:eastAsia="ru-RU"/>
                    </w:rPr>
                    <m:t xml:space="preserve"> Х</m:t>
                  </m:r>
                  <m:r>
                    <m:rPr>
                      <m:sty m:val="p"/>
                    </m:rPr>
                    <w:rPr>
                      <w:rFonts w:ascii="Cambria Math" w:eastAsia="Times New Roman" w:hAnsi="Cambria Math" w:cs="Times New Roman"/>
                      <w:sz w:val="28"/>
                      <w:szCs w:val="28"/>
                      <w:vertAlign w:val="subscript"/>
                      <w:lang w:eastAsia="ru-RU"/>
                    </w:rPr>
                    <m:t>2</m:t>
                  </m:r>
                  <m:r>
                    <m:rPr>
                      <m:sty m:val="p"/>
                    </m:rPr>
                    <w:rPr>
                      <w:rFonts w:ascii="Cambria Math" w:eastAsia="Times New Roman" w:hAnsi="Cambria Math" w:cs="Times New Roman"/>
                      <w:sz w:val="28"/>
                      <w:szCs w:val="28"/>
                      <w:lang w:eastAsia="ru-RU"/>
                    </w:rPr>
                    <m:t>=300;</m:t>
                  </m:r>
                  <m:ctrlPr>
                    <w:rPr>
                      <w:rFonts w:ascii="Cambria Math" w:eastAsia="Times New Roman" w:hAnsi="Times New Roman" w:cs="Times New Roman"/>
                      <w:sz w:val="28"/>
                      <w:szCs w:val="28"/>
                      <w:lang w:eastAsia="ru-RU"/>
                    </w:rPr>
                  </m:ctrlPr>
                </m:e>
              </m:eqArr>
            </m:e>
          </m:d>
        </m:oMath>
      </m:oMathPara>
    </w:p>
    <w:p w14:paraId="3A338698" w14:textId="77777777" w:rsidR="004B370F" w:rsidRDefault="00D77821" w:rsidP="008A5332">
      <w:pPr>
        <w:spacing w:line="360" w:lineRule="auto"/>
        <w:rPr>
          <w:rFonts w:ascii="Times New Roman" w:eastAsia="Times New Roman" w:hAnsi="Times New Roman" w:cs="Times New Roman"/>
          <w:sz w:val="28"/>
          <w:szCs w:val="28"/>
          <w:lang w:eastAsia="ru-RU"/>
        </w:rPr>
      </w:pPr>
      <m:oMathPara>
        <m:oMathParaPr>
          <m:jc m:val="left"/>
        </m:oMathParaPr>
        <m:oMath>
          <m:d>
            <m:dPr>
              <m:begChr m:val="{"/>
              <m:endChr m:val=""/>
              <m:ctrlPr>
                <w:rPr>
                  <w:rFonts w:ascii="Cambria Math" w:eastAsia="Times New Roman" w:hAnsi="Cambria Math" w:cs="Times New Roman"/>
                  <w:i/>
                  <w:sz w:val="28"/>
                  <w:szCs w:val="28"/>
                  <w:lang w:eastAsia="ru-RU"/>
                </w:rPr>
              </m:ctrlPr>
            </m:dPr>
            <m:e>
              <m:eqArr>
                <m:eqArrPr>
                  <m:ctrlPr>
                    <w:rPr>
                      <w:rFonts w:ascii="Cambria Math" w:eastAsia="Times New Roman" w:hAnsi="Cambria Math" w:cs="Times New Roman"/>
                      <w:i/>
                      <w:iCs/>
                      <w:sz w:val="28"/>
                      <w:szCs w:val="28"/>
                      <w:lang w:eastAsia="ru-RU"/>
                    </w:rPr>
                  </m:ctrlPr>
                </m:eqArrPr>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1</m:t>
                  </m:r>
                  <m:r>
                    <m:rPr>
                      <m:sty m:val="p"/>
                    </m:rPr>
                    <w:rPr>
                      <w:rFonts w:ascii="Cambria Math" w:eastAsia="Times New Roman" w:hAnsi="Cambria Math" w:cs="Times New Roman"/>
                      <w:sz w:val="28"/>
                      <w:szCs w:val="28"/>
                      <w:lang w:eastAsia="ru-RU"/>
                    </w:rPr>
                    <m:t>= 75</m:t>
                  </m:r>
                  <m:r>
                    <m:rPr>
                      <m:sty m:val="p"/>
                    </m:rPr>
                    <w:rPr>
                      <w:rFonts w:ascii="Cambria Math" w:eastAsia="Times New Roman" w:hAnsi="Times New Roman" w:cs="Times New Roman"/>
                      <w:sz w:val="28"/>
                      <w:szCs w:val="28"/>
                      <w:lang w:eastAsia="ru-RU"/>
                    </w:rPr>
                    <m:t xml:space="preserve">; </m:t>
                  </m:r>
                  <m:ctrlPr>
                    <w:rPr>
                      <w:rFonts w:ascii="Cambria Math" w:eastAsia="Times New Roman" w:hAnsi="Times New Roman" w:cs="Times New Roman"/>
                      <w:sz w:val="28"/>
                      <w:szCs w:val="28"/>
                      <w:lang w:eastAsia="ru-RU"/>
                    </w:rPr>
                  </m:ctrlPr>
                </m:e>
                <m:e>
                  <m:r>
                    <w:rPr>
                      <w:rFonts w:ascii="Cambria Math" w:eastAsia="Times New Roman" w:hAnsi="Cambria Math" w:cs="Times New Roman"/>
                      <w:sz w:val="28"/>
                      <w:szCs w:val="28"/>
                      <w:lang w:eastAsia="ru-RU"/>
                    </w:rPr>
                    <m:t>Х</m:t>
                  </m:r>
                  <m:r>
                    <m:rPr>
                      <m:sty m:val="p"/>
                    </m:rPr>
                    <w:rPr>
                      <w:rFonts w:ascii="Cambria Math" w:eastAsia="Times New Roman" w:hAnsi="Cambria Math" w:cs="Times New Roman"/>
                      <w:sz w:val="28"/>
                      <w:szCs w:val="28"/>
                      <w:vertAlign w:val="subscript"/>
                      <w:lang w:eastAsia="ru-RU"/>
                    </w:rPr>
                    <m:t>2</m:t>
                  </m:r>
                  <m:r>
                    <m:rPr>
                      <m:sty m:val="p"/>
                    </m:rPr>
                    <w:rPr>
                      <w:rFonts w:ascii="Cambria Math" w:eastAsia="Times New Roman" w:hAnsi="Cambria Math" w:cs="Times New Roman"/>
                      <w:sz w:val="28"/>
                      <w:szCs w:val="28"/>
                      <w:lang w:eastAsia="ru-RU"/>
                    </w:rPr>
                    <m:t>=50.</m:t>
                  </m:r>
                  <m:ctrlPr>
                    <w:rPr>
                      <w:rFonts w:ascii="Cambria Math" w:eastAsia="Times New Roman" w:hAnsi="Times New Roman" w:cs="Times New Roman"/>
                      <w:sz w:val="28"/>
                      <w:szCs w:val="28"/>
                      <w:lang w:eastAsia="ru-RU"/>
                    </w:rPr>
                  </m:ctrlPr>
                </m:e>
              </m:eqArr>
            </m:e>
          </m:d>
        </m:oMath>
      </m:oMathPara>
    </w:p>
    <w:p w14:paraId="65BF4FE1" w14:textId="77777777" w:rsidR="004B370F" w:rsidRPr="008A5332" w:rsidRDefault="008A5332" w:rsidP="008A5332">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Вычислим значение </w:t>
      </w:r>
      <w:r w:rsidRPr="000F6E9E">
        <w:rPr>
          <w:rFonts w:ascii="Times New Roman" w:eastAsiaTheme="minorEastAsia" w:hAnsi="Times New Roman" w:cs="Times New Roman"/>
          <w:sz w:val="28"/>
          <w:szCs w:val="28"/>
          <w:lang w:eastAsia="ru-RU"/>
        </w:rPr>
        <w:t>функци</w:t>
      </w:r>
      <w:r>
        <w:rPr>
          <w:rFonts w:ascii="Times New Roman" w:eastAsiaTheme="minorEastAsia" w:hAnsi="Times New Roman" w:cs="Times New Roman"/>
          <w:sz w:val="28"/>
          <w:szCs w:val="28"/>
          <w:lang w:eastAsia="ru-RU"/>
        </w:rPr>
        <w:t xml:space="preserve">и </w:t>
      </w:r>
      <w:r w:rsidRPr="0075623E">
        <w:rPr>
          <w:rFonts w:ascii="Times New Roman" w:eastAsia="Times New Roman" w:hAnsi="Times New Roman" w:cs="Times New Roman"/>
          <w:sz w:val="28"/>
          <w:szCs w:val="28"/>
          <w:lang w:val="en-US" w:eastAsia="ru-RU"/>
        </w:rPr>
        <w:t>F</w:t>
      </w:r>
      <w:r>
        <w:rPr>
          <w:rFonts w:ascii="Times New Roman" w:eastAsia="Times New Roman" w:hAnsi="Times New Roman" w:cs="Times New Roman"/>
          <w:sz w:val="28"/>
          <w:szCs w:val="28"/>
          <w:lang w:eastAsia="ru-RU"/>
        </w:rPr>
        <w:t xml:space="preserve"> в этой точке</w:t>
      </w:r>
    </w:p>
    <w:p w14:paraId="776862B2" w14:textId="77777777" w:rsidR="0075623E" w:rsidRPr="00521C65" w:rsidRDefault="0075623E" w:rsidP="008A5332">
      <w:pPr>
        <w:spacing w:line="360" w:lineRule="auto"/>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val="en-US" w:eastAsia="ru-RU"/>
        </w:rPr>
        <w:t>F</w:t>
      </w:r>
      <w:r w:rsidR="009F1D87">
        <w:rPr>
          <w:rFonts w:ascii="Times New Roman" w:eastAsia="Times New Roman" w:hAnsi="Times New Roman" w:cs="Times New Roman"/>
          <w:sz w:val="28"/>
          <w:szCs w:val="28"/>
          <w:lang w:eastAsia="ru-RU"/>
        </w:rPr>
        <w:t xml:space="preserve"> =</w:t>
      </w:r>
      <w:r w:rsidR="009F1D87" w:rsidRPr="009F1D87">
        <w:rPr>
          <w:rFonts w:ascii="Times New Roman" w:eastAsia="Times New Roman" w:hAnsi="Times New Roman" w:cs="Times New Roman"/>
          <w:sz w:val="28"/>
          <w:szCs w:val="28"/>
          <w:lang w:eastAsia="ru-RU"/>
        </w:rPr>
        <w:t>6</w:t>
      </w:r>
      <w:r w:rsidRPr="009F1D87">
        <w:rPr>
          <w:rFonts w:ascii="Times New Roman" w:eastAsia="Times New Roman" w:hAnsi="Times New Roman" w:cs="Times New Roman"/>
          <w:iCs/>
          <w:sz w:val="28"/>
          <w:szCs w:val="28"/>
          <w:lang w:eastAsia="ru-RU"/>
        </w:rPr>
        <w:t>*75</w:t>
      </w:r>
      <w:r w:rsidR="009F1D87">
        <w:rPr>
          <w:rFonts w:ascii="Times New Roman" w:eastAsia="Times New Roman" w:hAnsi="Times New Roman" w:cs="Times New Roman"/>
          <w:sz w:val="28"/>
          <w:szCs w:val="28"/>
          <w:lang w:eastAsia="ru-RU"/>
        </w:rPr>
        <w:t>+ 15</w:t>
      </w:r>
      <w:r w:rsidRPr="0075623E">
        <w:rPr>
          <w:rFonts w:ascii="Times New Roman" w:eastAsia="Times New Roman" w:hAnsi="Times New Roman" w:cs="Times New Roman"/>
          <w:i/>
          <w:iCs/>
          <w:sz w:val="28"/>
          <w:szCs w:val="28"/>
          <w:lang w:eastAsia="ru-RU"/>
        </w:rPr>
        <w:t xml:space="preserve">*50= </w:t>
      </w:r>
      <w:r w:rsidR="00521C65" w:rsidRPr="00521C65">
        <w:rPr>
          <w:rFonts w:ascii="Times New Roman" w:eastAsia="Times New Roman" w:hAnsi="Times New Roman" w:cs="Times New Roman"/>
          <w:iCs/>
          <w:sz w:val="28"/>
          <w:szCs w:val="28"/>
          <w:lang w:eastAsia="ru-RU"/>
        </w:rPr>
        <w:t>1200</w:t>
      </w:r>
      <w:r w:rsidRPr="00521C65">
        <w:rPr>
          <w:rFonts w:ascii="Times New Roman" w:eastAsia="Times New Roman" w:hAnsi="Times New Roman" w:cs="Times New Roman"/>
          <w:iCs/>
          <w:sz w:val="28"/>
          <w:szCs w:val="28"/>
          <w:lang w:eastAsia="ru-RU"/>
        </w:rPr>
        <w:t>(руб</w:t>
      </w:r>
      <w:r w:rsidR="00521C65">
        <w:rPr>
          <w:rFonts w:ascii="Times New Roman" w:eastAsia="Times New Roman" w:hAnsi="Times New Roman" w:cs="Times New Roman"/>
          <w:iCs/>
          <w:sz w:val="28"/>
          <w:szCs w:val="28"/>
          <w:lang w:eastAsia="ru-RU"/>
        </w:rPr>
        <w:t>.</w:t>
      </w:r>
      <w:r w:rsidRPr="00521C65">
        <w:rPr>
          <w:rFonts w:ascii="Times New Roman" w:eastAsia="Times New Roman" w:hAnsi="Times New Roman" w:cs="Times New Roman"/>
          <w:iCs/>
          <w:sz w:val="28"/>
          <w:szCs w:val="28"/>
          <w:lang w:eastAsia="ru-RU"/>
        </w:rPr>
        <w:t>)</w:t>
      </w:r>
    </w:p>
    <w:p w14:paraId="7A9F3F72" w14:textId="77777777" w:rsidR="008A5332" w:rsidRDefault="008A5332" w:rsidP="008A5332">
      <w:pPr>
        <w:spacing w:after="200" w:line="360" w:lineRule="auto"/>
        <w:ind w:firstLine="709"/>
        <w:rPr>
          <w:rFonts w:ascii="Times New Roman" w:eastAsia="Times New Roman" w:hAnsi="Times New Roman" w:cs="Times New Roman"/>
          <w:sz w:val="28"/>
          <w:szCs w:val="28"/>
          <w:lang w:eastAsia="ru-RU"/>
        </w:rPr>
      </w:pPr>
    </w:p>
    <w:p w14:paraId="4A51F120" w14:textId="77777777" w:rsidR="00DC5C2F" w:rsidRDefault="0075623E" w:rsidP="008A5332">
      <w:pPr>
        <w:spacing w:after="200" w:line="360" w:lineRule="auto"/>
        <w:ind w:firstLine="709"/>
        <w:jc w:val="both"/>
        <w:rPr>
          <w:rFonts w:ascii="Times New Roman" w:eastAsia="Times New Roman" w:hAnsi="Times New Roman" w:cs="Times New Roman"/>
          <w:sz w:val="28"/>
          <w:szCs w:val="28"/>
          <w:lang w:eastAsia="ru-RU"/>
        </w:rPr>
      </w:pPr>
      <w:r w:rsidRPr="0075623E">
        <w:rPr>
          <w:rFonts w:ascii="Times New Roman" w:eastAsia="Times New Roman" w:hAnsi="Times New Roman" w:cs="Times New Roman"/>
          <w:sz w:val="28"/>
          <w:szCs w:val="28"/>
          <w:lang w:eastAsia="ru-RU"/>
        </w:rPr>
        <w:t>Ит</w:t>
      </w:r>
      <w:r w:rsidR="00521C65">
        <w:rPr>
          <w:rFonts w:ascii="Times New Roman" w:eastAsia="Times New Roman" w:hAnsi="Times New Roman" w:cs="Times New Roman"/>
          <w:sz w:val="28"/>
          <w:szCs w:val="28"/>
          <w:lang w:eastAsia="ru-RU"/>
        </w:rPr>
        <w:t>ак, мы получили следующие</w:t>
      </w:r>
      <w:r w:rsidRPr="0075623E">
        <w:rPr>
          <w:rFonts w:ascii="Times New Roman" w:eastAsia="Times New Roman" w:hAnsi="Times New Roman" w:cs="Times New Roman"/>
          <w:sz w:val="28"/>
          <w:szCs w:val="28"/>
          <w:lang w:eastAsia="ru-RU"/>
        </w:rPr>
        <w:t xml:space="preserve"> результаты. </w:t>
      </w:r>
      <w:r w:rsidR="008A5332">
        <w:rPr>
          <w:rFonts w:ascii="Times New Roman" w:eastAsia="Times New Roman" w:hAnsi="Times New Roman" w:cs="Times New Roman"/>
          <w:sz w:val="28"/>
          <w:szCs w:val="28"/>
          <w:lang w:eastAsia="ru-RU"/>
        </w:rPr>
        <w:t>П</w:t>
      </w:r>
      <w:r w:rsidR="00521C65">
        <w:rPr>
          <w:rFonts w:ascii="Times New Roman" w:eastAsia="Times New Roman" w:hAnsi="Times New Roman" w:cs="Times New Roman"/>
          <w:sz w:val="28"/>
          <w:szCs w:val="28"/>
          <w:lang w:eastAsia="ru-RU"/>
        </w:rPr>
        <w:t xml:space="preserve">ри изготовлении из данного количества продуктов 75 ватрушек и 50 творожных кексов получаем прибыль от реализации </w:t>
      </w:r>
      <w:r w:rsidR="008A5332">
        <w:rPr>
          <w:rFonts w:ascii="Times New Roman" w:eastAsia="Times New Roman" w:hAnsi="Times New Roman" w:cs="Times New Roman"/>
          <w:sz w:val="28"/>
          <w:szCs w:val="28"/>
          <w:lang w:eastAsia="ru-RU"/>
        </w:rPr>
        <w:t xml:space="preserve">в размере </w:t>
      </w:r>
      <w:r w:rsidR="00521C65">
        <w:rPr>
          <w:rFonts w:ascii="Times New Roman" w:eastAsia="Times New Roman" w:hAnsi="Times New Roman" w:cs="Times New Roman"/>
          <w:sz w:val="28"/>
          <w:szCs w:val="28"/>
          <w:lang w:eastAsia="ru-RU"/>
        </w:rPr>
        <w:t xml:space="preserve">1200 рублей. Таким образом, </w:t>
      </w:r>
      <w:r w:rsidR="008A5332">
        <w:rPr>
          <w:rFonts w:ascii="Times New Roman" w:eastAsia="Times New Roman" w:hAnsi="Times New Roman" w:cs="Times New Roman"/>
          <w:sz w:val="28"/>
          <w:szCs w:val="28"/>
          <w:lang w:eastAsia="ru-RU"/>
        </w:rPr>
        <w:t>данный</w:t>
      </w:r>
      <w:r w:rsidR="00B05047">
        <w:rPr>
          <w:rFonts w:ascii="Times New Roman" w:eastAsia="Times New Roman" w:hAnsi="Times New Roman" w:cs="Times New Roman"/>
          <w:sz w:val="28"/>
          <w:szCs w:val="28"/>
          <w:lang w:eastAsia="ru-RU"/>
        </w:rPr>
        <w:t xml:space="preserve"> вариант решения</w:t>
      </w:r>
      <w:r w:rsidR="008A5332">
        <w:rPr>
          <w:rFonts w:ascii="Times New Roman" w:eastAsia="Times New Roman" w:hAnsi="Times New Roman" w:cs="Times New Roman"/>
          <w:sz w:val="28"/>
          <w:szCs w:val="28"/>
          <w:lang w:eastAsia="ru-RU"/>
        </w:rPr>
        <w:t xml:space="preserve"> поставленной задачи</w:t>
      </w:r>
      <w:r w:rsidR="00B05047">
        <w:rPr>
          <w:rFonts w:ascii="Times New Roman" w:eastAsia="Times New Roman" w:hAnsi="Times New Roman" w:cs="Times New Roman"/>
          <w:sz w:val="28"/>
          <w:szCs w:val="28"/>
          <w:lang w:eastAsia="ru-RU"/>
        </w:rPr>
        <w:t xml:space="preserve"> более выгоден для н</w:t>
      </w:r>
      <w:r w:rsidRPr="0075623E">
        <w:rPr>
          <w:rFonts w:ascii="Times New Roman" w:eastAsia="Times New Roman" w:hAnsi="Times New Roman" w:cs="Times New Roman"/>
          <w:sz w:val="28"/>
          <w:szCs w:val="28"/>
          <w:lang w:eastAsia="ru-RU"/>
        </w:rPr>
        <w:t xml:space="preserve">ашей </w:t>
      </w:r>
      <w:r w:rsidR="00B05047">
        <w:rPr>
          <w:rFonts w:ascii="Times New Roman" w:eastAsia="Times New Roman" w:hAnsi="Times New Roman" w:cs="Times New Roman"/>
          <w:sz w:val="28"/>
          <w:szCs w:val="28"/>
          <w:lang w:eastAsia="ru-RU"/>
        </w:rPr>
        <w:t>столовой, т.к. он даёт максимальную прибыль</w:t>
      </w:r>
      <w:r w:rsidR="008A5332">
        <w:rPr>
          <w:rFonts w:ascii="Times New Roman" w:eastAsia="Times New Roman" w:hAnsi="Times New Roman" w:cs="Times New Roman"/>
          <w:sz w:val="28"/>
          <w:szCs w:val="28"/>
          <w:lang w:eastAsia="ru-RU"/>
        </w:rPr>
        <w:t xml:space="preserve"> при имеющихся ресурсах</w:t>
      </w:r>
      <w:r w:rsidR="00B05047">
        <w:rPr>
          <w:rFonts w:ascii="Times New Roman" w:eastAsia="Times New Roman" w:hAnsi="Times New Roman" w:cs="Times New Roman"/>
          <w:sz w:val="28"/>
          <w:szCs w:val="28"/>
          <w:lang w:eastAsia="ru-RU"/>
        </w:rPr>
        <w:t>.</w:t>
      </w:r>
    </w:p>
    <w:p w14:paraId="449C2414" w14:textId="77777777" w:rsidR="00E37A38" w:rsidRDefault="00E37A38">
      <w:pPr>
        <w:spacing w:line="1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520E9BC" w14:textId="77777777" w:rsidR="00E37A38" w:rsidRDefault="00E37A38" w:rsidP="00E37A38">
      <w:pPr>
        <w:spacing w:after="200" w:line="360" w:lineRule="auto"/>
        <w:ind w:firstLine="709"/>
        <w:jc w:val="center"/>
        <w:rPr>
          <w:rFonts w:ascii="Times New Roman" w:hAnsi="Times New Roman" w:cs="Times New Roman"/>
          <w:b/>
          <w:sz w:val="28"/>
          <w:szCs w:val="28"/>
        </w:rPr>
      </w:pPr>
      <w:r w:rsidRPr="00E37A38">
        <w:rPr>
          <w:rFonts w:ascii="Times New Roman" w:hAnsi="Times New Roman" w:cs="Times New Roman"/>
          <w:b/>
          <w:sz w:val="28"/>
          <w:szCs w:val="28"/>
        </w:rPr>
        <w:lastRenderedPageBreak/>
        <w:t>ЗАКЛЮЧЕНИЕ</w:t>
      </w:r>
    </w:p>
    <w:p w14:paraId="4AB39C4D" w14:textId="77777777" w:rsidR="00BA2EAD" w:rsidRDefault="00BA2EAD" w:rsidP="00BA2EAD">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Задачи оптимизации получили большое распространение в математике и на практике. </w:t>
      </w:r>
      <w:r w:rsidR="00400AC8" w:rsidRPr="00B33B19">
        <w:rPr>
          <w:rFonts w:ascii="Times New Roman" w:hAnsi="Times New Roman" w:cs="Times New Roman"/>
          <w:sz w:val="28"/>
          <w:szCs w:val="28"/>
        </w:rPr>
        <w:t>Оптимизацией называют процесс выбора наилучшего варианта из всех возможных.</w:t>
      </w:r>
    </w:p>
    <w:p w14:paraId="678008FE" w14:textId="77777777" w:rsidR="00400AC8" w:rsidRDefault="00400AC8" w:rsidP="00BA2EAD">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Перед нашим исследованием стояли три основные задачи.</w:t>
      </w:r>
    </w:p>
    <w:p w14:paraId="35E5DC01" w14:textId="77777777" w:rsidR="00400AC8" w:rsidRPr="00400AC8" w:rsidRDefault="00400AC8" w:rsidP="00400AC8">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Решая первую задачу исследования, мы рассмотрели наиболее распространенные</w:t>
      </w:r>
      <w:r w:rsidRPr="00400AC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оптимизационные методы </w:t>
      </w:r>
      <w:r>
        <w:rPr>
          <w:rFonts w:ascii="Times New Roman" w:hAnsi="Times New Roman" w:cs="Times New Roman"/>
          <w:sz w:val="28"/>
          <w:szCs w:val="28"/>
        </w:rPr>
        <w:t>решения задач оптимизации</w:t>
      </w:r>
      <w:r>
        <w:rPr>
          <w:rFonts w:ascii="Times New Roman" w:eastAsiaTheme="minorEastAsia" w:hAnsi="Times New Roman" w:cs="Times New Roman"/>
          <w:sz w:val="28"/>
          <w:szCs w:val="28"/>
          <w:lang w:eastAsia="ru-RU"/>
        </w:rPr>
        <w:t>:</w:t>
      </w:r>
    </w:p>
    <w:p w14:paraId="4E35E323" w14:textId="77777777" w:rsidR="00400AC8" w:rsidRDefault="00400AC8" w:rsidP="00400AC8">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аналитические методы;</w:t>
      </w:r>
    </w:p>
    <w:p w14:paraId="04578837" w14:textId="77777777" w:rsidR="00400AC8" w:rsidRDefault="00400AC8" w:rsidP="00400AC8">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численные методы;</w:t>
      </w:r>
    </w:p>
    <w:p w14:paraId="2D1158EF" w14:textId="77777777" w:rsidR="00400AC8" w:rsidRDefault="00400AC8" w:rsidP="00400AC8">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графические методы.</w:t>
      </w:r>
    </w:p>
    <w:p w14:paraId="0D8D9016" w14:textId="77777777" w:rsidR="00725A0C" w:rsidRDefault="006A7C92" w:rsidP="00725A0C">
      <w:pPr>
        <w:spacing w:line="36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Основное внимание в нашей работе было уделено графическому методу решения задач оптимизации.</w:t>
      </w:r>
      <w:r w:rsidR="00725A0C" w:rsidRPr="00725A0C">
        <w:rPr>
          <w:rFonts w:ascii="Times New Roman" w:eastAsiaTheme="minorEastAsia" w:hAnsi="Times New Roman" w:cs="Times New Roman"/>
          <w:sz w:val="28"/>
          <w:szCs w:val="28"/>
          <w:lang w:eastAsia="ru-RU"/>
        </w:rPr>
        <w:t xml:space="preserve"> </w:t>
      </w:r>
      <w:r w:rsidR="00725A0C" w:rsidRPr="008B3360">
        <w:rPr>
          <w:rFonts w:ascii="Times New Roman" w:eastAsiaTheme="minorEastAsia" w:hAnsi="Times New Roman" w:cs="Times New Roman"/>
          <w:sz w:val="28"/>
          <w:szCs w:val="28"/>
          <w:lang w:eastAsia="ru-RU"/>
        </w:rPr>
        <w:t>Метод основан</w:t>
      </w:r>
      <w:r w:rsidR="00725A0C">
        <w:rPr>
          <w:rFonts w:ascii="Times New Roman" w:eastAsiaTheme="minorEastAsia" w:hAnsi="Times New Roman" w:cs="Times New Roman"/>
          <w:sz w:val="28"/>
          <w:szCs w:val="28"/>
          <w:lang w:eastAsia="ru-RU"/>
        </w:rPr>
        <w:t xml:space="preserve"> на том, что каждое ограничение</w:t>
      </w:r>
      <w:r w:rsidR="00725A0C" w:rsidRPr="008B3360">
        <w:rPr>
          <w:rFonts w:ascii="Times New Roman" w:eastAsiaTheme="minorEastAsia" w:hAnsi="Times New Roman" w:cs="Times New Roman"/>
          <w:sz w:val="28"/>
          <w:szCs w:val="28"/>
          <w:lang w:eastAsia="ru-RU"/>
        </w:rPr>
        <w:t xml:space="preserve"> отсекает в </w:t>
      </w:r>
      <w:r w:rsidR="00725A0C" w:rsidRPr="008B3360">
        <w:rPr>
          <w:rFonts w:ascii="Times New Roman" w:eastAsiaTheme="minorEastAsia" w:hAnsi="Times New Roman" w:cs="Times New Roman"/>
          <w:i/>
          <w:iCs/>
          <w:sz w:val="28"/>
          <w:szCs w:val="28"/>
          <w:lang w:eastAsia="ru-RU"/>
        </w:rPr>
        <w:t>n</w:t>
      </w:r>
      <w:r w:rsidR="00725A0C" w:rsidRPr="008B3360">
        <w:rPr>
          <w:rFonts w:ascii="Times New Roman" w:eastAsiaTheme="minorEastAsia" w:hAnsi="Times New Roman" w:cs="Times New Roman"/>
          <w:sz w:val="28"/>
          <w:szCs w:val="28"/>
          <w:lang w:eastAsia="ru-RU"/>
        </w:rPr>
        <w:t xml:space="preserve">-мерном пространстве </w:t>
      </w:r>
      <w:r w:rsidR="00725A0C" w:rsidRPr="008B3360">
        <w:rPr>
          <w:rFonts w:ascii="Times New Roman" w:eastAsiaTheme="minorEastAsia" w:hAnsi="Times New Roman" w:cs="Times New Roman"/>
          <w:i/>
          <w:iCs/>
          <w:sz w:val="28"/>
          <w:szCs w:val="28"/>
          <w:lang w:eastAsia="ru-RU"/>
        </w:rPr>
        <w:t>n</w:t>
      </w:r>
      <w:r w:rsidR="00725A0C">
        <w:rPr>
          <w:rFonts w:ascii="Times New Roman" w:eastAsiaTheme="minorEastAsia" w:hAnsi="Times New Roman" w:cs="Times New Roman"/>
          <w:sz w:val="28"/>
          <w:szCs w:val="28"/>
          <w:lang w:eastAsia="ru-RU"/>
        </w:rPr>
        <w:t xml:space="preserve">-мерную полуплоскость. </w:t>
      </w:r>
      <w:r w:rsidR="00725A0C" w:rsidRPr="008B3360">
        <w:rPr>
          <w:rFonts w:ascii="Times New Roman" w:eastAsiaTheme="minorEastAsia" w:hAnsi="Times New Roman" w:cs="Times New Roman"/>
          <w:sz w:val="28"/>
          <w:szCs w:val="28"/>
          <w:lang w:eastAsia="ru-RU"/>
        </w:rPr>
        <w:t>Совокупность этих полуплоскос</w:t>
      </w:r>
      <w:r w:rsidR="00725A0C">
        <w:rPr>
          <w:rFonts w:ascii="Times New Roman" w:eastAsiaTheme="minorEastAsia" w:hAnsi="Times New Roman" w:cs="Times New Roman"/>
          <w:sz w:val="28"/>
          <w:szCs w:val="28"/>
          <w:lang w:eastAsia="ru-RU"/>
        </w:rPr>
        <w:t>тей</w:t>
      </w:r>
      <w:r w:rsidR="00725A0C" w:rsidRPr="008B3360">
        <w:rPr>
          <w:rFonts w:ascii="Times New Roman" w:eastAsiaTheme="minorEastAsia" w:hAnsi="Times New Roman" w:cs="Times New Roman"/>
          <w:sz w:val="28"/>
          <w:szCs w:val="28"/>
          <w:lang w:eastAsia="ru-RU"/>
        </w:rPr>
        <w:t xml:space="preserve"> образует </w:t>
      </w:r>
      <w:r w:rsidR="00725A0C" w:rsidRPr="008B3360">
        <w:rPr>
          <w:rFonts w:ascii="Times New Roman" w:eastAsiaTheme="minorEastAsia" w:hAnsi="Times New Roman" w:cs="Times New Roman"/>
          <w:i/>
          <w:iCs/>
          <w:sz w:val="28"/>
          <w:szCs w:val="28"/>
          <w:lang w:eastAsia="ru-RU"/>
        </w:rPr>
        <w:t>n</w:t>
      </w:r>
      <w:r w:rsidR="00725A0C" w:rsidRPr="008B3360">
        <w:rPr>
          <w:rFonts w:ascii="Times New Roman" w:eastAsiaTheme="minorEastAsia" w:hAnsi="Times New Roman" w:cs="Times New Roman"/>
          <w:sz w:val="28"/>
          <w:szCs w:val="28"/>
          <w:lang w:eastAsia="ru-RU"/>
        </w:rPr>
        <w:t xml:space="preserve">-мерную </w:t>
      </w:r>
      <w:r w:rsidR="00725A0C">
        <w:rPr>
          <w:rFonts w:ascii="Times New Roman" w:eastAsiaTheme="minorEastAsia" w:hAnsi="Times New Roman" w:cs="Times New Roman"/>
          <w:sz w:val="28"/>
          <w:szCs w:val="28"/>
          <w:lang w:eastAsia="ru-RU"/>
        </w:rPr>
        <w:t>область допустимых решений</w:t>
      </w:r>
      <w:r w:rsidR="00725A0C" w:rsidRPr="008B3360">
        <w:rPr>
          <w:rFonts w:ascii="Times New Roman" w:eastAsiaTheme="minorEastAsia" w:hAnsi="Times New Roman" w:cs="Times New Roman"/>
          <w:sz w:val="28"/>
          <w:szCs w:val="28"/>
          <w:lang w:eastAsia="ru-RU"/>
        </w:rPr>
        <w:t xml:space="preserve">. Оптимальное решение достигается в одной из вершин многогранника. </w:t>
      </w:r>
    </w:p>
    <w:p w14:paraId="0ADD4582" w14:textId="77777777" w:rsidR="00C8483F" w:rsidRDefault="00C8483F" w:rsidP="00C8483F">
      <w:pPr>
        <w:spacing w:after="200" w:line="36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С помощью графического метода нами была решена задача для школьной столовой, которая </w:t>
      </w:r>
      <w:r>
        <w:rPr>
          <w:rFonts w:ascii="Times New Roman" w:eastAsia="Times New Roman" w:hAnsi="Times New Roman" w:cs="Times New Roman"/>
          <w:sz w:val="28"/>
          <w:szCs w:val="28"/>
          <w:lang w:eastAsia="ru-RU"/>
        </w:rPr>
        <w:t>состояла в ответе на следующий вопрос: с</w:t>
      </w:r>
      <w:r w:rsidRPr="0075623E">
        <w:rPr>
          <w:rFonts w:ascii="Times New Roman" w:eastAsia="Times New Roman" w:hAnsi="Times New Roman" w:cs="Times New Roman"/>
          <w:sz w:val="28"/>
          <w:szCs w:val="28"/>
          <w:lang w:eastAsia="ru-RU"/>
        </w:rPr>
        <w:t>колько нужно выпускать ватрушек и творожных кек</w:t>
      </w:r>
      <w:r>
        <w:rPr>
          <w:rFonts w:ascii="Times New Roman" w:eastAsia="Times New Roman" w:hAnsi="Times New Roman" w:cs="Times New Roman"/>
          <w:sz w:val="28"/>
          <w:szCs w:val="28"/>
          <w:lang w:eastAsia="ru-RU"/>
        </w:rPr>
        <w:t>сов, чтобы при имеющихся запасах</w:t>
      </w:r>
      <w:r w:rsidRPr="0075623E">
        <w:rPr>
          <w:rFonts w:ascii="Times New Roman" w:eastAsia="Times New Roman" w:hAnsi="Times New Roman" w:cs="Times New Roman"/>
          <w:sz w:val="28"/>
          <w:szCs w:val="28"/>
          <w:lang w:eastAsia="ru-RU"/>
        </w:rPr>
        <w:t xml:space="preserve"> сырья, </w:t>
      </w:r>
      <w:r>
        <w:rPr>
          <w:rFonts w:ascii="Times New Roman" w:eastAsia="Times New Roman" w:hAnsi="Times New Roman" w:cs="Times New Roman"/>
          <w:sz w:val="28"/>
          <w:szCs w:val="28"/>
          <w:lang w:eastAsia="ru-RU"/>
        </w:rPr>
        <w:t>получать максимальную прибыль?</w:t>
      </w:r>
      <w:r w:rsidR="00036AE3" w:rsidRPr="00036AE3">
        <w:rPr>
          <w:rFonts w:ascii="Times New Roman" w:eastAsia="Times New Roman" w:hAnsi="Times New Roman" w:cs="Times New Roman"/>
          <w:sz w:val="28"/>
          <w:szCs w:val="28"/>
          <w:lang w:eastAsia="ru-RU"/>
        </w:rPr>
        <w:t xml:space="preserve"> </w:t>
      </w:r>
      <w:r w:rsidR="00036AE3">
        <w:rPr>
          <w:rFonts w:ascii="Times New Roman" w:eastAsia="Times New Roman" w:hAnsi="Times New Roman" w:cs="Times New Roman"/>
          <w:sz w:val="28"/>
          <w:szCs w:val="28"/>
          <w:lang w:eastAsia="ru-RU"/>
        </w:rPr>
        <w:t xml:space="preserve">Учитывая имеющиеся ресурсы, рецептуру и расценки были получены следующие результаты: при изготовлении из данного количества продуктов 75 ватрушек и 50 творожных кексов получаем прибыль от реализации в размере 1200 рублей. </w:t>
      </w:r>
    </w:p>
    <w:p w14:paraId="65C03177" w14:textId="77777777" w:rsidR="00640DF5" w:rsidRDefault="00640DF5">
      <w:pPr>
        <w:spacing w:line="1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93686A3" w14:textId="77777777" w:rsidR="00640DF5" w:rsidRPr="00640DF5" w:rsidRDefault="00F515FA" w:rsidP="00F515FA">
      <w:pPr>
        <w:spacing w:after="20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640DF5" w:rsidRPr="00640DF5">
        <w:rPr>
          <w:rFonts w:ascii="Times New Roman" w:eastAsia="Times New Roman" w:hAnsi="Times New Roman" w:cs="Times New Roman"/>
          <w:b/>
          <w:sz w:val="28"/>
          <w:szCs w:val="28"/>
          <w:lang w:eastAsia="ru-RU"/>
        </w:rPr>
        <w:t>ЛИТЕРАТУРА</w:t>
      </w:r>
    </w:p>
    <w:p w14:paraId="5BD7DDF9" w14:textId="77777777" w:rsidR="00C8483F" w:rsidRPr="00060809" w:rsidRDefault="00C8483F" w:rsidP="00725A0C">
      <w:pPr>
        <w:spacing w:line="360" w:lineRule="auto"/>
        <w:ind w:firstLine="720"/>
        <w:jc w:val="both"/>
        <w:rPr>
          <w:rFonts w:ascii="Times New Roman" w:eastAsiaTheme="minorEastAsia" w:hAnsi="Times New Roman" w:cs="Times New Roman"/>
          <w:sz w:val="28"/>
          <w:szCs w:val="28"/>
          <w:lang w:eastAsia="ru-RU"/>
        </w:rPr>
      </w:pPr>
    </w:p>
    <w:p w14:paraId="036B9398" w14:textId="77777777" w:rsidR="00F515FA" w:rsidRPr="00F515FA" w:rsidRDefault="00F515FA" w:rsidP="00F515FA">
      <w:pPr>
        <w:numPr>
          <w:ilvl w:val="0"/>
          <w:numId w:val="6"/>
        </w:numPr>
        <w:tabs>
          <w:tab w:val="clear" w:pos="928"/>
          <w:tab w:val="num" w:pos="0"/>
        </w:tabs>
        <w:spacing w:line="360" w:lineRule="auto"/>
        <w:ind w:left="0" w:firstLine="0"/>
        <w:jc w:val="both"/>
        <w:rPr>
          <w:rFonts w:ascii="Times New Roman" w:hAnsi="Times New Roman" w:cs="Times New Roman"/>
          <w:sz w:val="28"/>
          <w:szCs w:val="28"/>
        </w:rPr>
      </w:pPr>
      <w:r w:rsidRPr="00F515FA">
        <w:rPr>
          <w:rFonts w:ascii="Times New Roman" w:hAnsi="Times New Roman" w:cs="Times New Roman"/>
          <w:sz w:val="28"/>
          <w:szCs w:val="28"/>
        </w:rPr>
        <w:t>Тихонов А. Н., Костомаров Л. П. Вводные лекции по прикладной математике. М., Наука, 1984.</w:t>
      </w:r>
    </w:p>
    <w:p w14:paraId="5109E48B" w14:textId="77777777" w:rsidR="00F515FA" w:rsidRPr="00F515FA" w:rsidRDefault="00F515FA" w:rsidP="00F515FA">
      <w:pPr>
        <w:numPr>
          <w:ilvl w:val="0"/>
          <w:numId w:val="6"/>
        </w:numPr>
        <w:tabs>
          <w:tab w:val="clear" w:pos="928"/>
          <w:tab w:val="num" w:pos="0"/>
        </w:tabs>
        <w:spacing w:line="360" w:lineRule="auto"/>
        <w:ind w:left="0" w:firstLine="0"/>
        <w:jc w:val="both"/>
        <w:rPr>
          <w:rFonts w:ascii="Times New Roman" w:hAnsi="Times New Roman" w:cs="Times New Roman"/>
          <w:sz w:val="28"/>
          <w:szCs w:val="28"/>
        </w:rPr>
      </w:pPr>
      <w:r w:rsidRPr="00F515FA">
        <w:rPr>
          <w:rFonts w:ascii="Times New Roman" w:hAnsi="Times New Roman" w:cs="Times New Roman"/>
          <w:sz w:val="28"/>
          <w:szCs w:val="28"/>
        </w:rPr>
        <w:t>Кудрявцев Е. Н. Исследования операций в задачах, алгоритмах и программах. М., Наука, 1982.</w:t>
      </w:r>
    </w:p>
    <w:p w14:paraId="0391766D" w14:textId="77777777" w:rsidR="00F515FA" w:rsidRPr="00F515FA" w:rsidRDefault="00F515FA" w:rsidP="00F515FA">
      <w:pPr>
        <w:numPr>
          <w:ilvl w:val="0"/>
          <w:numId w:val="6"/>
        </w:numPr>
        <w:tabs>
          <w:tab w:val="clear" w:pos="928"/>
          <w:tab w:val="num" w:pos="0"/>
        </w:tabs>
        <w:spacing w:line="360" w:lineRule="auto"/>
        <w:ind w:left="0" w:firstLine="0"/>
        <w:jc w:val="both"/>
        <w:rPr>
          <w:rFonts w:ascii="Times New Roman" w:hAnsi="Times New Roman" w:cs="Times New Roman"/>
          <w:sz w:val="28"/>
          <w:szCs w:val="28"/>
        </w:rPr>
      </w:pPr>
      <w:r w:rsidRPr="00F515FA">
        <w:rPr>
          <w:rFonts w:ascii="Times New Roman" w:hAnsi="Times New Roman" w:cs="Times New Roman"/>
          <w:sz w:val="28"/>
          <w:szCs w:val="28"/>
        </w:rPr>
        <w:t xml:space="preserve">Кузнецов Ю. Н., </w:t>
      </w:r>
      <w:proofErr w:type="spellStart"/>
      <w:r w:rsidRPr="00F515FA">
        <w:rPr>
          <w:rFonts w:ascii="Times New Roman" w:hAnsi="Times New Roman" w:cs="Times New Roman"/>
          <w:sz w:val="28"/>
          <w:szCs w:val="28"/>
        </w:rPr>
        <w:t>Кузубов</w:t>
      </w:r>
      <w:proofErr w:type="spellEnd"/>
      <w:r w:rsidRPr="00F515FA">
        <w:rPr>
          <w:rFonts w:ascii="Times New Roman" w:hAnsi="Times New Roman" w:cs="Times New Roman"/>
          <w:sz w:val="28"/>
          <w:szCs w:val="28"/>
        </w:rPr>
        <w:t xml:space="preserve"> В. И., </w:t>
      </w:r>
      <w:proofErr w:type="spellStart"/>
      <w:r w:rsidRPr="00F515FA">
        <w:rPr>
          <w:rFonts w:ascii="Times New Roman" w:hAnsi="Times New Roman" w:cs="Times New Roman"/>
          <w:sz w:val="28"/>
          <w:szCs w:val="28"/>
        </w:rPr>
        <w:t>Волощеноко</w:t>
      </w:r>
      <w:proofErr w:type="spellEnd"/>
      <w:r w:rsidRPr="00F515FA">
        <w:rPr>
          <w:rFonts w:ascii="Times New Roman" w:hAnsi="Times New Roman" w:cs="Times New Roman"/>
          <w:sz w:val="28"/>
          <w:szCs w:val="28"/>
        </w:rPr>
        <w:t xml:space="preserve"> А. В. Математическое программирование. М., Высшая школа, 1980.</w:t>
      </w:r>
    </w:p>
    <w:p w14:paraId="7E78E379" w14:textId="77777777" w:rsidR="00F515FA" w:rsidRPr="00F515FA" w:rsidRDefault="00F515FA" w:rsidP="00F515FA">
      <w:pPr>
        <w:numPr>
          <w:ilvl w:val="0"/>
          <w:numId w:val="6"/>
        </w:numPr>
        <w:tabs>
          <w:tab w:val="clear" w:pos="928"/>
          <w:tab w:val="num" w:pos="0"/>
        </w:tabs>
        <w:spacing w:line="360" w:lineRule="auto"/>
        <w:ind w:left="0" w:firstLine="0"/>
        <w:jc w:val="both"/>
        <w:rPr>
          <w:rFonts w:ascii="Times New Roman" w:hAnsi="Times New Roman" w:cs="Times New Roman"/>
          <w:sz w:val="28"/>
          <w:szCs w:val="28"/>
        </w:rPr>
      </w:pPr>
      <w:r w:rsidRPr="00F515FA">
        <w:rPr>
          <w:rFonts w:ascii="Times New Roman" w:hAnsi="Times New Roman" w:cs="Times New Roman"/>
          <w:sz w:val="28"/>
          <w:szCs w:val="28"/>
        </w:rPr>
        <w:t>Ильин В. А., Позняк Э. Г. Основы математического анализа. М., Наука, 1979.</w:t>
      </w:r>
    </w:p>
    <w:p w14:paraId="7EBB9BC7" w14:textId="77777777" w:rsidR="00F515FA" w:rsidRPr="00F515FA" w:rsidRDefault="00F515FA" w:rsidP="00F515FA">
      <w:pPr>
        <w:tabs>
          <w:tab w:val="num" w:pos="0"/>
        </w:tabs>
        <w:spacing w:line="360" w:lineRule="auto"/>
        <w:jc w:val="both"/>
        <w:rPr>
          <w:rFonts w:ascii="Times New Roman" w:hAnsi="Times New Roman" w:cs="Times New Roman"/>
          <w:sz w:val="28"/>
          <w:szCs w:val="28"/>
          <w:lang w:val="en-US"/>
        </w:rPr>
      </w:pPr>
    </w:p>
    <w:p w14:paraId="7E542730" w14:textId="77777777" w:rsidR="006A7C92" w:rsidRDefault="006A7C92" w:rsidP="00725A0C">
      <w:pPr>
        <w:spacing w:line="360" w:lineRule="auto"/>
        <w:ind w:firstLine="709"/>
        <w:jc w:val="both"/>
        <w:rPr>
          <w:rFonts w:ascii="Times New Roman" w:eastAsiaTheme="minorEastAsia" w:hAnsi="Times New Roman" w:cs="Times New Roman"/>
          <w:sz w:val="28"/>
          <w:szCs w:val="28"/>
          <w:lang w:eastAsia="ru-RU"/>
        </w:rPr>
      </w:pPr>
    </w:p>
    <w:p w14:paraId="7D704D0D" w14:textId="77777777" w:rsidR="00E309CF" w:rsidRPr="00917F1B" w:rsidRDefault="00E309CF" w:rsidP="00400AC8">
      <w:pPr>
        <w:spacing w:line="360" w:lineRule="auto"/>
        <w:jc w:val="both"/>
        <w:rPr>
          <w:rFonts w:ascii="Times New Roman" w:eastAsiaTheme="minorEastAsia" w:hAnsi="Times New Roman" w:cs="Times New Roman"/>
          <w:sz w:val="28"/>
          <w:szCs w:val="28"/>
          <w:lang w:eastAsia="ru-RU"/>
        </w:rPr>
      </w:pPr>
    </w:p>
    <w:p w14:paraId="5848EC39" w14:textId="77777777" w:rsidR="00BA2EAD" w:rsidRPr="00E37A38" w:rsidRDefault="00BA2EAD" w:rsidP="00E37A38">
      <w:pPr>
        <w:spacing w:after="200" w:line="360" w:lineRule="auto"/>
        <w:ind w:firstLine="709"/>
        <w:jc w:val="center"/>
        <w:rPr>
          <w:rFonts w:ascii="Times New Roman" w:hAnsi="Times New Roman" w:cs="Times New Roman"/>
          <w:b/>
          <w:sz w:val="28"/>
          <w:szCs w:val="28"/>
        </w:rPr>
      </w:pPr>
    </w:p>
    <w:sectPr w:rsidR="00BA2EAD" w:rsidRPr="00E37A38" w:rsidSect="00290C88">
      <w:footerReference w:type="default" r:id="rId49"/>
      <w:pgSz w:w="11906" w:h="16838"/>
      <w:pgMar w:top="709"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7799B" w14:textId="77777777" w:rsidR="00D77821" w:rsidRDefault="00D77821" w:rsidP="00557D00">
      <w:r>
        <w:separator/>
      </w:r>
    </w:p>
  </w:endnote>
  <w:endnote w:type="continuationSeparator" w:id="0">
    <w:p w14:paraId="068426EE" w14:textId="77777777" w:rsidR="00D77821" w:rsidRDefault="00D77821" w:rsidP="0055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03758"/>
      <w:docPartObj>
        <w:docPartGallery w:val="Page Numbers (Bottom of Page)"/>
        <w:docPartUnique/>
      </w:docPartObj>
    </w:sdtPr>
    <w:sdtEndPr/>
    <w:sdtContent>
      <w:p w14:paraId="2A69CB0C" w14:textId="77777777" w:rsidR="00E309CF" w:rsidRDefault="00763035">
        <w:pPr>
          <w:pStyle w:val="ac"/>
          <w:jc w:val="center"/>
        </w:pPr>
        <w:r>
          <w:fldChar w:fldCharType="begin"/>
        </w:r>
        <w:r>
          <w:instrText xml:space="preserve"> PAGE   \* MERGEFORMAT </w:instrText>
        </w:r>
        <w:r>
          <w:fldChar w:fldCharType="separate"/>
        </w:r>
        <w:r w:rsidR="00EF292E">
          <w:rPr>
            <w:noProof/>
          </w:rPr>
          <w:t>2</w:t>
        </w:r>
        <w:r>
          <w:rPr>
            <w:noProof/>
          </w:rPr>
          <w:fldChar w:fldCharType="end"/>
        </w:r>
      </w:p>
    </w:sdtContent>
  </w:sdt>
  <w:p w14:paraId="379F4A3A" w14:textId="77777777" w:rsidR="00E309CF" w:rsidRDefault="00E309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FE23B" w14:textId="77777777" w:rsidR="00D77821" w:rsidRDefault="00D77821" w:rsidP="00557D00">
      <w:r>
        <w:separator/>
      </w:r>
    </w:p>
  </w:footnote>
  <w:footnote w:type="continuationSeparator" w:id="0">
    <w:p w14:paraId="51278022" w14:textId="77777777" w:rsidR="00D77821" w:rsidRDefault="00D77821" w:rsidP="00557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4FB"/>
    <w:multiLevelType w:val="hybridMultilevel"/>
    <w:tmpl w:val="0EBA3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C6BC4"/>
    <w:multiLevelType w:val="singleLevel"/>
    <w:tmpl w:val="0419000F"/>
    <w:lvl w:ilvl="0">
      <w:start w:val="1"/>
      <w:numFmt w:val="decimal"/>
      <w:lvlText w:val="%1."/>
      <w:lvlJc w:val="left"/>
      <w:pPr>
        <w:tabs>
          <w:tab w:val="num" w:pos="928"/>
        </w:tabs>
        <w:ind w:left="928" w:hanging="360"/>
      </w:pPr>
    </w:lvl>
  </w:abstractNum>
  <w:abstractNum w:abstractNumId="2">
    <w:nsid w:val="249D52DD"/>
    <w:multiLevelType w:val="hybridMultilevel"/>
    <w:tmpl w:val="571431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2400ACB"/>
    <w:multiLevelType w:val="hybridMultilevel"/>
    <w:tmpl w:val="B2447842"/>
    <w:lvl w:ilvl="0" w:tplc="5ED0B84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E670C12"/>
    <w:multiLevelType w:val="hybridMultilevel"/>
    <w:tmpl w:val="20B63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8D205B"/>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5"/>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2EBE"/>
    <w:rsid w:val="00036AE3"/>
    <w:rsid w:val="00043CAD"/>
    <w:rsid w:val="000504C3"/>
    <w:rsid w:val="00060809"/>
    <w:rsid w:val="000B3AA2"/>
    <w:rsid w:val="000F6E9E"/>
    <w:rsid w:val="002336F5"/>
    <w:rsid w:val="00263845"/>
    <w:rsid w:val="002769CD"/>
    <w:rsid w:val="00290C88"/>
    <w:rsid w:val="002A3D01"/>
    <w:rsid w:val="002B585D"/>
    <w:rsid w:val="003024D9"/>
    <w:rsid w:val="00332EBE"/>
    <w:rsid w:val="00334C26"/>
    <w:rsid w:val="00396FF6"/>
    <w:rsid w:val="003A7889"/>
    <w:rsid w:val="00400AC8"/>
    <w:rsid w:val="00417F57"/>
    <w:rsid w:val="004B370F"/>
    <w:rsid w:val="004C6EF8"/>
    <w:rsid w:val="00521C65"/>
    <w:rsid w:val="00557D00"/>
    <w:rsid w:val="005D16BF"/>
    <w:rsid w:val="005D1B74"/>
    <w:rsid w:val="00640DF5"/>
    <w:rsid w:val="006A7C92"/>
    <w:rsid w:val="006F1B1F"/>
    <w:rsid w:val="00725A0C"/>
    <w:rsid w:val="00753B53"/>
    <w:rsid w:val="0075623E"/>
    <w:rsid w:val="00763035"/>
    <w:rsid w:val="008159FA"/>
    <w:rsid w:val="008329C7"/>
    <w:rsid w:val="008519B4"/>
    <w:rsid w:val="0086010A"/>
    <w:rsid w:val="00867F69"/>
    <w:rsid w:val="00896B5A"/>
    <w:rsid w:val="008A5332"/>
    <w:rsid w:val="008B3360"/>
    <w:rsid w:val="00905EFA"/>
    <w:rsid w:val="00917F1B"/>
    <w:rsid w:val="00927173"/>
    <w:rsid w:val="00955711"/>
    <w:rsid w:val="009A660F"/>
    <w:rsid w:val="009F1D87"/>
    <w:rsid w:val="009F6D9A"/>
    <w:rsid w:val="00AC76CB"/>
    <w:rsid w:val="00B05047"/>
    <w:rsid w:val="00B33B19"/>
    <w:rsid w:val="00B6315E"/>
    <w:rsid w:val="00B91E3D"/>
    <w:rsid w:val="00B964AD"/>
    <w:rsid w:val="00BA2EAD"/>
    <w:rsid w:val="00BE6941"/>
    <w:rsid w:val="00BF6186"/>
    <w:rsid w:val="00C25242"/>
    <w:rsid w:val="00C45361"/>
    <w:rsid w:val="00C8483F"/>
    <w:rsid w:val="00CC1E85"/>
    <w:rsid w:val="00CE3E18"/>
    <w:rsid w:val="00CF5168"/>
    <w:rsid w:val="00D3224A"/>
    <w:rsid w:val="00D44124"/>
    <w:rsid w:val="00D77821"/>
    <w:rsid w:val="00DA2EF2"/>
    <w:rsid w:val="00DB71AD"/>
    <w:rsid w:val="00DC5C2F"/>
    <w:rsid w:val="00DC75E3"/>
    <w:rsid w:val="00E04CBF"/>
    <w:rsid w:val="00E07286"/>
    <w:rsid w:val="00E267CC"/>
    <w:rsid w:val="00E309CF"/>
    <w:rsid w:val="00E37A38"/>
    <w:rsid w:val="00E54ADF"/>
    <w:rsid w:val="00E55040"/>
    <w:rsid w:val="00E57EC1"/>
    <w:rsid w:val="00EA57CE"/>
    <w:rsid w:val="00EF1346"/>
    <w:rsid w:val="00EF292E"/>
    <w:rsid w:val="00F342C0"/>
    <w:rsid w:val="00F515FA"/>
    <w:rsid w:val="00F70972"/>
    <w:rsid w:val="00F82004"/>
    <w:rsid w:val="00FB3CE2"/>
    <w:rsid w:val="00FD7902"/>
    <w:rsid w:val="00FE4900"/>
    <w:rsid w:val="00FF4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0E1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41"/>
    <w:pPr>
      <w:spacing w:line="240" w:lineRule="auto"/>
    </w:pPr>
  </w:style>
  <w:style w:type="paragraph" w:styleId="1">
    <w:name w:val="heading 1"/>
    <w:basedOn w:val="a"/>
    <w:next w:val="a"/>
    <w:link w:val="10"/>
    <w:uiPriority w:val="9"/>
    <w:qFormat/>
    <w:rsid w:val="00060809"/>
    <w:pPr>
      <w:keepNext/>
      <w:keepLines/>
      <w:spacing w:before="480"/>
      <w:outlineLvl w:val="0"/>
    </w:pPr>
    <w:rPr>
      <w:rFonts w:asciiTheme="majorHAnsi" w:eastAsiaTheme="majorEastAsia" w:hAnsiTheme="majorHAnsi" w:cstheme="majorBidi"/>
      <w:b/>
      <w:bCs/>
      <w:color w:val="376092"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C2F"/>
    <w:pPr>
      <w:ind w:left="720"/>
      <w:contextualSpacing/>
    </w:pPr>
  </w:style>
  <w:style w:type="paragraph" w:styleId="a4">
    <w:name w:val="Normal (Web)"/>
    <w:basedOn w:val="a"/>
    <w:uiPriority w:val="99"/>
    <w:semiHidden/>
    <w:unhideWhenUsed/>
    <w:rsid w:val="009F6D9A"/>
    <w:rPr>
      <w:rFonts w:ascii="Times New Roman" w:hAnsi="Times New Roman" w:cs="Times New Roman"/>
      <w:sz w:val="24"/>
      <w:szCs w:val="24"/>
    </w:rPr>
  </w:style>
  <w:style w:type="character" w:customStyle="1" w:styleId="10">
    <w:name w:val="Заголовок 1 Знак"/>
    <w:basedOn w:val="a0"/>
    <w:link w:val="1"/>
    <w:uiPriority w:val="9"/>
    <w:rsid w:val="00060809"/>
    <w:rPr>
      <w:rFonts w:asciiTheme="majorHAnsi" w:eastAsiaTheme="majorEastAsia" w:hAnsiTheme="majorHAnsi" w:cstheme="majorBidi"/>
      <w:b/>
      <w:bCs/>
      <w:color w:val="376092" w:themeColor="accent1" w:themeShade="BF"/>
      <w:sz w:val="28"/>
      <w:szCs w:val="28"/>
    </w:rPr>
  </w:style>
  <w:style w:type="paragraph" w:styleId="a5">
    <w:name w:val="Balloon Text"/>
    <w:basedOn w:val="a"/>
    <w:link w:val="a6"/>
    <w:uiPriority w:val="99"/>
    <w:semiHidden/>
    <w:unhideWhenUsed/>
    <w:rsid w:val="00867F69"/>
    <w:rPr>
      <w:rFonts w:ascii="Tahoma" w:hAnsi="Tahoma" w:cs="Tahoma"/>
      <w:sz w:val="16"/>
      <w:szCs w:val="16"/>
    </w:rPr>
  </w:style>
  <w:style w:type="character" w:customStyle="1" w:styleId="a6">
    <w:name w:val="Текст выноски Знак"/>
    <w:basedOn w:val="a0"/>
    <w:link w:val="a5"/>
    <w:uiPriority w:val="99"/>
    <w:semiHidden/>
    <w:rsid w:val="00867F69"/>
    <w:rPr>
      <w:rFonts w:ascii="Tahoma" w:hAnsi="Tahoma" w:cs="Tahoma"/>
      <w:sz w:val="16"/>
      <w:szCs w:val="16"/>
    </w:rPr>
  </w:style>
  <w:style w:type="table" w:styleId="a7">
    <w:name w:val="Table Grid"/>
    <w:basedOn w:val="a1"/>
    <w:uiPriority w:val="59"/>
    <w:rsid w:val="00753B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75623E"/>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basedOn w:val="a0"/>
    <w:rsid w:val="00CE3E18"/>
    <w:rPr>
      <w:sz w:val="16"/>
      <w:szCs w:val="16"/>
    </w:rPr>
  </w:style>
  <w:style w:type="character" w:styleId="a9">
    <w:name w:val="Placeholder Text"/>
    <w:basedOn w:val="a0"/>
    <w:uiPriority w:val="99"/>
    <w:semiHidden/>
    <w:rsid w:val="00D44124"/>
    <w:rPr>
      <w:color w:val="808080"/>
    </w:rPr>
  </w:style>
  <w:style w:type="paragraph" w:styleId="aa">
    <w:name w:val="header"/>
    <w:basedOn w:val="a"/>
    <w:link w:val="ab"/>
    <w:uiPriority w:val="99"/>
    <w:semiHidden/>
    <w:unhideWhenUsed/>
    <w:rsid w:val="00557D00"/>
    <w:pPr>
      <w:tabs>
        <w:tab w:val="center" w:pos="4677"/>
        <w:tab w:val="right" w:pos="9355"/>
      </w:tabs>
    </w:pPr>
  </w:style>
  <w:style w:type="character" w:customStyle="1" w:styleId="ab">
    <w:name w:val="Верхний колонтитул Знак"/>
    <w:basedOn w:val="a0"/>
    <w:link w:val="aa"/>
    <w:uiPriority w:val="99"/>
    <w:semiHidden/>
    <w:rsid w:val="00557D00"/>
  </w:style>
  <w:style w:type="paragraph" w:styleId="ac">
    <w:name w:val="footer"/>
    <w:basedOn w:val="a"/>
    <w:link w:val="ad"/>
    <w:uiPriority w:val="99"/>
    <w:unhideWhenUsed/>
    <w:rsid w:val="00557D00"/>
    <w:pPr>
      <w:tabs>
        <w:tab w:val="center" w:pos="4677"/>
        <w:tab w:val="right" w:pos="9355"/>
      </w:tabs>
    </w:pPr>
  </w:style>
  <w:style w:type="character" w:customStyle="1" w:styleId="ad">
    <w:name w:val="Нижний колонтитул Знак"/>
    <w:basedOn w:val="a0"/>
    <w:link w:val="ac"/>
    <w:uiPriority w:val="99"/>
    <w:rsid w:val="00557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1">
    <w:name w:val="heading 1"/>
    <w:basedOn w:val="a"/>
    <w:next w:val="a"/>
    <w:link w:val="10"/>
    <w:uiPriority w:val="9"/>
    <w:qFormat/>
    <w:rsid w:val="00060809"/>
    <w:pPr>
      <w:keepNext/>
      <w:keepLines/>
      <w:spacing w:before="480"/>
      <w:outlineLvl w:val="0"/>
    </w:pPr>
    <w:rPr>
      <w:rFonts w:asciiTheme="majorHAnsi" w:eastAsiaTheme="majorEastAsia" w:hAnsiTheme="majorHAnsi" w:cstheme="majorBidi"/>
      <w:b/>
      <w:bCs/>
      <w:color w:val="376092"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C2F"/>
    <w:pPr>
      <w:ind w:left="720"/>
      <w:contextualSpacing/>
    </w:pPr>
  </w:style>
  <w:style w:type="paragraph" w:styleId="a4">
    <w:name w:val="Normal (Web)"/>
    <w:basedOn w:val="a"/>
    <w:uiPriority w:val="99"/>
    <w:semiHidden/>
    <w:unhideWhenUsed/>
    <w:rsid w:val="009F6D9A"/>
    <w:rPr>
      <w:rFonts w:ascii="Times New Roman" w:hAnsi="Times New Roman" w:cs="Times New Roman"/>
      <w:sz w:val="24"/>
      <w:szCs w:val="24"/>
    </w:rPr>
  </w:style>
  <w:style w:type="character" w:customStyle="1" w:styleId="10">
    <w:name w:val="Заголовок 1 Знак"/>
    <w:basedOn w:val="a0"/>
    <w:link w:val="1"/>
    <w:uiPriority w:val="9"/>
    <w:rsid w:val="00060809"/>
    <w:rPr>
      <w:rFonts w:asciiTheme="majorHAnsi" w:eastAsiaTheme="majorEastAsia" w:hAnsiTheme="majorHAnsi" w:cstheme="majorBidi"/>
      <w:b/>
      <w:bCs/>
      <w:color w:val="376092" w:themeColor="accent1" w:themeShade="BF"/>
      <w:sz w:val="28"/>
      <w:szCs w:val="28"/>
    </w:rPr>
  </w:style>
  <w:style w:type="paragraph" w:styleId="a5">
    <w:name w:val="Balloon Text"/>
    <w:basedOn w:val="a"/>
    <w:link w:val="a6"/>
    <w:uiPriority w:val="99"/>
    <w:semiHidden/>
    <w:unhideWhenUsed/>
    <w:rsid w:val="00867F69"/>
    <w:rPr>
      <w:rFonts w:ascii="Tahoma" w:hAnsi="Tahoma" w:cs="Tahoma"/>
      <w:sz w:val="16"/>
      <w:szCs w:val="16"/>
    </w:rPr>
  </w:style>
  <w:style w:type="character" w:customStyle="1" w:styleId="a6">
    <w:name w:val="Текст выноски Знак"/>
    <w:basedOn w:val="a0"/>
    <w:link w:val="a5"/>
    <w:uiPriority w:val="99"/>
    <w:semiHidden/>
    <w:rsid w:val="00867F69"/>
    <w:rPr>
      <w:rFonts w:ascii="Tahoma" w:hAnsi="Tahoma" w:cs="Tahoma"/>
      <w:sz w:val="16"/>
      <w:szCs w:val="16"/>
    </w:rPr>
  </w:style>
  <w:style w:type="table" w:styleId="a7">
    <w:name w:val="Table Grid"/>
    <w:basedOn w:val="a1"/>
    <w:uiPriority w:val="59"/>
    <w:rsid w:val="00753B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75623E"/>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basedOn w:val="a0"/>
    <w:rsid w:val="00CE3E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9558">
      <w:bodyDiv w:val="1"/>
      <w:marLeft w:val="0"/>
      <w:marRight w:val="0"/>
      <w:marTop w:val="0"/>
      <w:marBottom w:val="0"/>
      <w:divBdr>
        <w:top w:val="none" w:sz="0" w:space="0" w:color="auto"/>
        <w:left w:val="none" w:sz="0" w:space="0" w:color="auto"/>
        <w:bottom w:val="none" w:sz="0" w:space="0" w:color="auto"/>
        <w:right w:val="none" w:sz="0" w:space="0" w:color="auto"/>
      </w:divBdr>
    </w:div>
    <w:div w:id="816725236">
      <w:bodyDiv w:val="1"/>
      <w:marLeft w:val="0"/>
      <w:marRight w:val="0"/>
      <w:marTop w:val="0"/>
      <w:marBottom w:val="0"/>
      <w:divBdr>
        <w:top w:val="none" w:sz="0" w:space="0" w:color="auto"/>
        <w:left w:val="none" w:sz="0" w:space="0" w:color="auto"/>
        <w:bottom w:val="none" w:sz="0" w:space="0" w:color="auto"/>
        <w:right w:val="none" w:sz="0" w:space="0" w:color="auto"/>
      </w:divBdr>
    </w:div>
    <w:div w:id="18312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image" Target="media/image22.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package" Target="embeddings/_________Microsoft_Word1.docx"/><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69F3-F0B0-4F73-8F20-618F905B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20</Pages>
  <Words>3250</Words>
  <Characters>18527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36</cp:revision>
  <cp:lastPrinted>2012-02-27T08:33:00Z</cp:lastPrinted>
  <dcterms:created xsi:type="dcterms:W3CDTF">2012-01-15T06:04:00Z</dcterms:created>
  <dcterms:modified xsi:type="dcterms:W3CDTF">2013-03-10T05:45:00Z</dcterms:modified>
</cp:coreProperties>
</file>